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B195" w14:textId="67BFAF26" w:rsidR="006C7D47" w:rsidRDefault="006C7D47" w:rsidP="00304E35">
      <w:pPr>
        <w:pStyle w:val="Titel"/>
        <w:spacing w:after="120"/>
        <w:contextualSpacing w:val="0"/>
        <w:rPr>
          <w:sz w:val="54"/>
        </w:rPr>
      </w:pPr>
      <w:r w:rsidRPr="00EF3E82">
        <w:rPr>
          <w:noProof/>
        </w:rPr>
        <w:drawing>
          <wp:anchor distT="0" distB="0" distL="114300" distR="114300" simplePos="0" relativeHeight="251670528" behindDoc="0" locked="0" layoutInCell="1" allowOverlap="1" wp14:anchorId="2280BD3A" wp14:editId="3A23E360">
            <wp:simplePos x="0" y="0"/>
            <wp:positionH relativeFrom="page">
              <wp:align>left</wp:align>
            </wp:positionH>
            <wp:positionV relativeFrom="paragraph">
              <wp:posOffset>-1170305</wp:posOffset>
            </wp:positionV>
            <wp:extent cx="7572375" cy="1200785"/>
            <wp:effectExtent l="0" t="0" r="9525" b="0"/>
            <wp:wrapNone/>
            <wp:docPr id="8" name="Afbeelding 8" descr="\\fs\home\ZZS\Downloads\LINNEAN_header_1400x400pixe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ome\ZZS\Downloads\LINNEAN_header_1400x400pixels3.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034" b="27220"/>
                    <a:stretch/>
                  </pic:blipFill>
                  <pic:spPr bwMode="auto">
                    <a:xfrm>
                      <a:off x="0" y="0"/>
                      <a:ext cx="7573309" cy="12009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2C8489" w14:textId="0D328FB4" w:rsidR="009277F4" w:rsidRDefault="009277F4" w:rsidP="00304E35">
      <w:pPr>
        <w:pStyle w:val="Titel"/>
        <w:spacing w:after="120"/>
        <w:contextualSpacing w:val="0"/>
        <w:rPr>
          <w:sz w:val="54"/>
        </w:rPr>
      </w:pPr>
      <w:r>
        <w:rPr>
          <w:sz w:val="54"/>
        </w:rPr>
        <w:t xml:space="preserve">Het Linnean menu </w:t>
      </w:r>
      <w:r w:rsidR="008045DB">
        <w:rPr>
          <w:sz w:val="54"/>
        </w:rPr>
        <w:t>van</w:t>
      </w:r>
      <w:r>
        <w:rPr>
          <w:sz w:val="54"/>
        </w:rPr>
        <w:t xml:space="preserve"> generieke PROMs </w:t>
      </w:r>
    </w:p>
    <w:p w14:paraId="06B73067" w14:textId="77777777" w:rsidR="00C612BF" w:rsidRDefault="00C612BF" w:rsidP="00304E35">
      <w:pPr>
        <w:spacing w:after="120" w:line="240" w:lineRule="auto"/>
        <w:rPr>
          <w:b/>
        </w:rPr>
      </w:pPr>
    </w:p>
    <w:p w14:paraId="10E440ED" w14:textId="0A3AA421" w:rsidR="009277F4" w:rsidRPr="005E5836" w:rsidRDefault="009277F4" w:rsidP="00304E35">
      <w:pPr>
        <w:spacing w:after="120" w:line="240" w:lineRule="auto"/>
        <w:rPr>
          <w:b/>
        </w:rPr>
      </w:pPr>
      <w:r w:rsidRPr="005E5836">
        <w:rPr>
          <w:b/>
        </w:rPr>
        <w:t>Advies vanuit de Linnean-werkgroep PROMs en PREMs</w:t>
      </w:r>
    </w:p>
    <w:p w14:paraId="1F9B81EA" w14:textId="23086427" w:rsidR="00862F73" w:rsidRDefault="007632B3" w:rsidP="00304E35">
      <w:pPr>
        <w:autoSpaceDE w:val="0"/>
        <w:autoSpaceDN w:val="0"/>
        <w:adjustRightInd w:val="0"/>
        <w:spacing w:after="120" w:line="240" w:lineRule="auto"/>
        <w:rPr>
          <w:i/>
        </w:rPr>
      </w:pPr>
      <w:r w:rsidRPr="007632B3">
        <w:rPr>
          <w:i/>
        </w:rPr>
        <w:t>Caroline B Terwee, Har</w:t>
      </w:r>
      <w:r w:rsidR="00346D3C">
        <w:rPr>
          <w:i/>
        </w:rPr>
        <w:t>a</w:t>
      </w:r>
      <w:r w:rsidRPr="007632B3">
        <w:rPr>
          <w:i/>
        </w:rPr>
        <w:t xml:space="preserve">ld </w:t>
      </w:r>
      <w:r>
        <w:rPr>
          <w:i/>
        </w:rPr>
        <w:t xml:space="preserve">E. </w:t>
      </w:r>
      <w:r w:rsidRPr="007632B3">
        <w:rPr>
          <w:i/>
        </w:rPr>
        <w:t>Vonkeman, Marloes Zuidgeest, namens de werkgroep PROMs en PREMs.</w:t>
      </w:r>
    </w:p>
    <w:p w14:paraId="4B71C324" w14:textId="6C66B378" w:rsidR="00947AE9" w:rsidRDefault="00C612BF" w:rsidP="00304E35">
      <w:pPr>
        <w:autoSpaceDE w:val="0"/>
        <w:autoSpaceDN w:val="0"/>
        <w:adjustRightInd w:val="0"/>
        <w:spacing w:after="120" w:line="240" w:lineRule="auto"/>
      </w:pPr>
      <w:r>
        <w:br/>
      </w:r>
      <w:r w:rsidRPr="00C612BF">
        <w:t>Versie 0.</w:t>
      </w:r>
      <w:r>
        <w:t>9,</w:t>
      </w:r>
      <w:r w:rsidRPr="00C612BF">
        <w:t xml:space="preserve"> september 2019.</w:t>
      </w:r>
    </w:p>
    <w:p w14:paraId="1BA3AB65" w14:textId="3D38E9E5" w:rsidR="00C612BF" w:rsidRPr="00C612BF" w:rsidRDefault="00C612BF" w:rsidP="00304E35">
      <w:pPr>
        <w:autoSpaceDE w:val="0"/>
        <w:autoSpaceDN w:val="0"/>
        <w:adjustRightInd w:val="0"/>
        <w:spacing w:after="120" w:line="240" w:lineRule="auto"/>
      </w:pPr>
      <w:r w:rsidRPr="00C612BF">
        <w:t xml:space="preserve">Opmerkingen kunt u sturen </w:t>
      </w:r>
      <w:r w:rsidR="00947AE9">
        <w:t xml:space="preserve">voor 28 oktober 2019 </w:t>
      </w:r>
      <w:r w:rsidRPr="00C612BF">
        <w:t xml:space="preserve">naar: </w:t>
      </w:r>
      <w:hyperlink r:id="rId9" w:history="1">
        <w:r w:rsidRPr="00C612BF">
          <w:rPr>
            <w:rStyle w:val="Hyperlink"/>
          </w:rPr>
          <w:t>linnean@zinl.nl</w:t>
        </w:r>
      </w:hyperlink>
      <w:r w:rsidRPr="00C612BF">
        <w:t xml:space="preserve"> </w:t>
      </w:r>
    </w:p>
    <w:p w14:paraId="7713DD2A" w14:textId="1BF8AED3" w:rsidR="006C7D47" w:rsidRDefault="006C7D47" w:rsidP="00304E35">
      <w:pPr>
        <w:autoSpaceDE w:val="0"/>
        <w:autoSpaceDN w:val="0"/>
        <w:adjustRightInd w:val="0"/>
        <w:spacing w:after="120" w:line="240" w:lineRule="auto"/>
        <w:rPr>
          <w:b/>
        </w:rPr>
      </w:pPr>
    </w:p>
    <w:p w14:paraId="75CF0B33" w14:textId="0F258A61" w:rsidR="003830E8" w:rsidRPr="006C7D47" w:rsidRDefault="00C8556D" w:rsidP="00304E35">
      <w:pPr>
        <w:autoSpaceDE w:val="0"/>
        <w:autoSpaceDN w:val="0"/>
        <w:adjustRightInd w:val="0"/>
        <w:spacing w:after="120" w:line="240" w:lineRule="auto"/>
        <w:rPr>
          <w:b/>
          <w:color w:val="2BBDB9"/>
        </w:rPr>
      </w:pPr>
      <w:r w:rsidRPr="006C7D47">
        <w:rPr>
          <w:b/>
          <w:color w:val="2BBDB9"/>
        </w:rPr>
        <w:t>Inleiding</w:t>
      </w:r>
    </w:p>
    <w:p w14:paraId="22EDA575" w14:textId="44F41EC8" w:rsidR="00862F73" w:rsidRDefault="005E5836" w:rsidP="00304E35">
      <w:pPr>
        <w:autoSpaceDE w:val="0"/>
        <w:autoSpaceDN w:val="0"/>
        <w:adjustRightInd w:val="0"/>
        <w:spacing w:after="120" w:line="240" w:lineRule="auto"/>
      </w:pPr>
      <w:r>
        <w:t>Het Linnean</w:t>
      </w:r>
      <w:r w:rsidR="00086A54">
        <w:t>-</w:t>
      </w:r>
      <w:r>
        <w:t xml:space="preserve">initiatief </w:t>
      </w:r>
      <w:r w:rsidR="00862F73">
        <w:t>beoogt</w:t>
      </w:r>
      <w:r>
        <w:t xml:space="preserve"> patiënten en </w:t>
      </w:r>
      <w:r w:rsidR="00862F73">
        <w:t>zorg</w:t>
      </w:r>
      <w:r>
        <w:t xml:space="preserve">professionals </w:t>
      </w:r>
      <w:r w:rsidR="00862F73">
        <w:t xml:space="preserve">te ondersteunen bij het verkrijgen van </w:t>
      </w:r>
      <w:r>
        <w:t xml:space="preserve">uitkomstinformatie om betere, geïnformeerde keuzes te kunnen maken over </w:t>
      </w:r>
      <w:r w:rsidR="00862F73">
        <w:t xml:space="preserve">de </w:t>
      </w:r>
      <w:r>
        <w:t>behandeling van patiënten.</w:t>
      </w:r>
      <w:r w:rsidR="00862F73">
        <w:t xml:space="preserve"> Hiervoor zijn goede en praktisch toepasbare meetinstrumenten nodig die inzicht geven in behandelresultaten, zowel klinische als door de patiënt ervaren uitkomsten. </w:t>
      </w:r>
      <w:r w:rsidR="00560FE3">
        <w:t xml:space="preserve">Patiënt ervaren uitkomsten worden gemeten met instrumenten genaamd </w:t>
      </w:r>
      <w:r w:rsidR="00862F73">
        <w:t>Patient-Reported Outcome Measures (PROMs)</w:t>
      </w:r>
      <w:r w:rsidR="00560FE3">
        <w:t>. Dit</w:t>
      </w:r>
      <w:r w:rsidR="00862F73">
        <w:t xml:space="preserve"> zijn belangrijke tools om (veranderingen in) aspecten van ervaren gezondheid en </w:t>
      </w:r>
      <w:r>
        <w:t>kwaliteit van leven</w:t>
      </w:r>
      <w:r w:rsidR="00862F73">
        <w:t xml:space="preserve"> op een gestandaardiseerde manier in kaart te brengen.</w:t>
      </w:r>
    </w:p>
    <w:p w14:paraId="4CE1765D" w14:textId="77777777" w:rsidR="009938C7" w:rsidRDefault="006727A8" w:rsidP="00304E35">
      <w:pPr>
        <w:autoSpaceDE w:val="0"/>
        <w:autoSpaceDN w:val="0"/>
        <w:adjustRightInd w:val="0"/>
        <w:spacing w:after="120" w:line="240" w:lineRule="auto"/>
      </w:pPr>
      <w:r>
        <w:t>H</w:t>
      </w:r>
      <w:r w:rsidR="003F1F38">
        <w:t>et gebruik van PROMs</w:t>
      </w:r>
      <w:r w:rsidR="00144001">
        <w:t xml:space="preserve"> in de zorg brengt diverse uitdagingen met zich mee. </w:t>
      </w:r>
    </w:p>
    <w:p w14:paraId="307B97CC" w14:textId="61517014" w:rsidR="009938C7" w:rsidRDefault="009938C7" w:rsidP="00560FE3">
      <w:pPr>
        <w:pStyle w:val="Lijstalinea"/>
        <w:numPr>
          <w:ilvl w:val="0"/>
          <w:numId w:val="25"/>
        </w:numPr>
        <w:autoSpaceDE w:val="0"/>
        <w:autoSpaceDN w:val="0"/>
        <w:adjustRightInd w:val="0"/>
        <w:spacing w:after="120" w:line="240" w:lineRule="auto"/>
      </w:pPr>
      <w:r>
        <w:t>E</w:t>
      </w:r>
      <w:r w:rsidR="00144001">
        <w:t>r heel veel PROMs beschikbaar om een bepaalde Patient-Reported Outcome (PRO) te meten</w:t>
      </w:r>
      <w:r w:rsidR="00560FE3">
        <w:t xml:space="preserve"> zoals </w:t>
      </w:r>
      <w:r w:rsidR="00C03EB9">
        <w:t>pijn, vermoeidheid en cognitie</w:t>
      </w:r>
      <w:r w:rsidR="00560FE3">
        <w:t xml:space="preserve">. </w:t>
      </w:r>
      <w:r w:rsidR="00144001">
        <w:t>De bestaande PROMs variëren in inhoud en kwaliteit (meeteigenschappen) en kennis over relevante meeteigenschappen ontbreekt voor veel PROMs. Het is dus lastig te bepalen</w:t>
      </w:r>
      <w:r w:rsidR="006727A8">
        <w:t xml:space="preserve"> welke PROM</w:t>
      </w:r>
      <w:r w:rsidR="00144001">
        <w:t xml:space="preserve"> het </w:t>
      </w:r>
      <w:r w:rsidR="006727A8">
        <w:t>beste is</w:t>
      </w:r>
      <w:r w:rsidR="00144001">
        <w:t xml:space="preserve"> voor een bepaalde doelgroep</w:t>
      </w:r>
      <w:r>
        <w:t>;</w:t>
      </w:r>
      <w:r w:rsidR="00144001">
        <w:t xml:space="preserve"> </w:t>
      </w:r>
    </w:p>
    <w:p w14:paraId="1E1EAAA9" w14:textId="02C55213" w:rsidR="009938C7" w:rsidRDefault="009938C7" w:rsidP="009938C7">
      <w:pPr>
        <w:pStyle w:val="Lijstalinea"/>
        <w:numPr>
          <w:ilvl w:val="0"/>
          <w:numId w:val="25"/>
        </w:numPr>
        <w:autoSpaceDE w:val="0"/>
        <w:autoSpaceDN w:val="0"/>
        <w:adjustRightInd w:val="0"/>
        <w:spacing w:after="120" w:line="240" w:lineRule="auto"/>
      </w:pPr>
      <w:r>
        <w:t>P</w:t>
      </w:r>
      <w:r w:rsidR="00144001">
        <w:t xml:space="preserve">atiënten </w:t>
      </w:r>
      <w:r>
        <w:t xml:space="preserve">hebben </w:t>
      </w:r>
      <w:r w:rsidR="00144001">
        <w:t>steeds vaker meerdere aandoeningen. Het is een grote belasting voor patiënten als ze voor elke aandoening een andere PROM moeten invullen. Ook vinden patiënten het vaak lastig hun klachten toe te sc</w:t>
      </w:r>
      <w:r>
        <w:t>hrijven aan één bepaalde ziekte;</w:t>
      </w:r>
      <w:r w:rsidR="00144001">
        <w:t xml:space="preserve"> </w:t>
      </w:r>
    </w:p>
    <w:p w14:paraId="0FA6D888" w14:textId="6F7C51B0" w:rsidR="009938C7" w:rsidRDefault="009938C7" w:rsidP="00304E35">
      <w:pPr>
        <w:pStyle w:val="Lijstalinea"/>
        <w:numPr>
          <w:ilvl w:val="0"/>
          <w:numId w:val="25"/>
        </w:numPr>
        <w:autoSpaceDE w:val="0"/>
        <w:autoSpaceDN w:val="0"/>
        <w:adjustRightInd w:val="0"/>
        <w:spacing w:after="120" w:line="240" w:lineRule="auto"/>
      </w:pPr>
      <w:r>
        <w:t>D</w:t>
      </w:r>
      <w:r w:rsidR="00144001">
        <w:t xml:space="preserve">e belasting voor </w:t>
      </w:r>
      <w:r w:rsidR="0043002F">
        <w:t xml:space="preserve">zorgprofessionals </w:t>
      </w:r>
      <w:r>
        <w:t xml:space="preserve">is </w:t>
      </w:r>
      <w:r w:rsidR="00144001">
        <w:t>groot wanneer ze voor elke patiënt apart moeten bepalen welke PROMs de betreffende patiënt moet invullen.</w:t>
      </w:r>
    </w:p>
    <w:p w14:paraId="47CE0322" w14:textId="2BB62AD6" w:rsidR="005A1572" w:rsidRDefault="006727A8" w:rsidP="00304E35">
      <w:pPr>
        <w:autoSpaceDE w:val="0"/>
        <w:autoSpaceDN w:val="0"/>
        <w:adjustRightInd w:val="0"/>
        <w:spacing w:after="120" w:line="240" w:lineRule="auto"/>
      </w:pPr>
      <w:r w:rsidRPr="006727A8">
        <w:t xml:space="preserve">Willen we </w:t>
      </w:r>
      <w:r w:rsidR="00560FE3">
        <w:t>waardegedreven zorg</w:t>
      </w:r>
      <w:r w:rsidR="006C7D47">
        <w:t xml:space="preserve"> </w:t>
      </w:r>
      <w:r w:rsidRPr="006727A8">
        <w:t>tot een succes maken</w:t>
      </w:r>
      <w:r w:rsidR="00560FE3">
        <w:t xml:space="preserve"> in Nederland</w:t>
      </w:r>
      <w:r w:rsidRPr="006727A8">
        <w:t xml:space="preserve">, dan moeten </w:t>
      </w:r>
      <w:r>
        <w:t xml:space="preserve">we het patiënten en </w:t>
      </w:r>
      <w:r w:rsidR="0043002F">
        <w:t xml:space="preserve">zorgprofessionals </w:t>
      </w:r>
      <w:r>
        <w:t>zo makkelijk mogelijk maken</w:t>
      </w:r>
      <w:r w:rsidRPr="006727A8">
        <w:t>.</w:t>
      </w:r>
      <w:r>
        <w:t xml:space="preserve"> </w:t>
      </w:r>
      <w:r w:rsidR="00560FE3">
        <w:t xml:space="preserve">Eén van de </w:t>
      </w:r>
      <w:r w:rsidR="00C519DC">
        <w:t>oplossing</w:t>
      </w:r>
      <w:r w:rsidR="00560FE3">
        <w:t>en</w:t>
      </w:r>
      <w:r w:rsidR="00C519DC">
        <w:t xml:space="preserve"> is om </w:t>
      </w:r>
      <w:r w:rsidR="00654EC4">
        <w:t xml:space="preserve">zoveel mogelijk </w:t>
      </w:r>
      <w:r w:rsidR="00C519DC" w:rsidRPr="00304E35">
        <w:rPr>
          <w:u w:val="single"/>
        </w:rPr>
        <w:t>generieke PROMs</w:t>
      </w:r>
      <w:r w:rsidR="00C519DC">
        <w:t xml:space="preserve"> te gebruiken die de gezondheid van de patiënt als geheel meten, ongeacht de aando</w:t>
      </w:r>
      <w:r w:rsidR="002F068E">
        <w:t>ening(en) die een patiënt heeft</w:t>
      </w:r>
      <w:r w:rsidR="00304E35">
        <w:t xml:space="preserve">. </w:t>
      </w:r>
    </w:p>
    <w:p w14:paraId="4343E31D" w14:textId="46624ADA" w:rsidR="00304E35" w:rsidRDefault="00ED4AEE" w:rsidP="00F1392C">
      <w:pPr>
        <w:autoSpaceDE w:val="0"/>
        <w:autoSpaceDN w:val="0"/>
        <w:adjustRightInd w:val="0"/>
        <w:spacing w:after="120" w:line="240" w:lineRule="auto"/>
      </w:pPr>
      <w:r>
        <w:rPr>
          <w:noProof/>
        </w:rPr>
        <mc:AlternateContent>
          <mc:Choice Requires="wpg">
            <w:drawing>
              <wp:anchor distT="0" distB="0" distL="114300" distR="114300" simplePos="0" relativeHeight="251684864" behindDoc="0" locked="0" layoutInCell="1" allowOverlap="1" wp14:anchorId="7EA517FB" wp14:editId="342E1FA0">
                <wp:simplePos x="0" y="0"/>
                <wp:positionH relativeFrom="column">
                  <wp:posOffset>2868295</wp:posOffset>
                </wp:positionH>
                <wp:positionV relativeFrom="paragraph">
                  <wp:posOffset>3810</wp:posOffset>
                </wp:positionV>
                <wp:extent cx="2635885" cy="2028825"/>
                <wp:effectExtent l="0" t="0" r="0" b="0"/>
                <wp:wrapSquare wrapText="bothSides"/>
                <wp:docPr id="31" name="Groep 31"/>
                <wp:cNvGraphicFramePr/>
                <a:graphic xmlns:a="http://schemas.openxmlformats.org/drawingml/2006/main">
                  <a:graphicData uri="http://schemas.microsoft.com/office/word/2010/wordprocessingGroup">
                    <wpg:wgp>
                      <wpg:cNvGrpSpPr/>
                      <wpg:grpSpPr>
                        <a:xfrm>
                          <a:off x="0" y="0"/>
                          <a:ext cx="2635885" cy="2028825"/>
                          <a:chOff x="0" y="0"/>
                          <a:chExt cx="2083104" cy="1542433"/>
                        </a:xfrm>
                      </wpg:grpSpPr>
                      <pic:pic xmlns:pic="http://schemas.openxmlformats.org/drawingml/2006/picture">
                        <pic:nvPicPr>
                          <pic:cNvPr id="29" name="Afbeelding 29" descr="Afbeeldingsresultaat voor prom cyclus"/>
                          <pic:cNvPicPr>
                            <a:picLocks noChangeAspect="1"/>
                          </pic:cNvPicPr>
                        </pic:nvPicPr>
                        <pic:blipFill rotWithShape="1">
                          <a:blip r:embed="rId10" cstate="print">
                            <a:extLst>
                              <a:ext uri="{28A0092B-C50C-407E-A947-70E740481C1C}">
                                <a14:useLocalDpi xmlns:a14="http://schemas.microsoft.com/office/drawing/2010/main" val="0"/>
                              </a:ext>
                            </a:extLst>
                          </a:blip>
                          <a:srcRect l="24132" t="7619" r="10048" b="10631"/>
                          <a:stretch/>
                        </pic:blipFill>
                        <pic:spPr bwMode="auto">
                          <a:xfrm>
                            <a:off x="174929" y="0"/>
                            <a:ext cx="1908175" cy="1279525"/>
                          </a:xfrm>
                          <a:prstGeom prst="rect">
                            <a:avLst/>
                          </a:prstGeom>
                          <a:noFill/>
                          <a:ln>
                            <a:noFill/>
                          </a:ln>
                          <a:extLst>
                            <a:ext uri="{53640926-AAD7-44D8-BBD7-CCE9431645EC}">
                              <a14:shadowObscured xmlns:a14="http://schemas.microsoft.com/office/drawing/2010/main"/>
                            </a:ext>
                          </a:extLst>
                        </pic:spPr>
                      </pic:pic>
                      <wps:wsp>
                        <wps:cNvPr id="30" name="Tekstvak 2"/>
                        <wps:cNvSpPr txBox="1">
                          <a:spLocks noChangeArrowheads="1"/>
                        </wps:cNvSpPr>
                        <wps:spPr bwMode="auto">
                          <a:xfrm>
                            <a:off x="0" y="1136669"/>
                            <a:ext cx="2048243" cy="405764"/>
                          </a:xfrm>
                          <a:prstGeom prst="rect">
                            <a:avLst/>
                          </a:prstGeom>
                          <a:noFill/>
                          <a:ln w="9525">
                            <a:noFill/>
                            <a:miter lim="800000"/>
                            <a:headEnd/>
                            <a:tailEnd/>
                          </a:ln>
                        </wps:spPr>
                        <wps:txbx>
                          <w:txbxContent>
                            <w:p w14:paraId="5DD20F8F" w14:textId="032D091E" w:rsidR="00C0610C" w:rsidRPr="00F1392C" w:rsidRDefault="00C0610C" w:rsidP="00ED4AEE">
                              <w:pPr>
                                <w:rPr>
                                  <w:sz w:val="20"/>
                                </w:rPr>
                              </w:pPr>
                              <w:r w:rsidRPr="00F1392C">
                                <w:t>Figuur 1. Stappen 2 en 3 van de PROM-cyclus staan centraal in dit advies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A517FB" id="Groep 31" o:spid="_x0000_s1026" style="position:absolute;margin-left:225.85pt;margin-top:.3pt;width:207.55pt;height:159.75pt;z-index:251684864;mso-width-relative:margin;mso-height-relative:margin" coordsize="20831,1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ycLNLAQAAHkJAAAOAAAAZHJzL2Uyb0RvYy54bWykVttu4zYQfS/QfyD0&#10;7liUZUkW4iwc2xsssO0G3S36TFOURUQiWZK2nBb99w5J2bGdFA12A0Tm8DIcnjlnyNsPh65Fe6YN&#10;l2Ie4Zs4QkxQWXGxnUe/f/s4KiJkLBEVaaVg8+iZmejD3c8/3faqZIlsZFsxjcCJMGWv5lFjrSrH&#10;Y0Mb1hFzIxUTMFhL3RELpt6OK0168N614ySOs3EvdaW0pMwY6F2FwejO+69rRu2XujbMonYeQWzW&#10;f7X/btx3fHdLyq0mquF0CIN8RxQd4QI2PblaEUvQTvNXrjpOtTSytjdUdmNZ15wyfwY4DY6vTvOg&#10;5U75s2zLfqtOMAG0Vzh9t1v66/5RI17NowmOkCAd5Ai2ZQqBDeD0alvCnAetvqpHPXRsg+XOe6h1&#10;537hJOjgYX0+wcoOFlHoTLLJtCimEaIwlsRJUSTTADxtIDuv1tFmfVwZFxMcp2ElnqZJOpm4lePj&#10;xmMX3ykcxWkJ/wNO0HqF0//zCVbZnWbR4KR7l4+O6KedGkFKFbF8w1tunz09IXkuKLF/5PRRB+MF&#10;8mR2hHxRbxhrnWqQ66yYoUDSl16jmdm1lhCL9lJqBIzvAE7a7ozDw+3h3IZNiAPhs6RPBgm5bIjY&#10;soVRIAUQqEfvcvrYmRcRblquPvK2RVraP7htvjZEAS+wZ7gbHMCBEK94+Aa+geMrSXcdEzaIVrMW&#10;cJLCNFyZCOmSdRsGHNSfKmAhhYJhYT+lubB+T2DSZ2MdzxynvK7+TopFHM+S+9FyGi9HaZyvR4tZ&#10;mo/yeJ2ncVrgJV7+41bjtNwZBniQdqX4EDr0vgr+TREN5SbI08sc7YkvJoGHEJDn4zFEoKZDyMVq&#10;NP0NUHelJ0nxJPHlJ88wJBiQwzEEGSGoQjjOgthgidXM0sa5dlk5JiJk2IAC0ab/RVYADtlZ6bG5&#10;UiDO05mj0GsZ4llc4HyQIU7y2TTI8CQm4I029oEBtVwD0gHR+z3IHuAP5z1OcQcU0rEE+knZiosO&#10;8Bl6jrCcZ246yVLIXDZaLFb5KE1Xxej+HlrL5XqWTnCWTtenzJmGVLL/sjEURFn9ePL+I2kObAfv&#10;gDuYrvTBlWSOXAfrfYRxF9JbxdyLCNB0bl9KwAQupVB1v7EnY/fkCSVOo8MsV3SRPdxLKKNBfkZd&#10;KVtr2TeMVBBeUPfZ0uDnXbyBOIAyGE+yLJu5CELGfP0GokLlDVU4jad5lvoycizCP8Yb1M8jT8UL&#10;ApGy4xZeBi3v5lERu78QlDvqWlQ+QEt4G9oD3+A6MEMeXcseNocBy42sngFKKGj+koIXCzQaqf+K&#10;UA+3/zwyf+6IK/vtJwFIznCauueCN9JpnoChz0c25yNEUHA1j2yEQnNpwYq9dIRcgFJr7uXjggqR&#10;ANGcAfzyLX+/Q+viAXFu+1kvL6a7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JktTfAAAACAEAAA8AAABkcnMvZG93bnJldi54bWxMj0FLw0AUhO+C/2F5gje72dbGErMppain&#10;ItgK4u01+5qEZndDdpuk/97nSY/DDDPf5OvJtmKgPjTeaVCzBAS50pvGVRo+D68PKxAhojPYekca&#10;rhRgXdze5JgZP7oPGvaxElziQoYa6hi7TMpQ1mQxzHxHjr2T7y1Gln0lTY8jl9tWzpMklRYbxws1&#10;drStqTzvL1bD24jjZqFeht35tL1+H5bvXztFWt/fTZtnEJGm+BeGX3xGh4KZjv7iTBCthseleuKo&#10;hhQE26s05SdHDYt5okAWufx/oPgBAAD//wMAUEsDBAoAAAAAAAAAIQDx0mEw65EAAOuRAAAUAAAA&#10;ZHJzL21lZGlhL2ltYWdlMS5wbmeJUE5HDQoaCgAAAA1JSERSAAAC7gAAAZUIBgAAAKEQdFUAAAAB&#10;c1JHQgCuzhzpAAAABGdBTUEAALGPC/xhBQAAAAlwSFlzAAAOxAAADsQBlSsOGwAAkYBJREFUeF7t&#10;vQmcHVWZ9386nU53p5eksxNCwmowKERc2IfFERhFhRHBkVEyOuCIowPjMg6+/oHXcRfBZWAU0agv&#10;OiwOIKiACjisimJYBUUhIYSQrZNOd5JOp5N/fevW06lU7lb31l3q3t/3k8qt5dSpU3Xr3v7Vc3/n&#10;OS07PJwQQgghhBCirhkXvAohhBBCCCHqGAl3IYQQQgghUoCEuxBCCCGEEClAwl0IIYQQQogUIOEu&#10;hBBCCCFECpBwF0IIIYQQIgVIuAshhBBCCJECJNyFEEIIIYRIARLuQgiREl7aPOpWbBoNluqLaret&#10;nq+FEEJUCgl3IURTYYIvPK301q0d3u4GR3a47RpLWgghRJ0i4S6EaEomjm8Zm9rGtbgRT7EPjGx3&#10;q7eMSrwLIYSoSyTchRBNyeQJ48amqe3j3IyOVtfpifhRT7Rv8AS8EEIIUW9IuAshhMe4FucmtWW+&#10;EodR70IIIUSd0bLDI5gXQoiGB487unz2xNZgza5Yh8fodsT84LYd/isiv721xfV6Qt972QX2x3rT&#10;7u2+2StvzwCs625rcZ2RHTZ5ZTZ7hbDqmEWHurvHU8euZXO1nX2tbdTBbtY+2mqwP3SNH+eGtm0f&#10;a1uu4+WCvgC0edT782HHs7qibWP7oHesYe/QtNOu3URvynU86uYY4fLRa13ofRRCiEZEEXchhAiw&#10;SHtUUCKu6byKkMROgwhHlOOHN8EaxhfSnvAc15IRp1THun6vDnz0BsdbvxVRu8MrkylL3SxzPGtP&#10;PhC5q7ds99vDvnj2gTavyuLXp0raEG5bscdjM4KZ/bd7op39uR7jUddZoDzXiGsBtI3zpK0cjzZG&#10;oW6uE/Vb/4N811oIIZoJRdyFEE1Ftkgt4nbY+2/AE9F8IeJ5RzCCiVWWWW8aFTGKyERc4pM3iLhT&#10;Bs+8lQVEcb9XP8ea3pGp347b7s1HyyJsKUNZI9p29kecs+s073iIcIMHAoRxuH22/6zOXdtGOcoj&#10;xDnHXPCAwAMI9dkDgpHtuto66qRugzo4P9o/02uLbWI9x4i2I9u1znY8IYRodHJ/QwshRANjqSCZ&#10;SAdJlBfCoh2I9kJv267i2oRrtig1W8JlATHaPT7zlTsU1EkZrDPZytIGhGw+ENwU6fXErIlfA2sJ&#10;ZGtf9HicC+vyHc/sPJSNivZs0DYOjT0oLNqBc9t5LXb+AmHXhWsdJt+1FkKIZkLCXQjRlJgAZUJY&#10;IlzRheu37prLnYg4bPI2EpW2iQgwxNGS2Eog2DUvUXGdDWvblkjbSmkfh8uj2/1jQFdwDoWwtkU9&#10;/Ua2a2HCHAFfzrkIIUSjIuEuhGhKsFzYRJQd+wginqiyCUXYFghQIu9EkcNTXEzD4t8OgyClPo5r&#10;YrVQtB3ytY0pSSwwHv41Ih9bA5Wdq7xdCzsHMGFe6XMRQoi0IuEuhBAB5p+26HIYvNS5pnJApOPX&#10;5hUvtwnVInT7GNnaFJ6SIPqwUSkQ9NnOwSYhhGhmJNyFECIEwjEsmi1jShI2DYuiTwjCzYh1RDpW&#10;HTqhhgVq1BeeDWtbMdH5ciELDRR7HQpdt+i1AGaTuM5CCNGoSLgLIUQAWhLhGLZ3BH08xzqploN1&#10;vuwIxKpF9qMdYotlrG1VULvkpYdir0Oh62ZtJqOOYSK+GucjhBBpRMJdCCE8EO0bAm97uEMlgxVB&#10;ZhChXQUl+xQrMs0Gg0C3+u0o0Yg5i2Hvdy7G2hbUHSVO+wphx8KHH70OLEaPEr5u0fNjf9rMZbCM&#10;McCgTLAhi8c/yXMRQoi0ojzuQoimwvJ/hwUjywhFxCEWlXAOcUAUY2sBhDdBYsqyD1qTXOQG6SWB&#10;etjGFyxClfLsS90WZLb85GBZVugEGhatYV93ttzliFlLZUm9FrlH+FM23L58uc+LyYsevg7Uix3G&#10;roMR3j963YjCc7p23aK554HrwXWBfNe6mPYKIUSjsetfJyGEaBIQlTYhChGJlmEmCiKf9YhxyiLE&#10;Ge4fsW0dWqNQhrp5tbrxsSNEDXKc9wU2GcoxATnYWVcMRO+p14R/uJ587SuF8HXgCByHTqucR7b2&#10;WnnawfXiegDlp2cR7cC52zUp9loLIUSzoIi7EEIkCBH3cGRYCCGESAqFL4QQQgghhEgBEu5CCCGE&#10;EEKkAAl3IYQQQgghUoCEuxBCCCGEEClAnVOFEEIIIYRIAYq4CyGEEEIIkQIk3IUQQgghhEgBEu5C&#10;CCGEEEKkAAl3IYQQQgghUoCEuxBCCCGEEClAwl0IIYQQQogUIOEuhBBCCCFECpBwF0IIIYQQIgVI&#10;uAshhBBCCJECJNyFEEIIIYRIARLuQgghhBBCpICWHR7BvBBCiBSyfut2t2TdiLt75XCwZleOm9Xu&#10;Fk5pc5MnKFYjhBBpRsJdCCFSCGJ98TObvGnIPeKJ9mI4xBPvi/bv8qaJEvFCCJFCJNyFECJFINgv&#10;f3LQnzZ486UwyRPt5y/o9icJeCGESA8S7kIIkRKwwiy6d51bOjgarCmPed2tbvHRU3wrjRBCiPpH&#10;wl0IIVLAxUsG3CXeVAkuWtjrLvYmIYQQ9Y2EuxBC1DlE2b/7zKZgqTKcvf9EP/ouhBCifpG5UQgh&#10;6phqiHbgGBxLCCFE/SLhLoQQdQoZY6oh2g2OxTGFEELUJ7LKCCFEHfLc4Da38MerSs4cUypknFny&#10;lhlu7+7xwRohhBD1giLuQghRh5z/mw1VF+3AMTm2EEKI+kPCXQgh6gxGQb152eZgqfpwbNoghBCi&#10;vpBwF0KIOuPyJzcGc8Vz4YFd7tqj+twTb5nhdiya40/v2LMj2BqfUtoghBCiski4CyFEHcHIqKV0&#10;SH3zvInujAO63IIpE4I15UEbaIsQQoj6QcJdCCFqxIini7eMOjc0ssMNbN3h1g/vcHc+PxxsjcdF&#10;v9vgXv2jla5l8fJgTfnQFtpE22gjbaXNQgghaoOEuxBCVJjRHc4NBwIdIbxuyw63enNmfqMnijdt&#10;y2xHFD+0qjThfseare7hjV5FCUJbaBNto420lTbTds6Bec6J7ZyjEEKIyiLhLoQQCYPY3ewJXSLV&#10;CFwm5hG/bCNo3eZ9+3aOd667rcVNbm9xUzpa3PTOFvfAhvrpFEpbaBNto420lTbTds6Bc+GcoufJ&#10;ubNNCCFEski4CyFEmWzzRCpi1aLRvA4GkWgT6RM9wds7ISOCp2URwq0tmbrI314vWFtoW/RBg3Pg&#10;XDgnzs3EPOfMuYevBdeGaySEEKI8JNyFECImDFuH3xvryJotO1x/INSJMiNyO1qd6/EEbV8gcBG6&#10;XZ7gbffWm0DPxdJBr+I6oVBbOBfOiXMzMc85c+5cA7ZzTbg2XCOuFdeMa6eh/4QQIj4S7kIIUQR4&#10;uC2qHhaggHhFrBKBZjLhOr4Jv2E5Z3twCV8PrhGEH3gsGi9/vBBCFIeEuxBC5ICoMMKSaDH+7XBU&#10;HduIRZmxi1iEWewK14RrwzWyXx+4duFoPNeWa8y1ViReCCFyI+EuhBARiArTyZKoMMISfzaRZPzd&#10;FkVmHl930hwypS2Yqz3HzmoP5pKDaxa9jlxbrjHXmmvOtbdfM4QQQuxEwl0IITwQjmbh4JVOlkSF&#10;6XiJwMS7bZHiSjJ5QvN8LXMtuaZcW64x15p1XPvwe6GOrUIIkUHCXQjR1BDZxabBZFFerB0mJul4&#10;WWmxbuD1PnlG8lHuUqEt1fKfc4251vaQxHsA2d4fIYRoViTchRBNB2KUgYPCEV0sHHSixIfNayU7&#10;lnJ8oso2Yiqi1AY1OnaPjqBU7aEttIm20UbaWo0Bl7j24feC9yb8iwhtqNYDhRBC1BMtOzyCeSGE&#10;aGgQf5u37YzctrQ41+6Jws7xlRPqfMNu9Y67bXumY6t3+IIdMI+/daV7Yqi24eWDulrdXafMCpay&#10;w/XzLp0vrMePa3G4fFhXCey9G/Ze7foRla/keyeEEPWGvu6EEA0PgpnUg2a3wJaBn3pqe/LRdUSl&#10;DULE8ayzpY2aWkyo5J37dAVztaOYNnAunJONnsq5cs6cO9egmHMtFovC856ZF95sNLy3tEMIIRod&#10;RdyFEA0LYg5bhYk6X7C37fRPJwX1D48GEfUEBOSgV9GRt7zkVlrDq8ystnHu/jfPdN2E0ssEwU01&#10;7d7FT6C6XUC4bwrZZqgfn3zSxxFCiHpBX29CiIYDvUsU1iKxCDmitXR8TEq0hzOf2EBCSYh2QDB/&#10;cH53sFR9OHYSoh0yFpddB67i2iUB7yXvqfngo++7EEI0Goq4CyEaBiKvCEMTbYi5JCOwCM6t3kHC&#10;PutK8rd3rHL39o8ES9Xh6L429z8nzgiWKof1L5jQunNU1XLhfQ//wsL7jqjnlxYhhGgEJNyFEKmH&#10;bzF81dbpNElLDCJwS6RTZLV4Zv2I+9s711TNMoNF5n9OmOb2n1zdQaBMxHeMT+YhK2qh4T5goKdK&#10;dZwVQohqIeEuhEg1RFg3e0KNbzKEGQKtXMFOXYg/spiY+KsV96zY4t52z9pgqbL86Jip7pjZtU1H&#10;yUMXmWJ4D8sV2ryHPNDZvdHp1ckvMEIIkVYk3IUQqYQgNLYYhLWJsome4CtH7Fl03SL39cJPn9vk&#10;Pv7whopF3om0f+7QSe6Ne08M1tQHiPdyo/D8hdvkvaf2cMeDgXnihRAibUi4CyFSBULdBgEC/NHl&#10;jm5q0fWkOpdWAmwz59y7NvH87uRrv+roqVW3x8SBzDQWhS+VStw3QghRbSTchRCpgewkQ57ATiJy&#10;apFYhFyt7TDFQprIL/1+g7vi2U3BmvI4b5+J7iOvmpRYBplKw3uO4C7nl5XoLzVdXl2d44ONQghR&#10;50i4CyHqHiLhG0cyEfFyvcom2M06kUZ+v3rYfe+Pg+6a5VuCNfE4a06He/fLut2rprcHa9JFEtao&#10;cN8If3An735KciAuIYSoBBLuQoi6BoHFyJxAYLjU9H6NINijrNw06n71wmZ3uyfgb101HKzNzikz&#10;2t1JnmA/ds9ON2tiGZ6TOqJcAU/UPZw+lBFZ1XlVCFHPSLgLIeoSRBXD6FuUvVRLQyMK9lwg5F8c&#10;Cp5yAvboGt8wQj0X5Qr4sAWLqHuvcr8LIeoUCXchRN0RFlLlRNnD6QBF44NoLzUdaDj6Xs6DohBC&#10;VBIJdyFE3cC3EV52y/yBCCtFPIU7IIrmo5yOyzw08rAHdITF+15KFF8IISqBhLsQoi7AEoM1BrFd&#10;amfBqGdZNDel/loT7gzNvlhn1HFVCFEPSLgLIWpOOMqJzaGU4enDnViFCFNKp1P+MnJP2mBcpf76&#10;I4QQSSLhLoSoGWFrTKn+ZNliRDGUap8J95OQdUYIUWsk3IUQNSFsRyjFGsM3Fx1YidYLUSxEzel4&#10;Gkd8l3uvCiFEUki4CyGqDlHyDVtLj2KG9xciLqVE37nXwr8OTSqx86sQQpSDhLsQoqpgPcDaAnG9&#10;x3xbKcoukqKU6Hu4LwXiv5TUk0IIUSoS7kKIqoFgR7gjlIiyE20vFmwKlnVGiKQoJWsMUXei7/z1&#10;RLgj4IUQohpIuAshKg7fMmGbweSYQkkZY0SlifvrDw+S68uwewkhRClIuAshKgrfMAgc69iHaC9W&#10;4LAvXnblZRfVAM863vU492ep97YQQpSChLsQomJga8HegrCJK4rCEU0hqgX3Z5xfhMIPl+yD7Sbu&#10;gE9CCFEsEu5CiIoQFt5xfcDhDqxC1IK4HU/D/TfiWsGEEKJYJNyFEIlTjmg3ASRErSn13pV4F0JU&#10;Cgl3IUSilCraKW9+YSHqhbjedYl3IUQlkXAXQiRGWLTHsRqwn1I9inolbspIs3pJvAshkkbCXQiR&#10;CKWKdo2CupONW7e7p9eP+K/LhzL5L1/eN8G9Zka7P18tnu4fcV9+dIOb1z3eXfjqycHa5iauCJd4&#10;F0JUAgl3IUTZlCraTdw0O3ct3+wueGi9W+EJ9mwc7AnoTxzS646f0xmsqSw3/2XIneO1h+P+4k0z&#10;g7UCSrm/Jd6FEEmhrxEhRFlItJdPz4RxY6L9uClt7tKFvf60aG5GqD86uM2ded86X1Bng/Ufe2Cd&#10;e9+v1vivucqF+e2qYT+yn43lQ96b43Go1xaxK9yz3LvFwGeBzwSfDfXfEEIkgSLuQoiSwZPeP5wR&#10;7SZSimFwZIfbrJFQx0BA73fji/78T4+ftos1ZsXQNvfuu9f64n22J/DvedNMX+gD+73XE+t3rxvx&#10;l8Ocv3/XbjYXyn/tsQF3+TM7hf1ps9rdl46YMlYn8ABw48ph/+HhXfN7grUiTOd457qLHGnVxD6R&#10;97525XkXQpSOIu5CiJJArNOhNK5oBwRPsZH5ZiAsmv/QvzWYyzC7a7z73GszApyo/J3LN/vzgAhH&#10;tBOlv/aoKb7oR2wD4jwaeUfksx4LzEULevxXBDrrw7AO8NeL3eHeLVa0g/0SFf7MCCFEKUi4CyFi&#10;g/Cwn/7jinbDxIzIQOQ7F0TgEdnwRH8muk703CLnHztkku9/pxwRcqLtcN9LGQEOiHhEvi/W3zDd&#10;feCVvf4rUXzWY50BOqYa1e4UmwbKvd/D1jIhhIiLhLsQIjYbRzKivc37BilFxBgS7zshgwvcG0S7&#10;o+zXnblQSwczHiOyzwDCOyqw9wrKbvDEvWEinnqI2iPUVwyNusMCH/sLQb1PBRF/ovhiV0oV7Qb7&#10;8pnhs8NnSAgh4iLhLoSIBX7d4dHMwDSTyhAxhsR7BhPbfx4sruejCe1pIZtNPkzEY4MhY8wb71rj&#10;jrlj1ZgtZs9IRH/hFNlkwpQr2g0+M3x2+Aypc7YQIi4S7kKIoqGDnXWyI70dr0kg8b7TT04n1Gz0&#10;B8LbIvMmtCkfzQ7zfCD+rWwYPPB44fHEW/YabDo9hII9lqzLRNztQUIkJ9oh/Nmxz5MQQhSLhLsQ&#10;oigYKIkIYRzRTvaYYml28W7CGcxvbuA7t8wxB/VlLCzYY7DJAJ1UDfY17/uJe+3M+z4pKEvnSPbF&#10;E48fnukbx05z84N67TjqmJohrmj/1EPrg7nchD9DfKb4bAkhRDFIuAshCoInl9FNoaetuIFkiCSS&#10;8jGOHaCZxbsJZwhH0BHiZ96dyfqC7/yt+2Y6nsKHF3T7rwj1hTe+6M74+SrfAgN0UA173/8mEPGX&#10;PLnRff/pjWOdUDmWzYcfGNQxNb5o/+h9/e7/e2LQLQ4enPLBZ4jPEvDZ4jMmhBCFUB53IURewhlk&#10;Jo53rquINHiI9rBgjyuA2LcZLQQIbyLeWFewudy5cnjMOoNov/rYad513PWpiVFXP/3IwFg5ssac&#10;vf/ErPnX//OxAV+4R7Gc7wj6Dy8Z8I913RtmBFubk1JE+5f+tFOwf+foPrcoyO6Tj6GRHW6T99Yh&#10;5JO0nwkhGhMJdyFEXrBW0JGu3RMyvUUIGQQ+gzJFkXgvjA18FMaE+Kn7dO0m2kuB6PpvVm3ZJXvN&#10;OS/v8SPsn/ndej96T4530kU2K+WKduP3b5npFhaRnSfuZ0wI0bxIuAshcoLVBZ96sdFARHu+HNUS&#10;7/kh1zpZXegYisd8dlerPwBTtcAqwwBQc7xj4oFvRpIS7UC/grtPnl5QvId/1WJgJ0ZlFUKIbEi4&#10;CyGyYpFz60hXyNfONwnlRwt8o0i8i3olSdFuzPMewpa8Zab3Gcr/AQo/9Pa1F9ePRAjRfOirQQix&#10;G4gHfr4HIoDFiAhERyHRDlH/eyEQUggqISpJJUQ7LB0cdcfdtjpYyg2fMT5rwGdPITUhRDYk3IUQ&#10;u8GojohwxEwxohkhTsSwWCTeRT1RKdFuPLJuxC26d12wlBv7vPHZa+aRVZ98xTz3zMnHBEtCiDAS&#10;7kKIXcDXbiOjWgQwH4jwUqwsEu+iHqi0aDe++8ymotJE2i9cfAb5LNY7/df/wC095yz39JEH+4Lb&#10;RPfA7T8JSgghkkQedyHEGET68KkX67M1H3w5xBVO8ryLpKiWaA9TTKaZcP8SPoetQROHHnrQbXro&#10;AbflqSfd6MDOQbeg48AFbsKec9zE1x7hz1eD5R8+b0ygdyx4pWudNMmf3/LEY26Piz7rek96k78c&#10;F8T/hDlz3f633ROsSZ7RgQ1uZPkyv91CpAkJdyHEGIgFREMxmS345lgbiPxykXgX1aYWoh3INPPc&#10;6bMKdla1jE4jj/3euZuvcetvviHYUpi22Xu6nhNOclPf9V7X5on5SrDm6ivdqss+54tzRHprb0a0&#10;J0E1hHs1jiFEJZBVRgjhw0AwiHZG3i8mHR2jPSb12C/bjKgmtRLtsGHrdnfqnWuDpdxs//2Dbv35&#10;73Hr33NaLNEOIytecOv+37fdn046yq34xIfd6MZdo/NJsP76H/hifc6lVyQq2oUQ+ZFwF0L4gp3R&#10;G/lpvhhBg8gf8fZJEol3UQ1qKdqNX60cdhcvyS2mV37uErf0H850I/fdGawpHUT/n95wpNv4y9uD&#10;Ncmwdfmy2IIdW81fzjjFj3bjicdqQz3FEmd/1r94yb/7fnsrjxefOli2MswzRTvDbnnyMb9+8+6z&#10;nfqw2ISxbdRrx+KXiDDFtJt9mfglw+phos1DD9wblBJCwl0I4WEZLLrG7/TT5sJEfiWQeBeVpB5E&#10;u3GJJ9yXrBsJljIQGf/L2072o+VJsn1wo3v+X871HwiSApsJ4rNYUYmYRbBu94Rv39vf6ToOeqUv&#10;aJ/1BG0u8R0mzv60ifV0nG3ba+5YeR40JgTLwDLzTGE/vgltXtnPylMfojoq3jk+bWM912Vc6IEm&#10;TrtZpjz7dx1xtF8X5yLxLsLI4y5Ek2NeWiwyk9vzixq+LYoZZKlc4gosed5FIepJtBvhwZkQ7UsX&#10;neG2PP2HYGtlmPzW093sT18aLJUOIpYINPjC98Q3+WIzG0SvEcJsn3fVNcHanT559scnbxBpDvvP&#10;4+yP+EUUw7xvXZOz82n0GAbiG3GOqJ/r7U8Zg/PlvMPHox5gmfVh4rSbY9L2+fc/ussvGXado3WI&#10;5kURdyGaGAT40LZM9opiRA1lKy3aQZF3kST1KNqBwZmwzFRLtAPWmSQi74jOGRd83J9HXBIVNqtH&#10;NCLNdpgZlDdM6BaKJsfZH+89x6dtpWSM4Vi2f1i0g51vtL2Ui4p2KOW8o/YjyrKOTD1CgCLuQjQx&#10;jNBIvuiJ453rKpCzHU/7+jJTP8ZFkXdRLvUq2sP86P7L3YH3Xx8sVYe9vvJN1/P6k4Kl0kHkIlCx&#10;fxBhBoTsPtfdOiZCLZqcT9wueHyp/wrRaHic/Ylw045o5DpKroi72VKwzmTbP3q8XPVAnHZb2fB1&#10;MPJtE82HhLsQTYoJcTztUzryCxu+JZJK/RgXiXdRKmkQ7ac/+xt3yY8uCJaqx7juHnfAz+93rT29&#10;wZryQTCvuPjf/VfEatROko+wKI2K4Tj75xPSYXKVM5FciGKOF6fdEu6iWGSVEaJJMStKMcIGi0yt&#10;HvFlmxGlkAbRPnPrkPvnX14WLFUXOqy+lGBnVcCagq8ciMCHQdwiPHNNhSh3/7hkO0Z4KpZqt1s0&#10;PhLuQjQhpHPEq97uiRs6peaDyHyth16XeBdxSINohzP/cKebvr5wdLdS4HcfeWF5sJQM2EsQq2Gf&#10;O8vFRLFzEWd/Kxv12RcLWWjAbD/lUO55C5ENCXchmgwi55s9IUyH1EK+dogjmCuJxLsohrSIdvjb&#10;hzI+52KZsN/L3Jz//I7b98Y7/Gjt/Acf95e7Tijdq772+1cHc8mAYEashjuGkgIRolH4Yomzf7nH&#10;6gzaXer+YcptixDZkHAXoskg9SPivdMTOIVytltkvl6QeM/AryQ2wm1XMHGupPPMNrHNyrGP7d9o&#10;pEm0H7bmudjR9rZ5+7jeY09wHQfM95dbu3v85Xlf/abrPfVMf11c1t9UWqfYbBFtBDs5yyHcIbPv&#10;9Mw8aQ2jkWzqKSRs4+xvZUm3mC9bjUXDo/VNDtpNdhzrQBqmmPYa5Z63ENlQ51QhmghE+LotmQ6p&#10;fZ6gI+qeCytbj8QVaIj9NHZY5X1CYPuv3n/jvNdCD1tx4X3e7k0j3gzzWKN4TRtpEu1w4W9+6M76&#10;368HS8VBxB3xPnRnZhRUIu1zPnOpL+C3/Olp95fTTvTXx2XfG37mOg5cECwVBsFLh0nEr1lLRjds&#10;GBOn0977/rHUiQZCGjEMRONbJ00a24d6wp07s3X4jLO/5UkHayNlR7x2k20GrAzWHiLjbJ998Wf9&#10;uhHU9gBi22Hk+WX+uYePV6gzbLHtVudUUSwNGHMRQuTCotUT2/KLdqgXi0w2GjXyjiinnb1ee6d1&#10;tPjZfmg775cJ+KTxHwq8ujkGx+KYHJs20JZKHDNp0iba4ZBlDwdzxbP1z38cE+3A/NprvuvPWxS+&#10;FDY99EAwVxyIWRtsiag2E6LYBgmKinZg3ZxLr/DFK6LV9iHtomWfyUec/XlwoB20h8i2lTUBDpRh&#10;ArYzsqlBnfted+vYaKpsZ4Ji22uUe95CRFHEXYgmIU76x1rkbC+FuIKtHiPv4z3R3OG9KYhn5uuR&#10;bd79wD2xZXSHP19PpFG0w0Nff6ObuKW0DpRhZl74KTf1ne92W19c4Z55wxHB2ngkNZqqEKLy1Omf&#10;CSFE0uBXByKrhajnaHuYtEbeeXjCb84DFJYlfOf1KtqBttFG2kqbaXs9ROLTKtohCdHeeehhbvJb&#10;TvPn1//4f/zXUtiacGYZIUTlkHAXogkgWspEVLeQcEUMp8njnCbxTvpNLCiIXx6g0mBDiUKbaTvn&#10;wLlwTrUgzaI9CRDtc6+4eszf3n/Nd4ItQohGRsJdiCbAou2F0j9inCPrTNqod/HOsWotdCtB+EGk&#10;2tezmUV739nnjon2oYd/65a+951udN2aYKsQopGRcBeiwQlH25nysamGI6SWSz2KdxPsHCuN0fVi&#10;4dw4x2oIeIn2c90eH/2EL9pXfePrbum73ybRLkQTIeEuRINj0faO8YWj7QzMlGbqRbw3i2CPUmkB&#10;3+yivXXKNDfj/R/y51/84qfdmq990Z8vl9be3mBOCFHvSLgL0cBYNhAEVSEhleZoe5haind+0aAD&#10;Z7MJ9igm4LkWhX7lKZZGE+3PzXpFMFc8fWf9gx9p77/1Jtf/3W8Ga8snTg53IURtkXAXooHZ7Ilx&#10;KJRJphGi7WGqLd7JiU8djFJaz9lhqg3XwkZuLTRuQD4aMdL+55kHBnPF0/XawzOvr36dm/e9H+02&#10;0WG1FDrmS7gLkRaUx12IBoXMMDZKKtaFfGCn2bQtWGgg4go+xD6iPw500OzxHozKEabNAH9pNnr3&#10;2XDM69uIoh1Of/Y37pIfXRAsFYflbM/F0g+du8sATcUy/4HHXGtPfLsMo4aGYWCmtjlzXd/b3+lP&#10;UXKVZzAiGwwpF4wcuvbqK/0BjJi3EU2nvef9Y4NBCdEMSLgL0aCYGJ84Pn82Gb4B1g43hk0mG5US&#10;736U3buujZQlphog3BHwxdxvjSraYebWIXfrN9+eSD73cug54US311evCpbigRBHQNsIowjqLU88&#10;5o9WaqOohomWt1FNeWVk0XnfusbfHmXg9p+45R8+z5+f4An9tr3mutENG/yRSIGHBI1CKpoFCXch&#10;GpQ1WzIf7ant+aPBjRptD5O0eMe3TX3N7GMvB34N4hrT/yIXjSzaja/+/DL3+kduCJZqw7zvXDtm&#10;wYkLQhwhvf9t9wRrMmIckY0gZ7j/cCQ9W3lYes5ZfnnKsk8Y1rOd/RDn4eg6wn35v57nPzBEjyVE&#10;oyI3phANCKKTR/J27xNeyMIR17qQRpL0vDOCKL5tifbS4dpxDbmW2WgG0Q5XHP73wVxtmPiaw0sW&#10;7bkgYj4zEN/rr/+B/1oIK09kPYpF2ud+65rdLDFE6VnPMVdd9jlfwAvR6Ei4i7J4afOoW7GpcsqP&#10;ujlGGqintlqn1M4CKSARtGkaJbUcyhXvvjXGW9ddoKOvKB6uJdc0/HDZLKIdnuqZ7q75q38OlqrP&#10;9A/E89gXC4IaihXSucr3e8KfCD5WGCLu2WC9+emjwt+PyHvC/+kjD/aj/Ux/OeMUCXyRaiTcUw6i&#10;a/3W7WMCeqX3unZ4uxtuFjUmdoMUkEzYOQplODGB3yyUKt4RlpMjQl4kA9eUa8s1bibRbly98C1u&#10;9eTsorSSTPn79yQebY+Sza+eDcQ5RMsPPXiv/9p7YsYTn4uuwzOReCsPWGwQ6Yh5OsASrWfaHhxL&#10;iLQi4Z5iNnviHMFO/m1ob+Xn+xZftCPeEfSicbl75bC7eMmAO/XOte6421a7vW940bUsXu6Ov+Ul&#10;95671rhPPNjvLn9y0C1ZNxLssSv4ixH4zUZc8U4qTfKRK81j5eDaco0LpS0N0wiiHV6a0OX+7dTP&#10;uk0dxYncJOiY//KKRdsB0QxkfSkGKx+1wtDRFQrVY9tHnt8ZSX/pss/5DwL46fe97la/oywTy7mi&#10;90KkAf0pSimI835PnOMVndo+zs3sbPVfp3dkJtYj6AdHFHlvJJ4b3ObO/816N/kHK9zxnli/xBPu&#10;Ny/b7H7lifilgxmbzr39I+7WVcPuimc3uQu8sq/68Uu+qEfEhx/mtjRZtD1MseKdH674kpSfvfJw&#10;jbnWxfxY2Cii3fj1tL3d5990cbBUWRDt8xZfV1L6x2LAhvLiJf/uz5OqMR9E2omIj5WPdC41S0uh&#10;yL1tD1tgsMkQaZdIF42GssqkFCwx2713DsGeTVTwx2+1p07ylUkCIv4ca/bEyngIsP/Qds6h3qlk&#10;WxHcCPbvPrMpWFMakyaMc+cv6HYXHdI7lnWmmclnzTDRHvZfi8rDXyQeL3N9ZzWaaA9Dbvd/+8nF&#10;FUsRmbRoxzMO5jFHOFv0PFuGGCsfBeFNxhhLE2lY+QWPL/Vf8xEti00G8U4bqFcCXjQKEu4phEg6&#10;Qm7i+BY32RNiuRgY2e5H3Hvbxu3Soc46UHaNH+eGtm0fi3Bhten26uQ1G9SFPWfUu2V4IKCY7ZtN&#10;uFOWfUa8wuO8stRLW8LVm/Dn1wLOiXk6VPYF54UYZl/OFT82260u2trGQgTKcO78KkE7KdPllaWO&#10;KPnEdq5t1Ml7kO1a5KqrHLDEYIfZkKD16ei+NveF1/W5/Se3BWual2zinfeUNRLttQEL1ybvv97I&#10;91sji3bjsDXPuc/f9O9u+vpkO1CSr332py9NNNIeFeII8HyDIlGeMibQNz/xmC+usbBkK//Mycf4&#10;DwPz7380b9SdyD0dUBHnlmqS/Zb941ljUXi2cdzJeTq6CpEGcqs+UbcMoyo8OlGJeWgPRK2VD2Pi&#10;dpynTDLe+Iz9JlvHVhYR2JTf7glVyiOux2cRzQZlsfJQHsGMeEZ48ytApHofjstq2hGtlebzAGBt&#10;ZTt1sU+0LtrOMdhu7URc81BAm8qF41F/nGtRDthbsMQkKdoBO83f3rnG/X71cLCmeYnaZry31X84&#10;lGivHXjeEe0Dofu+GUQ7YJs5893fcjcftihYUx4tk6a4Pb/2bX+QpUrYYxDBRLmZENi5RLhh0XWm&#10;2RdnBk3Cj54NBloC87rnIpsXnnbtc92tY5F8xP2aq690zyqrjEg5Eu4pZGugVrNFm8PY9m1ZhDvM&#10;6mz1/fDmkbfo/aAnesOsCwQy2ylHNJyJ/RDaUYiwI7QRtVYvZYm205SNWQQ0vwjQnnA7DE4j2lbK&#10;R+tiud/7Q0+Twu2c0dHqXwvaFH0oiUu+a5E0WGPwqFeKld61O8kT7z99rjz7TSNg4h3RLsFeP5h4&#10;bxbRbtBh9cJjznFve99N7peHnF5Sx9W22Xu6rg99wk29+X/dhGNeH6ytL0gDic2GqDuiOkq2bDHZ&#10;GLgjkwbSyhs8JFD/nEuv8B8qsM0g4Mn5LkRakXBPIaY9C+j2se25tGp0fyLjrEN4G9hBWGZbNqtJ&#10;NoYC4d8byRBh+2cTz4j6XLBXtK3dQYqP8DPA4Dai4Jk/9uEHCva1tmzKdTGKAHtM3GtRKoufGXJf&#10;eXIwWKosH394g3tmffbMM82GRHv9EbXLNBPkef/QGy5wp5x7vfvSKZ/yRfxzs14RbN0dBlQizeO+&#10;N/zMHXDH/W7OOee6lq5u78G09O+9SoOYRmCv9YS7pYU0zFJDPvdcUXLWs91Eej6s82v0OEKkCQl3&#10;sQvolpBuH/vCxyNeLCbMEfBYVGwyq0oSf0NMyGNXMWwEULMIhSH6D/ZrRSmY5SjOtSgF0jf+w739&#10;wVLlIfJ+zr1r3WD4KajJaM/icxf1wxeP6nP/OK8zWGo+iMB/58ATfBH/pr//hjvoI/f505EXPjBm&#10;U2Hae/G1btbHL3IdBy7w9+NrjxgHfQbqVbsjuKd6ghoxbdllDOwuFiXHr05kPgwdYVkPRNULgcCH&#10;aGReiDQh4Z5CLJocFtjZsO3h6HNc+MKHQracMPYHggh1dKokRMM511xNZVs5f7xKuRalcOqda4K5&#10;6vHE0Kj70u+bMwqFsOmJ/Dok6o/Lju5zJ0xVZ+ow9H25adnmYCk7HcEfgK1BYKMeIRKOSCc1pGWl&#10;MdhGJJ3IOplimJaec5bfcZVX1iPaw7561tER1spaeR4MzJ4jRFqRcE8h1hEybGnJhm2fUIZyD0e0&#10;48AhyTSTa0ojpV6LODCgkuVjrzbkfW+2zqpYYxDtssjUP91t49wVR09xezaxdSYbhYT7hODrttz+&#10;PZXGUkdGo+5AB1Pr9DriiXIT9whwssiYpcYgik9ZRkmlbDhF5bxvXeNvFyKtKB1kCqGTJbYTOmjm&#10;84ZjTyHKTUfKsCc7X+716LbVW7b7DwB0xMym/7PVla/+KIXKxknXmK8unmHIfU+0nE6uRpz6C12L&#10;fHUVCwMrJZ1BJg6nzGh33z5+WrDU+Eya0DImbEQ6uOnPm9xp96wLlgRjM6x/5+xgKTvrtmRS6U7r&#10;0EOqEGlHoYsUQvpBQJTzZZwN1rOd4Hw5HSnx/gLpFYvFIvx0bK0mdtxskSXzp9v5GFyfYltZyrWI&#10;Ax1SSxHtJ06b4G47fqrbsWiOPz3xlhnuwgO7gq3xYMTVld4DSDNA/naJ9vRx6n4T3UcOKO3+bkSK&#10;scuMRd1rFxMQQiSEhHsKQZ9aasU1W0Z3s8wgXFkPpCosBwZpAiL8UUHMYjYJOzEQ0PxBibaNxUoJ&#10;ejvuwEhmUCSDw5FSDpFu2WgMIvCUjfrvszXRrgXZa7Jdi3K5admWYK54EO23nzLDnTSv0z25bqs/&#10;LZgywX368D73hYN7glLx+NUL+UVAI8CtEh6UTKSLi143yS3sGR8siULC3Trnj1Tou1cIUT0k3FMK&#10;ooNIOt/DWDiYGJAIu4gNTNTXPm7sC7tU2N3yqofr53jMR3S5D8e0POvhtvGKXSU8qEqS2HF5WFjl&#10;PbiQ052JdtJMHmIQ72EYfRWwFYXbyT5R7FpwXtmuRbncXOCPbzYuO3Ky//rFhze4g368yp+Yh/e9&#10;ojThfvvy+A8QaYMMMrIMpBf87lcd3RcsiUIP/Tgqud+9ryshRMqRcE8xiEgG/kGwMjqoRYER9Pis&#10;C42sWizUZ8fhCByHjpqI5FwZVvhFgAcHtiOk2Yc2YvOxB4FKwHGpv9X7K4WlheNyzOkdrVkfYlhn&#10;52btBOrJdvmyXQvIVb5Y7l5ZWqdQouvw8NqdedjD86WAXaaR6RyfETIi3bxmZrv71Cu6g6Xmhl83&#10;C32H8LVLjzbLjiWESCfqnCpEHXD5k4MljZKKnx3xjkXm5NvXuOeHt7trj+pzZxzQ5a7705A7877S&#10;8sHff9IMt//kxku9R9Rxarui7Y0CYw8ceP1K90KFfsVLE/+yoNtd/rrML3DZsNGBCbjw8CqESCeK&#10;OwlRB2DVKYUL7l/vW48Q74+/bdaYaH/wxWH3kd+Wnpd9Y4MOxoRokWhvHLDMfP2w3GK1mSgUcbdf&#10;mexXQiFEOpFwFyLF3LFmq/t84GlnaHhEO3zvj4N+9F3sBOFCJhnRWJBl5vQ92oOl5uWRdSN5AwBY&#10;+ZiaeIBkIRoCCXchUsz79+n0M8gQdf/Eg/1u+eA2f/0Vx071o+9iJ11tCrU3Kv+2sDeYa26KjbpL&#10;vAuRXiTchUgxF746MwLg+361zn3mqSF35C2rfG87EH1/x54d/nyt+O2qYX+qNQgWEy2i8aCjqqLu&#10;RQj3oAe9OqgKkV70p0yIOqCUTDvkcJ/Tnell9t8vZNLBYY8Je9sPnVrbDqa/fmnYffyh9W5jjTsP&#10;Ktre+FQ76s7n74GTpo8NfMb8oTXOLV9IuI8PPgbR8TWEEOlBwl2IOmDhlPgCe03Iwx4eKfXlIfHw&#10;7MaMdSYur5qeTPRy6eA296g33fRs5leAbFRa1Cva3hxUM+q+V/s4d/2J09zhoeMxf/NJ0/xttaKQ&#10;z50x5OicrYi7EOlFf85E3bFi02giAxolAQMsMWhUpRMxlCLcH/ZEudli8LmTGpKoHyOpAtuufDb+&#10;oE5H9yUXpT//4F43e8I49+ElA+7p/kx+eYT6Xcs3u/98bMCd8fNV7rSfr/bXVwpF25uHpKPuWM3o&#10;KxK1nJ0yu93vDA4MeDb3hyvc7Us3+7+AfbLEEYuTopioO99nSi4jRDqRcBciD/ykzK/K2yr80zJW&#10;mUNKEO/kaUc4kMedlJBE/UgFSUfVUnO4Hz2jtKglYnzF0K4R/tld492HF2QGyfnA/et8ob7fjS96&#10;bVvnLnlyo7t73Yg7bW6nv70SKNreXCQddcdqRl+RqOVsn+BXLT53H3t0o29RuzCwqJ0ZZHaqFUu8&#10;z1Q+7POgqLsQ6UR/0kTTgybP5flkxFUbKbXSnB8I3LggHA768SrXsni5Px1x+2q/o2qpvGXvicFc&#10;PBDjC299yRfn339645iIf9f8Hnec91CCZQahDkThF3mC/dKFve7d8ys3+mWHmXpF03DW/skJZxuF&#10;+Jg9snfyHhje+b3BL2BE3YnEk+2pVhSMuAejXVc6GCGEqAwS7qLpWb1l1Juyh5/Q69UQ7XCqJ2Qn&#10;BT+/14pTZrSXNGIqIv3goKMs4hxrTFjE7x1sQ6jfc+IMt+S0PdwXjpjii/qeCp0zXl7lbW8+yOu+&#10;Z0L3FJ2+SbXKL1nFeNcfXbvVf7WIfC0oFHHH5w5KCSlEOqmtShBCjIFdptSoe1J88BWl+XOxxPzi&#10;TTN9UX7Rgp7dRPziZTu99j0TqvMgJNHevPzTy0r71Sgbty3N3Ltfek0m9SocPHVCMLcr//3sZt+6&#10;xmut2OA9aDwXjOeQDeIQPNQq4C5EOmnZ4RHMizpn8+gONziyw7d18GsnkeDetnH+F7FhnTq7xo9z&#10;Q9u2j3VAomz3+Jaio8f5jsUXPh02WT+rM7s6YjtHmhls37Rth1+necatTtrUFvx0a9A5lePYvpBt&#10;nZFtWzHHY+hvOp9mY/bETF1cT66hLRvUO+gdgzqon+PbNYqcTizICLHwxy+5pYPV75xLtP3bx08L&#10;lsqHzqi/WL7Z3eiJdmwyYbDOvHlupx9xrxRTOlr890U0Hy8OjbrZ178YLJUHKR7vevMM3wJD/xGw&#10;bDJXPbHRnfvQzvSr9cKNJ0z1f8HLxfphvhudm96pD4gQaUMR95Qw4H3L9nsic7v3nDUxEJ+bPeGI&#10;zQNhGYZlyo9ryQh1xIuJVF4LUehYJoIRrNnqMzHb6e1rywhSXluDNrGFOmlTlirKotjj4fXk/Exo&#10;M29TPnggwFpDfVwbK8/DwirvGnHupULUffHRU4Kl6jHLe+D4zGHJjrQ6v6/NfeCVvTkj8d99ZpM/&#10;XwmwA3Dfi+Zkj65Wd0JCYxjgXWeAM7PMmGinY+qnHt3oz9cbsssI0bgo4p4CiO4iFBGgdJQ0iIgj&#10;shGONoCPRYiJhJsgBUQlYjZaR5Rij2X1hY9tsJ7t0zvG+cLWF/jef+3efLhNVmd3WyZSbZQbcY97&#10;vFxRdYhuo27EOdVO62jdRRzaeWe7JnG5eMmAu8SbqsWPjpnqjpld2iirpHd8ev2Imz+5rSi/ukXi&#10;eye0VCziznvcWTubsagDvvfUoDv7wfXBUvkQeX9H0OmUz/r3n93sZ5OpR946t9PddMLUYGl3Nm/L&#10;fB9iW5OlTIh0UZ66EFVhyBOD0BvJR22RXiLLUcKCFSjLOoR5Poo9VkegWLdkOTbr2GyWFF46vRXZ&#10;2gRJR30qeTyEOZeQn83Doh3sYSDb+xGXixf2urP3T86nm4/Fh/WVLNrha48NuDfetcZ96ncZkURa&#10;yN+uyp3ZwiLxlbTJTJAYaXresFeymV2IvJPBiYmsTfUq2iGfxx0s4j5a4O+BEKL+kHBPASYEEdVE&#10;emwiegzF6kR0ZqHv6WKPhSgmKk99YaHKPOvMJpOPqLCuNEkcj0g+8HASvj7ZrlG5YJmptHhHtL+x&#10;xPSPhmXCsV8Z/vvPQ76Qn3HtC+59v1rjD7SEmK/0CKkGD1TRhyrRfGCXWVjB7C4nTpvgj1j8hYN7&#10;dhugqdYwgmo+7Lswqe+qWvLMyce4J18xL1gSovGRVSYFYAUpRKHOlJBvmxHnWGaXCVtPEK/8BGs2&#10;mTAcG1/4ttAtRx1RW065Vhmj2OPFuWa2XIh81zgui58Zcuf/ZoOfLSIpDvJEzVVHTy0p9WM2iLCb&#10;VQaxfmOOXNJ43E+Y1e6OmNnujp9TmVzXWGS4J4X4j9+ud598fDBYSgZytF/46kn+KKlhlg9uc++9&#10;e527Y00mJWStefb0WWNpWLOxejN9dLwH7vbqfVaGHrjX9d/wA7flicfc1uXL/HWtvZNc25y5buYF&#10;H3ddRxztr4sDwp26Fjy+NFgjRGOzU72IugZhihjMNSVJsccyuwzi2GCe1VHRjsBH9CLsEc82VYpK&#10;Hy/bdQlPSbJo/y635C0z3LGe4E2Cj8/vdrecNCMx0Q6vmdE+5m//xrHT3Koz93Q/PX6an7edgZYY&#10;cAnILnO59yDyZH/+iGA5TKj2TzmibjnSe0BMEiLsVxw7dRfRzqBLdFRl3fUnTisq33s1eK5AZiq+&#10;p4MfCavCqss+55aec5YbuP0n/jIinQnRPuIJ79ZJO9Nt1iOjAxvclicfC5aEqB0S7imAL9hiorxJ&#10;EOdY6CMsMZTHIoN/nvmoTQYRjWgm0k0kvlIC16jk8WzUwUJ9BZKGyNndJ093d3nTWXPi/yxP1pjz&#10;9pnoHn3zLPevCye57lDn3EqBmMfHzkBLDLi05JSZ7qrXTnbnew8iC/qSe2iIIn+7ME5I2Of+/mCc&#10;g+v+NOT+7udr/HkGXWLkYvK30/flXTUcNTVMocwy1Xy+JdK+5uorXceCV7r9b7vHn+ZddY0/7Xvd&#10;rW7+/Y/62+qZp4882C3/1/OCJSFqh4R7CpiAmvYgDWGliXssi7rj/bZ96BgaxjqwYk+JRuKLhd2K&#10;PfskjpcL07vVeC+ycZQnhi87aqp74fTZ7jtH9/ke+GyReIQ6edmJrpMx5tG/3cNd/Lo+N6tCD0sG&#10;PnZsM9n87AzS9NZ9u9yFr55cMZtMFZ5HRMo4PUjfWC542omqY4k5875+f1RVmBf46B9emxHKe9dw&#10;1NQwBDDCjG4ccEMPPehWX3GZW/m5S9zqD73HrT//Pe5P7/sHf92671/tb68Ea759pf8658tXuAlz&#10;5vrzQojSkMc9BRDNJv84GjQqRgn8IppNLMfxa2cjzrEMG2yJvPHkfo96ze24Ud97rtST2TzrloOe&#10;DpCWHQaol/rD5eMez+pmHdvCRK+ZHQ+ibYFc1ygp+GmbwVMmetqgK4+Pe+PWHd4DTLBQRRDtdEwF&#10;7DGHTWlz8zyxs1d3q3t53wRPvLf6Ar5SyN8uoiTlcycd5O/eNssfhOmI21f76x44abqb09Pq9rph&#10;pfvmaye5cw7qqZtBmXiop4P7+puudxvvvMOfimFcd4/rff1JbtKpb3ddrz08WFsepfjQsaUQpSda&#10;j00FwY+1ZsYFH/d98UauuovdH9i+1iuLjYe6zHfPrwGsW/7h3SPt1McvBwblOB7HZX87VvRBhY60&#10;rGMb9iGON+297/eXwf91wnvQ4bVQPfxK0e1tD7eb8tRX779giNKRcE8J1ukTEKPoUUQiYjSbaC1V&#10;uEOxxzL6t2YGI4JojnSw/OnUY8J4mydAzW5SjHC3BwqItgnC5eMej+g5A06BlUeQI76zXbNweY5h&#10;DwfbvPopG25L0iDGEeWF8pTbyIjVJizc83HtUVMqEnVXXmoR5aY/b3Kn3bMuWCqPHYvm+BF3hDqY&#10;WMfjvmDKBH8dFhqLxteSf3jqTvfvD/+XG1nxQrAmPhNfc7ib/oELyhbweNsRontc9FnX9/Z3Bmtz&#10;ExbLCFFEK/ubOEUw8wrZhHuc/Vn37Bmn+OIdsdt50Cv9daMbNvjCHSHef/0P/Il9ek96k78f8ya2&#10;EeCIdo7D8djfhPc+Xh1h0R3OgMN2psneNUFsc4wXL/l3fx310KZi6qHd9BEYeX7Z2DlGy4vGQcI9&#10;RSAYEaUmQE2YTvQmE5xJCHco5lhGWFRnyyYDeM5JMTka3G6UQRjzcy71FRLuwHEGvTp4BatjCFXu&#10;ES4f53jAuQ569XC6NL9vQib6nuuacV2sLcEl8tuM1SjbNUqKIa+dm7ZlMkHks4X0e8I9uCw1YcXQ&#10;Nm8adX/o3+oGvAeNRz1h8+t1I25F8PM9I6mSzz1p+rzrYjmqhQAG/Drw5peCpfK47fip7qR5ne6k&#10;W1f52WPorPrpw3eOOIzPnTzvteTAjavdpTf/H7f3yseDNeUz5e/f4wv41p7eYE08EJ+Id0CQ9p74&#10;Jl8AIzCjIFYR42yb+61rdhGfiFrELeKfhwCICvc4+1MW0c7++O1pWy4sUh6OsgPC/i9eHexLHQZC&#10;HkEfbiuY4I4+xNAG2o0In+e1265NvnooE34IAXuIiJYXjYP+xKUIhGe4syWjo5rANBCvuYR5vm1R&#10;ijmWwTorl020AxFs6qMeJoQz69gnKqJZly1izXEoa8eiPiLPlI2Wj3M8oB7KsZ1XO89c14zz5HrY&#10;PkyUzXWNqk0tRTtgh7HOqQy2RKaZe940099GlplKiHaQaBdRkrzXFv9xyH997/wu//W3a0b8jqoI&#10;9lf/aGXNRfvpz/7Gff+7Zycq2mHd//u2W7roDDfywvJgTTwQtXMuvcIXmIh4BDSdPRHzCOkwLCOo&#10;s9lDwnaSXMTZ3ywmRLvzifZ8WPtJZxnGRHm2ttKusGgH2gLUExbi+eqhXLgsTPXOBTY/oQw4jYoi&#10;7kKkCPOuF4osk6O5HmFQpuOmtLnr3jAjWJMcXA+uixBRXn/LS+7OoPNoudBJNU6udtJDTvce6Bl5&#10;tZJgjfnIrZ8MlioD/ve9F1/nOg5cEKyJDwJ14I6f+EIUgQ3haLXZanJF5E0oW4Q9GnGPs7+VJWod&#10;FflRckXc7fhRIQ7RtkKuevK1O049kG+bSD8S7kKkCPOuT+/ML1BrJdw/87v1fkfUOV3j/ah7ONrJ&#10;6Kln3rfOH4TpF0H0PUnaW53rnSDhLnbnnLvWum8t3RwsJQcdVl/WO971effdPkE2mYOnTvBHE6bT&#10;quV7r7SFhkj7JT+6IFiqLG2z93T7/ui2km0zYRDxRN8tQk7k24RwIXIJ9zj7R/fNRy4xzPpCFCO4&#10;i2l3MfWAhHtjI+EuRIooRrjziV6zpfofa3ztC2/d3UtMhB0LkY2mSh53UkImTZf3jIAdSogoX3t0&#10;wH3o4YFgqTysQ2ocwplokgZPO/aYiVuql8mGTqt7L742WCoP84jj7aYzaBwxDbmEezH7JyXc44jk&#10;QsK92POWcG9e5AgVQiTGRQt63Gmz2v2ounH3upEx0U6KyEUHdvvzQqSRVwbZY8KQVQZxziiqRNeZ&#10;yC7DNPeHKyom2uGS279QVdEOm36byQefBJa2cHtgm2nbK2NZQdCXQpz9yz0WIJAR3OVibUmiLtHY&#10;SLgLkSLq+ecxrDHWERUrzKoz93Q/PX6aP1rqpQt7/YkOqpXK456rY7QQR8xMZhAm+MrjG8dEecvi&#10;5f7EyKmI85PvWutbYphICcn0fJBxqxLga3/Fc/cHS9Vl7feuLrmzahgTzR0HZQR8ZyDkrbNmXOLs&#10;X+6xwNpdTh2QRFtEcyDhLkSKIFtMPY4Oin/9fb9a4/7zsV3tCGSWYbRUsssw9UzQV45INybI6yFX&#10;+9n3XhXMVZ/tgxuLjrpbJ9QodMZc/q+ZfOt9p2c6d5LTHEhpaJ0yw1BXPnEbZ/9w2UKC2SLr0ei8&#10;tRuvfnRbobaGsbYwEBTXJUycekTjI4+7ECmCTqcId/K456IWHvfvP73RfXjJQMX868VQKLe9qB6f&#10;+MQn3Gc+8xnvXqyPPy+/fWnYvfZnydtVyBhzyuz2sY6pz27c5m5dMVzRKLtRSofUaR/8qJvxvn8O&#10;lnZl1Te+7tZ87YvBUnGQZeaAn99fsKOqea7NDgJbnnhsTNBHc5ojUm0AJTKsWFTbBhgK+7ezecPj&#10;7I+4R3RDuI20LzyIkeVTt/oYoGn2xZ/1rT6WOx1sMCS2I+TDx4J8/vNwW8qpRx73xkZ/5oRoMGoh&#10;lV4/p9P3ry9ZV3yavKQptV8qIrOlpWVsmjt3rjvppJPcVVftHs3MV3ZgIHvnxwcffNCdd955fln2&#10;ofwXv/jFnOWtbo6ViyeffHKs3O233x6sFbk4cEry4wYw+NLjb5vlrjh2qvvooZP8iXnWsa3SvPGJ&#10;24K54kEoDz38212mrS+u8Le17TnHf40DUfeNvyx8/9loo0SSbWrzhCViHXEZTaVIeTqqRvcD1hUa&#10;WCjO/hzbBl/yr49XDtGOOA+nZSTjDRNQxjz5QEYc8tQjthHZbB/xHhCKaWuYcFvKqUc0Noq4C5Ei&#10;iom4M9LruipH3G/+y5D72h8G3aOD2zKdU6dMyJqaEbtMpSiUIjMXFh3+5je/6S+vX7/e/eIXv3B3&#10;3HGHe8c73uF++MMf+ushX9kTTzzRXX/99a63d2f0EYH+sY99zB166KHu5JNPdpMnT3YPP/yw++//&#10;/m9/3c033+zmzNlVMCHGjQ0bNuxSn2HtgGuvvdadccYZ/ny9YO2rpz8veNGT4h17drgfvmGaP7/c&#10;u+d7vYdWJjqoHr5Hxk+PB76SdponvnRUMFce+//8ATdhj9nuxS9+2vV/N3Nfx6HnhBPdXl+tnWVH&#10;iGZDEXchRNkMjGz3RTuQQeaSJzPWmehUz5xzzjn+9NGPftSPYn/hC1/wBfZ1110XlNhJtCxCHvGO&#10;iDaIwiPaqed3v/ud+/SnP+2X50HggQcecKtXr3Zvfetbg9IZLArPAwOE6zMogyjmQUHUhkUvy0TU&#10;GTV1rxtWuieDwZ3ooHrer9b681amEpy44olgrjz2+NxXfNFO5L0U0Q5Dv3kgmBNCVAMJdyFE2by8&#10;b8JY5pjwtGhupx+BtylNvO997/Nf7777bv81H2eeeab/euedd/qviOtzzz3XF+CI9SiHH364++Qn&#10;P+lH38MPBibcTzjhBF+Y/9d//Ze/HMbE/CWXXOK/EpWPC1absH3n1a9+tb+OV6YotIuyYftOrjqy&#10;wX7hXxLCsD5c7/Lly/1l6mOb2ZHs2tQDRwRR9Y/8NnPtlwUPrXDls5v9KLyVqQQHrv5LMFcanYce&#10;5uZ970eu75RTfdG+/PzMvV4K2GVGN9b3Q7kQjYSEuxCibMgeY5ljwtMXjpjip4e0KU2YRaW/v99/&#10;zUfUznLbbRn/8aJFi/zXbJjYv/HGG/3XMJMmTXL/+q//6gv7qIcdMf/+979/N4tNseC5x7Zz6623&#10;une9613+LwKHHXaYfw48aHBMyoRBkD///PPur/7qr/zlfHWUA6L9yCOPdN///vf9+vkl44Mf/KDb&#10;b7/9yq47SbDFgHVCXbpxp3A/cdoEf8TUga2V66DaPTwYzMVn3xvvcPt87zrXdehr/OXWnh7XsXD3&#10;h7U4bHkq+wObECJ5JNyFEInCCKqkhyTTDNPT/RkbQdqw6PG+++7rv+bDhC6+dXjkkUf81yOOOMJ/&#10;zQZClPJ//OMfgzU7I+5AlHmvvfZyX/7yl4M1meMgrN/97ncHa5x77rnngrni+MAHPuCmT5/uHn/8&#10;8TH7zhVXXOE/CLzpTZnOfPfcs2s2iltuucV/tfPJV0c5/OxnP/MfEO6//36/XrMjUXc9wYBL2bj2&#10;qD53/YmZB9T7X8wMOlZvkAmGDqlrf/A9/7XjgPlu3le/6XpPzTxICiHqGwl3IURikMd94a0vuTPv&#10;Wzfmaz/mjlV+jveNFYxAVoJPfepT/uub3/xm/zUXiGmELCL77/7u7/x1f/lLxspQKEr8spe9zBfi&#10;RtQOgp0G77w9RHzlK1/xLTRYbUoRyUTvOR4e+WxtW7BggV8/3v4w/IJAlJ99CtVRDnEfQmrF44Gn&#10;neh6mDMO6PKj8Qh7s9HUG8v+6Wz3zBuOcC995pPu2TPfPJZVZtrZ7/VfhRD1jYS7EA1GablVyofo&#10;Op1SjbCvnQ6r7/XEeyUpN4EJnUmZzF+NeMUCgkiOgvfaJqLQdDTFq15uxNnA1w1mp/n617/u20ho&#10;03vfu6vAilp57DzCk/0i8Oijj/qv+X4JOP30031hbg8LHJfl4447zl8upo5SsYck7DK8DzwkJOFt&#10;HxxJ9qHx6qeH3Bcf3uCmtGf+hD7sCXmWmeicykiq1cjlXgpb/7zzF57RdWvc+h//jz9P5F0IUf9I&#10;uAvRYNRKuF/6ZMZ3yyBMfz5tjzFfO/PHTWlzd68b8dNGVoptZQp3OpMy4a8mEk6UOVvHUsB7zWTZ&#10;XxDHYYHf19fnvyJ684FNxuw1sGzZsmAuAxFtIt1XXnmlH+Emqh9N/RgV7nYe4cmsLqSvhHyR8r/5&#10;m7/xX3/yk8xIjdhWAM85FFNHqXANybjz8pe/3D9fjonfn+tbDk95916S3LFmq/vYoxvH0j3yyjIT&#10;nVPThOVv3/Knp/1XIUR9I+EuhEiEFYEVZtGB3a4n6LwHzH/skMxAJve9VJ++XyDnOBPimZSNeMxz&#10;Yekgv/GNb/hi+sILL9wlMvyqV73Kf33iidxp+yhPJJtOnVHCovif/zkz0iXinY6aYcKi37DzCE/4&#10;xYE88pAvis2vBmG7DJ1neUCxNhVTRzkg3om0ky2HhyfawsNHtJNurWGQpQdOmu52LJrjT8x/4eDK&#10;jVMQ5o/T9wvmyoORVMksAwN3/tx/LYWu1+7+q1QURjhlRM/wxLql55yVdTj/fOUZYTQfjI7KCKRW&#10;x9NHHuzvZ4Mw5YIydizqyAf1W9lC9QqRJBLuQqSI8d4nNuFf/RPj4O7MsO89jBAVgawzsCFlPvdC&#10;IGaJBiPAP//5zwdrd0atFy9e7L9mw9I6hjuaWmrHsHDHd26RffPQh1m3bl0wV5h58+b5r0S18xG2&#10;yyDgSU9pFFtHuXANeHhiUCv43//9X/+1Hvjmaye5Tx/eNzbYEjDP6KlPvGWG2yuw0FSKx6ftE8zF&#10;Y+aFn/LTQDLNf/BxN+N9mYfC/ltvcmu+9kV/Pi4d818ezBUHo4PaNK53ki96l3/4PH/KRrbyiGZE&#10;NiOdRuEhAMFu4p5RSBmllf3Yh32LYX2Bh4NsDxtCVAMJdyFSRK1sMMVw9v4T/dffrtoZVWfeJsDr&#10;XilGttdmlE7EJcIaa4f5wolaE4VH9GazeeA5J4rMftk89FH4BYDIedRDP23aNLdmTfF9B8zuQqaa&#10;fBFze/C44IIL/FdbhmLrCLP33nv7r6VEzc1udMghh/ivpfBAgr/0HNoz3p1zUCayfvvSzb6nnVFS&#10;r3pio58CcsGUCe5Lr9k5VH4leKpnuls9OdMPIg4dBy7w00Ayjby4whfsSz90rnvx4/8SlIjPxNfG&#10;6+vA0P027XvdrW7/2+5xHQte6QvhNVdfGZTaSbT8/Psf9csjxNdGyttDwARPqM+76hq/bl7Zj4n1&#10;CPpsx4GR55e5Vu/hgClfVJ9tPDTQDsj2ACFEpZBwF0KUBJ1RyRZj0y3LMt5eMsrMuPYFf3rjXWvG&#10;pkbmi1/MRCtN6MK//du/+cIcgY64pwwT83TsZBtWmzBx/eNTpkwJ5oqDeon0k6nmFa94hd8eHiwY&#10;SMk6sAIPCLSPclhVwg8MxdYRBuGPpQjRT6dTylsn4DCsox6rk2X2wRJkDwy15h37dPqviPaT71rr&#10;e9rxuJ/70Ab39jsy9znZZSoddb9//s5fQYpl6bvfNmbv+MtpJ/qCfejO8ixIk099ezBXGojp2Rd/&#10;1p8vJoqNqM5V3qL2c791jR9pD4PIZj37r7rsczmtMGwnuo8YzyXeWU+57uAYEu6imki4C9FgtFQx&#10;LE8E3SY6n+aDDDMXLaicB3hbDV04CFs6qyJmLcKOwCVSznr42te+5k+IbYQv26ICvZSOn1ha4kDn&#10;VrzjRx11lN8eHiz+/Oc/B1t38i//konC/vVf/7X/GqbYOgyuD+V5GKDzL+VtOQyR+V//+tdjdVKG&#10;AZ7uuuuuWNckyqNB+sYk+d8XMx1Tw9Bp1XK8HxVJFZk031uY8abXkrbZe/pR/HKxyPWWJx/zXwth&#10;5cPi26LgiG4eBrLBerZDtocEE+CTgzLZhDttZKIeLDjZoJ6wx56JedlrRBK07OD3VyFEKti4dYfb&#10;MupcX3uL73fPxerNlf9YY3/5Q//OgWhe3rerUDFfe7XgenBdRDJgayHKTQdbfPZp5vW3vOTuTEi8&#10;0wEVLzv2GMsqEwaPO3aZXNuT5Ks/v8y9/pEbgqXqM/s/vlR0xB3hitBe8PjSYM2uIG6JYmOFgXzl&#10;EcZ0OA2XJ9qOMMYaE422hzGvO2UoG4Y22HqrD4uNPSgAghxBjw3H/PYzLvi4m/be9/vbafOzZ5zi&#10;t5EHhba9MuIeGw7lek/KDHImRKko4i5EihgX6NJ6eNpGmL9rfs/YxHJ4qja1jLg3InSsxaKSdtEO&#10;SYl2+MWKYT9fey4YgAkqLdrhisP/PpirPnRKLdcmY1gkuuOgnQI5H1Y+LNC3PJGJ1heqw7YjpPPR&#10;d3r2qDvH5ri5ovp0akW0z7n0ijGPPRPzEu0iCSTchWhA8kXjawlR+kqOoCrxXh50BMVfjs+cjrX4&#10;9NPO0/3J2mSiOdyj7HXDSjf3h5nRSCsNnVSv+atMZphqM/vTXw7mysOi1jDtPZmodS6IZtOxFI86&#10;0XaLcoPZZlifD9tu5Q2zyRgmzs2CAzZv7TTxPhKqa3Ng95FIF5VCwl2UxYpNo+6lzaPBUnVZO7zd&#10;rfSOPRoKP9MW2tSotAYh90ICtdaGEQS6dV69a3mm0yrLdFK96dn6HYSp2UG4f+xjH3O33nqr782P&#10;DvaURv6Q8OBL+SDjzDv27HDTQ+MYVJrPvO7v3K8PzD3mQCXAIlOqtx0LCkKdV+wwltYRG0k4gm6Y&#10;R9x84oh2IKIdtrCUi4nzcCTdvO4W4Ue4sz1bO43OoE2cX7GefSHiIOHeJAx76nb91u1u9ZbtvrBl&#10;QvSyvCmlaof0f2QA3FajNIC1oDVQ5NsLdE2xcrXgM79b7wv0Dy8Z8DutLh/a5q8/dZ8u//W7z2zy&#10;XytBM90LlYDUlHR7YhAqBphqBB4P9cMoFzLFXHtU39igS8+fPmts4CWmfzqwy/3wDdPcy3ozYxpU&#10;i38/8cPuuVmvCJYqy+S3nl6WRQYRjAA2MUwnT3zk4eh5GLYzhSPY+3jlo+LZBHc0ch4lm0DPBccF&#10;2mudUk3Mhwkfc6p3HrSN8/vLGaf4XnyJeJEkEu4NDjqm3xPsRKcR6KPeH+V2T9Uxtba0+MtpZXpH&#10;q5vq/SHlXJqJld5D1w2e+L3YE8aL7l3njrtttT+xzHTTss1uqEYPY0TaL38mE1FfNLfTzZ4wzt0b&#10;5G5nBFUyyzw6uM2tCMR80sgqI6I8kqC//YPzu/xUj8ac7vFjAy8xWX53xDuCvlq8NKHLveeML1dc&#10;vCPaZ3/60mCpNOhsahO+b/Kz54ucWw53Iuwm7i3qHsY6gZrXPRe5vPDmeQ9bbZhHvCO6V1ycsfOY&#10;mAc7Zli4s4/52inLsol4e1gRohwk3BsYRPvqLaNusyfiELfTO8a5WZ0ZsctkyxPHp1P4otebRbQ/&#10;54nd83+z3h3wPy+6g29Z6Rb9ut9d4ol0ote/8oQxE8tMp9251u1x3Qr3t3esctf+adANVnGoVcsy&#10;c+nCXveFI6a4w6a0uV9nsSqsGKqMnaleR5UVteOGF5MbfOmYPTr8VwZbImsMgy/RUZWc7g9GjtNb&#10;5QxHJt5/ecjpwZrkGNfd49tjyhXt5YKdhkg5AhhvfJiuwzMR+KEHd10fZeCOoGNrUD4Ko7OGMaGO&#10;eCfqHxb2+SDqzgOHdVCFbA8cQsRFwr2BIdKO/7u7rcUX6m2WkkSkBgQ7UfV9bljpvvLkoFs6WLzg&#10;vbd/xH3QExVH3vKSLzSqKeAtNeTRs9rdCu8+tA6pf47R/lLZ2rhdHERM7nw+078iKRZMbfNfGWyJ&#10;zqkMvkRHVQZiOuL21W6593kljzui/uuPbfTLVhPE+4fecIG76G2XlTSyajYmvuZwt/fi6xLLIFMu&#10;iGHAJx+OdJuVBltLtOOpwXq2WyQ9TC6LDb8G2C8ClmnGMBE/uiH7vgYinilXu4SIg4R7g4KnnQmx&#10;3tsW/21mX+w15oW3h4BssHrAE4XWMZSJfTdn2YFtlGOblWdfyNexNNu2fOWjDI7s8MvSrjC0w3z/&#10;+c6T7ZQLn6eVr9RQ+5d7Qn3hj1eV7Qlf6bX5E48PuDffvsr9fnVy0cdszOnKeHuv+3PGLmP3HhYa&#10;vO/YZLDPVDJd5Fb53EXA/S8le79/4/GN/kNwLrDOPL9xdEzU14ob9nmd2/v6W9z08873B0kqBQT7&#10;Xl/5pifar01kkKWkQAAjuhHB4Qg2kXgi8gjwZf941m6eciL0rAdsN1FMuGeLqOPBx9rDscNY2e05&#10;RL9BW7DoRPcXohQ0AFODQkdUPO197eNcZ0w7CfuxPwF6rCjoIIQ8y/jKw9WFhTMPCZShg6CJX6L9&#10;4QeHcHnKUlXX+HF+OQQx+82e2JopECLbtmLXIc77PcFOu2k/xwVEOIKe9Zwn+5VyntnKlwPXHltM&#10;pTpxLj6sz71x74nBUvKc8fNV/iiqCPSXdbfuNqLqVa+d7N66706fcNLwPkzpSOjNEKnmVT9a6ZZs&#10;TKY/BdliTtu70z2ydqv77ZoRPy1kGDqu4oF/eO1IVXK4F4LOs8bGX97uhh560G166AG35ek/BGt3&#10;B7He9brDXc8JJyUu1gsNwBSl0ABMbOc11wBJwPrWSZN8/7pFuxHt2VI1sg/7EtGPRuPzQbYbHhqw&#10;xADtgjH/+4YNvnBH5NOptphOsULkQ8K9QSE6TCR4Zmc8QYkQRfwiTrHXIEoBgYvQxQ8/OZTqDEFL&#10;mRkhQQwIYKLRiH689GbTMQFMHVFvfSWEO9fAouxhcc16rhGCnfM04p6nif9o+VJBtNPR9JEKp7A7&#10;b5+J7uLX9QVLyYIt5iMPrPMzyoQ5bkqbe//Le9zxczqDNZUD4Z7Ug5RIJy8OjbrZ178YLJXPN1+7&#10;s/MpDHj3+QMvDrtHPSFfL2LdOMT7rC15y8xgaXc2/vGPbuP6Qe972RPrO7b6Ir21pzfYWhmSFO6A&#10;z51sLYhzxHsYoutrvn2lH+VG3COWiXaT8SWXcLb88LmEfS7IGsMxrJ2If45vDwoIdurLd2wh4iDh&#10;3qCYQM4mgvNhwhUxG+74iQDHGsIqHgYMjhNdZ2QTwfnKJy3caTOdc1mOno/9IhF+qIC452nlqYO6&#10;ygXRTkfTavC1Qye5Mw/oDpaSh8wx1gl1dlerN2VsNAh71s/vy/iFKwG/4HRWNyOfqDO+99SgO/vB&#10;9cFS+bx/n0533OwOd+Qe7b4lJhv42w/68So/+n7UtAk1E/NvndvpbjpharC0O5u3Zb6feya0uI7d&#10;v26FEHVM+UpDpA4i0OGJyLgxjBL12OSpXcStTQhwQAQXS2cQUQ92rTrmV+ehISzagV8EgLSJ5Zyn&#10;af5CedWLAXtMtUQ70HG1kp53hDpedvOz3/yXIfexB9a5/W580Z1595qKjqC6Jc6NKhqS7/4p2YG+&#10;8KyfeV//2MiollEmnE1mYDhz333pNZP8lJDkfK8FC6fkfyi2NMCRr0UhRAqQcG9Q7As5m35BtIan&#10;raFCNoANKSSJSIenuFgbkhC1cSFCzrnx8BC15ICdcvQcSznPJLjbE+xkjak2Z9+zzlUy2wxRdzzv&#10;C299yZ3z0Hq3eFmmwx6ZZio6gqp3SqHbWjQZ2GTuTDB/e5Tnh7ePZZQhm0zL4uV+JpmvPJ7puDop&#10;AdtcORQS7jbeQQl5C4QQNUYf2wZlfBAKzpZhAxuJTbkIl4lOcRnXUv2wDhF2LgHiPVfWFx4ssp2f&#10;TdWEaHstIOPMN/NkySgXou5/DFJA0ln1/P27/BzvcEsg4isFD5+iObn6D5W5pw/tGe93UsUKEwVb&#10;jFljzrm/3xfyROhrQUHh7n00FG0XIp1IuDcolkkGH2McTPAnEa00wTy+BncZnvY+TyjShHXDmU6y&#10;Ybg89RKRXfzMUMU7o+bjc08P+qOxlsv3n97op3yMcsbcTGfUSw7pdRe+erJ71/wed3D3eD/bTKVG&#10;UIUt5Z+SSCn/9cdkMzKdOG2CPxLq7942y7fALPu72f4yvvdsEJGvlb+daP/eOTz4wPceP4KazU8I&#10;kS4k3BsU7CGIU8RzHPFuP50mEa20Yfc7igztWGQ+R4A8NkTdSUXJH6qwjx8mBG3Klmu+2pCvPQ4I&#10;BlK95ZqICMblB38s36bz4SUD7nLvISTqXT9iZsbj/kT/zoeTQ4OI4NOhdUmDOJF4bz5u+vMm90KC&#10;/SeIrl9/4jR3+B67jj3A8hXHTq2Zjz0XsskI0djoo9vAWCYXOlzS8bIYjUpOdRj0vt2xmYRBUBcr&#10;dHlYwC9OtpVi88jbHxKOHYbjFnfU3clkF2nxz4VrYEwM2rTBWxe10sQ5z3JhZNS40fbH1m31O8RF&#10;J+PQYHTHONyyvHzbymmzMsKGwZbC0Dn12qOm+NF2g+sOyysYcYctsss0Hdd4D49J8smDe1yv913K&#10;Z4xOqUxABhlSQp5xQJe78MDKjUsQl+OCz2EurB+T/boqhEgXEu4NDBFny8WOiCZVIrnLLZsM81HQ&#10;swh+vtutjL2S9pA/VFHQuJRBGBPZ9st5DwuWC75YejzlTlsR/bQ1fNyIto7FJK9e2hLufMq1QdRT&#10;L8co5jwrwU3L4v+cznDrdIgLT/e8mKkHMUGHubg8MTTqnllfXvT76EAw/CwyzHyPdz+Fc7cTkf91&#10;8LBiI61WCvrdVrDvragzfvvSsLsh9BCbBGd6whzOuHutb4F5V2CP+fpjG93b71jjz795XuUGNItL&#10;oYi7fR5qYWEUQpSPProNDgKVQYOwjCBeSQNG9JmJbC9+RDySdQWbjeU9JxpNWfajXHSQIcog9imH&#10;KKYsdVKOvOYI8WKhHjsu8traiMCmzlJh1ynBAwwPFxZh55owsix1FzrPSkE2mXLBGvPRQyf5Dxvv&#10;umtdsDY+vyszNeTrA3FO5pho1N1AtH/qd+v9rDJgqSIryVDMfh4ivXx+yUAwlwx424m23750sy/a&#10;4a/26PA/a2SVYfTU5YPbdrPR1JKCEXfv48B3LZMQIn1IuDcBCFbEL0J6VufOrCkMJsQ6BGwUxDMi&#10;2sqyH509WR+GMtRj9fLKumwpGMGOmwtENPtbfZSlfbST5TBsK2Yd0GyrM/wQgI3H6mbKdZ5sy9Xu&#10;fNsKsWTdrsOml8IXj8hYUL7x+Eb3cBnDu/+hTL85GWQuWpAZWfIf71vnd1Y1vzudUMnjftrPV4+l&#10;hKQs0fhKo6h7c1CJaDsP/MDoqIDf/aR5ne42T8gDwp7BmMJWtVrCiKn5gg64EHd4wl3RdiHSiz6+&#10;QtSQpUGqxFLBW4twIOr3tafL8/YuC0Y5LYd3z+92x3nigYg6nVUZbGnGtS+M5XF/1GsnkBbyA6+s&#10;7BDrYRR1b3ySjrbDfWu2+oMsWf8Ys8kweiqdxOm0CrcsTTaLTakUE22Hcn7BFELUFgl3IVLMWS/L&#10;+G9/+MehsZ/yawkR9KuPnTYWeY+CqL/qtZN36ahaDRR1b2wqEW0HPlP0GfnMU5mHYotm87CMPQYb&#10;zXV/GhrbXmsKCfeR0YxyV8RdiPTSssMjmBdCVBlGXCwVfqa//ZQZ/vyrf7SyLJsMnDKj3X37+EwE&#10;MQmwyTy9fsT9oX+re3nfBDe7q9W309QKHGGT2xVpbETefvvqigj3bGCXIfKOiP/FimHf514v9L9z&#10;dl6rzLot9ONxbnqnPgdCpBU9dwuRUv56dia6RiaZckV7JSD6TudTBlzitZaiHYi4K69740He9mqJ&#10;diAKT4SdSHw9ifZC/nYEO1OWLk1CiBShj7AQKeXgqRP81/vqpGNcGiDVqH5jbBwGvaexf/717qP1&#10;NiMFbTKBVSza8V4IkS4k3IWoIUTJSoWhzWF9Qt72I6qQmrHWINptRF+Rfi5/ZCDRUVLTzKlzd46V&#10;kI2tgb9dEXch0o0+wkLUkEKDpeTDckc/vLa8NI7Gnl2lpbRMG5u3qaNqI0CH1E8+PhgsNTc8xBeK&#10;uPN809KijqlCpB19hEXVWLFpdJeJEUoZqdRGM42Sqzx2h0IQXCKFGyOw2r6MjMogS7lgux0rTzEf&#10;6ray+eosRKE/ttXkr/bsCOYan41bZZlJM1hkzrm3P1gSp87N/9nlQZX7PUhLL4RIMfoYi6pC+mAG&#10;Z2IilzAjlSKCEc3ZCJfHm0n5Ae+vEAI+GAB1NzZ7QhrBbg8E7Nfa0uILbI5jOZnzMcRIJXnYUoZY&#10;D1Po5+18kJGG6b9f2BKsKR0yynQ30W/ovH3FPACK+uSS32xwS+qwQ3atKPQ9YsGFNvnbhUg9Eu6i&#10;qvBng8wHTIyQOqOj1RfW/GHJJqTC5RnRlJFNKT/iqfbBLOKaevo9cc7fJxvVlVdGR2ViPYI+27G2&#10;eXXyoMCU61cAYBsPDTaISeHHgNxwXmfvPzFYqh2n71P7NlQbMsxsVZaZ1EEWmS/9qT7yptcD2GQK&#10;+9szr4q4C5F+9DEWNQXt29uWEcCFotyGld+cRVz3B9H0acEDQRiENus5JlH7bEFz9iC6jzDPJd7p&#10;3Egd7YElvFzLxcULqzeCaDYO6mp1b9y7+YQ7DHgPcEXedqIOeLp/RFlkIhSyyfA9x8QPanjchRDp&#10;RsJd1ByLXGcT0tnIVd4i4QjviGYfg/Vsh6jwt6WuoPdWtuwjRPqZqGN8Qn8F9+4e7/5lQXewVH3+&#10;76HVHcW0nuCha6Mn3st9+BKVB1/7efeuUxaZCEVH23N9KQohUoWEu6gbAj1eEMQ5RMsPBxs6C/yB&#10;ag92tPIGi+O9beze6QlzE+lhTMybuIdIkZIg6j6vu/pZXc6a0+GOmd08nVKzQcQd8S7qmwvu7Xd3&#10;JpRBqVEoxiZj/XEmNEfSKCEaHgl3UXPGOk4VqdxNcEcjSDvzFOevx7bjac/FxKDuaNSdP4Ict8Cz&#10;QWzwut90wrRgqTpgkfnU6/qCpeZmeDSTaUbUJx+9r999a+nmYEkYxdhkeDAlzpD0d5YQojZIuIua&#10;wh8Wy/LSHVhYcoHOJmPMhhzlA91eMHJv2608RDW8iXOz34DN23HtD+G2hHwW5HT/ztHVEdKz2sa5&#10;q46e2lSZZIpBlpn6Y0DWmJws2r8rmMvOliDw0CHVLkTDoL/aoqqYULcUkKRtZF13WybdYxS2Wb50&#10;crGTMQb62scVHaEvBtNr4SaYHcZ+aib6zvZKekX5Q1xp8c7P6/9zwjS3/+TSB39qNDpaneuZ0OJ3&#10;3pN4rx8Q7b3e/frFo/rcRw7IL1KbDax1hcaB4Jck4P4WQjQGLTs8gnkhKgriOwy6G/FNBDubGKY8&#10;ZSxaxCAieM5J75itvD0EkDIyn6Ynas5DAFWQLhLYj/3pdIptBawcbZzsiTpyx/e2jfMfMsDywuOH&#10;J1Vlkty9ctideufasV8XkuKQKW3uphOmupkd45XHPMBEexj/W9Fblec2EhWEz+OQ94FHtIfBMqNU&#10;kBkue91kd36eTu1YZPqHsfY57zomcye/eMm/u/7rfxAs5WfGBR930977/mBJCJEUEu6iaiDEw2K5&#10;ENHyiHbEM0KanOxRENGI6VzC3sgmuG0dohxxbvDLABYZjsnxww8FiAvEPsfimEnDsRfd2+9uXpaM&#10;t/eihb1jqSf51K/Zoo9+NtFucI2UPq828NCc6+G72cT7gRtXuyNeeMztMfCS6x4edPu99Ec31NHj&#10;jj3mINfTtt1NfO0RruPABa61Z9e0svTZYKwC7u+kIu5rrr7SDT14b7CUYeiBzHLXEUf7r0bf6e90&#10;vSe9KVhKhtGBDW5k+TLXseCVwRohmg8Jd1E1yhXuYEI6HPk2iCCTnz0qvqNYHUTWLTWkCfdovfaw&#10;ANHIeqWFu0H0/fInB0sS8JmsEx2+YCftZBj7w96s5BPthsR79Snmmje6eEesv3vJTe7Ip+9009cv&#10;C9bmp2P+y92Ud73X9bz+JF/E24P5tI7K3sBPvmKemzBnrtv/tnuCNZWjmscSol6RcBdVIwnhTiRu&#10;VaA2GXU1HJUzIc266d429o0SLkP03KDTK/75bA8ECPdsFh3aYlaabL8AJM1zg9vcTcu2eNNmt2Td&#10;SE4bDdliFva1uZP36nSn7NPpP6BkA+vR+uHm/PgXI9oNiffqEedaN6J4R7Cf9+D/c69/5IZgTXzG&#10;dfe4rvd80HW869xY93mpSLgLUV0k3EXVSEK4g0XWs3nLbRv7TfGENqLaIKpOtB3xHhXhRODZFo7C&#10;F0Pcc0oS2ouAD0NnNfO28qPD5Pb850K5Zhs5NK6YsTSRlRZAzU4p17mRxPuHHrnFveueK93ELRuC&#10;NeXROnc/t+fl/+W6X/ayYE1lKCSmB27/iW+x2fLkY661d5JvqcH/zj5h2O5bcR6417fEAJaYOV++&#10;wm154jG3/MPn+evCRI/Lvmu+nakj37FoM3V3e9tp39bly8bK48uXFUfUMxLuomokJdyBqHk2AQ5m&#10;hQGEO9qdnO2UBzLSRAdpSqNwz4cJ8j5PuIfGitoNfrxopvzlpYh2sxPRya+nLZN5RiQHf4EYACuc&#10;AaWZxPvMrUPus3dc6g576vZgTbLM/o8vucmnvj1YSp58wn3VZZ/zxTjbEcUIZBPV+1x365igZt3S&#10;c87y5xHNrZMm+fMjzy9zc791jdvuCXk6xTKxr3nnmUeYA9voPGsCHPGf7VhAmw07HscyAR8tL0Q9&#10;IeEuqkaSwt2sLbm2E10f9MQ4FhcsLZRD4Pe0jfPno1ikPpuozwdWGeqfPbG4c6oWJsiLEUHrtux8&#10;qGlkyhHtBg9BiPd8D0OieHi4RLRHf/VpFvGOaP/2df/q9l75eLCmMlRSvOcS7kTQ/3LGKb6InnfV&#10;NcHaTAdXBH3f29/p9rjos/46ytHptJBgznUsBPczJx/ji/B5ntBHfEO2YwH1UIZ6rCzYg0a0vBD1&#10;hP78iKqBuI0Tmc5XHnGdb7t1GMXHbuWIpufS5PjaKRdHtIPVX28gfIgMe882fkQzH0SSG50kRDsg&#10;MNd727Zm2SbiwfXlWmazatmDZ7GkNc/7V398ccVFO6z4Px9x62+6PliqDpY2cmYQETcQxUA03EDk&#10;t3mCvNQoN3YX4FhhIZ7tWAblwmVhapC+cvMTj/mvQtQjEu5CNCg80yDazTaUC6xBjWz/SEq0G1zT&#10;DV4Zyun3yvhwzbh2ha5fo4v3z9xzlXvFc/cHS5UH8T700IPBUuUxsWwWFpuIagNRcoNIuXncw+uL&#10;xVJU9t9Q+Fj5MCGPNUeIekVWGSEaFOwv2GD4EWFKgZRwQyM7PIEfLDQQSYv2KFxb6s+TfVSEIJMR&#10;1ziONasRbTMnrnjCXfaDc4Ol6tE2e0+3749u2y3neznksq+EfeS5WPD4Uv8VYb3sH88aE9jUh499&#10;8tvfuUsUPtexsMkUEud2LMhVD+TbJkQ9oD83QjQoiEpEDyKpkBhtxKh7pUU7cG1JqUkfCYVAcsO1&#10;4RpxreL2p2jEyPuFP/2PYK66jKx4wa37/tXBUuVBACOYc00G5fC34ytHsNOxlOj7s2ecEisCn+0Y&#10;NgnRKEi4C9HAkDITNnmiKR+I9hzdBVJJNUR7mM3bGLm3vDoaFa4J14ZrVCqNJN7/4aniB1WqBGu/&#10;d7Ub3TgQLFUOxHgc0Y1NBU/6nEuvcPPvf9TPFoOAN7tLPtr2ykTl4xxPiLQi4S5EA0P2E2wczRR1&#10;r7ZoN8y7TVQZS0izwzXgWnBNkvg1olHE+9n3XhXMlUbnoYe5fW+8o+RI8vbBjVWJuncclMmFbh1H&#10;40I+dbCc7vnoDPKul3osIdKEhLsQDU5XMBLslgKdVBsh6l4r0R7GBGuzCvhKnn/axftha54rK9qO&#10;aJ97xdWu44D5wZrSqEaGmb7TMxld6CRKx9MwiPFCItuy0nQdfrT/ChbFj9aHFx7WXp0ZfClMMccS&#10;Ik2oc6oQTYCJKEZSzdeRkm8DbA1p/FaoB9GeDa43D0+N3oGV+4tOztV4WIn7XtdLh9ULf/NDd9b/&#10;fj1YioeJdlh7zXfdjPf9sz9fTCfQbBxw+32ubc85wVLp5OvMaXnRwQY6Gt2wwRfetg9C3HKwhwde&#10;Yn2uvOwsE9GnrtkXf9YvZ9lrINexDHVOFWlGEXchmgCLuiOs8kHUnZz2aaNeRTuEI9DVOmY14Zwq&#10;FWHPRVoj74cseziYi88en/yUa+3ucauu/Krb/MSjwdrSGXrogWCucuBTx7OOkEZAEw1noCU6oNoA&#10;R4hwBmkiBSPbLWKOVSYs2oF1ZqGhXDhtI/54BnqirlzHEqIRUMRdiCbBhBUCF6GbjzSNplrPoj0b&#10;PBzRZjoOxxzvq27g3ti8LXMda/kXJG2R94e+/kY3cUv8HOF9Z5/r9vjoJ9zQw791S9/9Ntd1wklu&#10;3le/6W8rNeI+5e/f42Z9/KJgSQiRFhRxF6JJsKh7oQwzEEcM1ZK0iXZA6JJhhYejfu9hivk0PCRl&#10;xLrz20zbma912CdtkfdSRDv0nXq6/7rq8i/4r0mw5akngzkhRJqQcBeiScBjXWyGGStbz6RRtEdh&#10;uH/ymyOEmZjfWkdtpC3R9tHmeiJt4j0uE/Z7md8ZdcufnnabH/51sFYI0axIuAvRRJjQRYAVipbW&#10;c9S9EUR7FItob/DaunpzxjPO+0S7qyGWOQbH4pgcmzbQljT8IpAG8X7gxtXBXDy6jj7Ofx16SKJd&#10;CCHhLkRTYaOpIto3FUgPSdmJ44OFOqIRRXs26I+AaKb92FMQ0rwOeMu8d0yUsSnfgxjbwmVtf+oK&#10;182xOCZl0ka9i/eneqYHc/GwzplbX3jefxVCNDfqnCpEk8EnnpSP0NdeuIMkFol6ibg2i2gXpRP3&#10;Hqlmh9UnvnRUMFc8e3zuK67vlFODpews/dC5bujO24Ol4ug54US311fLGwxKCFF9FHEXosmwgZYQ&#10;8IXSQ0K9WGYk2kUx1HPkffXkzND8cRi446d+NpnwhN/dYHn7+vXBUvF0HLggmBNCpAlF3IVoUiyS&#10;XmhQJsD3jIWiVki0i7jUY+T927f+X3fYU/Ei49lIIh3kXl/5put5/UnBkhAiLSjiLkSTYqKmmOhk&#10;1/gWP1JfCyTaRSnUY+T9nv13Dt9faya+7ohgLj48LISnp4882P3ljFP80UuzES3PxGipS885K+c+&#10;BiOoMiIq5dmPY7GfDdSUDbbZcWw01VyMDmwYK0u9QtQ7Eu5CNClE2ds9UUzUvZgRVSfFEM9JIdEu&#10;yqHexPtP9z0smCsP/OwmNksBf3trT2+wVBp0mmW0UqaOg17pj1KKSM4lfsPlmcZ5ywhs2wcBHWXg&#10;9p/4gt3EPaOits2Z6+/HPoVEObBvtrqNQg8OQtQbEu5CNDEMyoQo3+wJnEIdUBH6nVXMMiPRLpKg&#10;nsT7SxO63C8PyQymVEsmv7X8NiDE97jos/4076pr3P633eMLa0T1mquvDErtJFyead/rbvX36Vjw&#10;Sn+ftZF9WLf8w+e5CZ5Qt/p5ZT8m1iO6sx3LhDp1Qz5xvt7bZuVGnl/mvwpRz0i4C9HEkFEGGww9&#10;XYoRN5StxjD9Eu0iSepJvN960InBXG1om71nRbztCPOZF3zcn0cMFwPie/bFn/Xnia6HQbTD3G9d&#10;4z8QhEFos55jrrrsc76dJowJ996T3uS/5moPDwfsyy8AQqQFCXchmhyi6OO9bwJydxfqgEp0vrfC&#10;lhmJdlEJ6kW83zH7oJpG3Wd/+svBXPJY5DoqpPORbR+ztyCoEffZYL0J7qjoN8yeQ92I9Cj9N2QE&#10;PQKfsvksNULUCxLuQgjX05YRykPbCudsR+RXamAmiXZRSepFvH/62HPdpo7MwErVBG9712sPD5Yq&#10;ByK4WEwsh/cZejAjsntPzETMc9F1eCYSb+UNqzMs7td8e1dLDWUQ/Gzn2BLuIi1IuAshxsR40ZYZ&#10;T+gXSiEZF4l2UQ3qQbwfOHeKe/mVmXSO1aJj/svd7E9fGixVBotq01m1WCxaHrbDbHniMf+1UD22&#10;PZ83nYg+k9liDPO9m7AXIi1IuAshfBDjxVpmgCwzSaWIlGgX1aSW4n3ShHHuphOm+pHv2f/xpWBt&#10;ZRnX3eNbZMrNJJMPRLFleZn2nvf7r/mgPB1L8agT7Z723p37mMAuFLm37WFBDmS4gdZJme1Wd9jr&#10;bp1SzarTtlfGkqOou6h3JNyFEGPgX0eMM+DSNk/A54Nyk2OI7VxItItaUCvxfvfJ073PTeZP7+RT&#10;315x8Y5o33vxdYmPlGpC3dI5kraRdYjkaGdSYJulsGSiPKId5lx6xZiAThJSToJ52C3Knq9TqoS7&#10;qHck3IUQY1iWGdjoifdC4yoToY8juqNItItaUm3x/p2j+9zCKW3BUgbEO6OYIrCTBnvMAT+/P3HR&#10;biCEmbC2INZJ1zgjyCwTBeGMUGaybC+wz3W37ib0rUNqIRFt26MdWLPtx3FZjzWHTqnWHiHShoS7&#10;EGIXyDLDwExE3Im8FwLxzRQXiXZRD1RLvJ+9/0S3aP/s+5Gecb8f3eZ3Hk0CHgKmn3e+29ers1L2&#10;GMTygseX+tP8+x/1RXu2SLuBULYc7kTYTTRH87eD2VbM656LXF54E+5mpYHJwfGw51in1DAm/pXL&#10;XdQ7Eu5CiN0gywzRd0RNMWIZAU70vVgk2kU9UWnxfsiUNrf46CnBUnba9pzjpl92lZv87Rtd21En&#10;BGvjgWBncCUeAqafd0Gwtj4hMo9YJmIfTdWYK1tMlIE7go6tQfkoYeHOsXiw2PJkRuybkBcibUi4&#10;CyF2I5yvvRi/O+B3L2ZwJol2UY9USrzP6271fe2FsF+42l75KrfPld9xB9x+n5v1b/+fm/ia/Okb&#10;EetE6vHKY4shcwwPAfWOReABn3zY3mJWGkR9tOOpwXq2Z7O8jG7IbrGxTrMI+Ki9xshmsxGinpBw&#10;F0JkhQh6d1swqmoRfncT+/kyzUi0i3omafGeySAzbawzai7CnzE+c3z2EN9T3vVet/fia307CkJ+&#10;3neu3WWa/8Bj7sAHH3d7ffUq3ytfyawxlQABjUhHhIctM4hqIvKI6GX/eNZYlNwgQs96wHYTZbu3&#10;XzjabnA8riW2nihtgZCXcBf1joS7ECInYb87wqIQCI5cmWYk2kUaSFK8E2mPdkbNBp8tPmN81vjM&#10;ZQMhTwrJ8JQ2oZ4Nou6IbLznYYFOdhoi6Yj6v5xxij9Z9hpeWY9oz+WrzybchWgEJNyFEHnB744g&#10;H/YEzVCR4j0q0JtJtG/cWoSvSNQ1SYj3bBlkssFnis+W/7nxPmvNRtgys+LiTB54g/XW6ZXc7OaF&#10;R9Dvf9s9u2SnCZPLXpMPE/qKuIt6p2WHRzAvhBBZIRq43hMyfFtghyEyWAgTP80k2n+7ati98a41&#10;btHcTvfJV0/2zluxkTQT99796H397kt/GvJFe64MMmEQ7APe/W5jIiDehRAiH/qaEEIUBEHBSKlg&#10;P+sXAtHDz/7NZI+54/nN/uvD60Yk2huAUiLv//eg7qJEe9h+xmdLol0IUQz6qhBCFEWb922BCCfq&#10;btH3QtDRrljSLtqxyFz+zJA/T87uZufp/pFgLt3EFe+ffO3kYC434c8Qnyk+W0IIUQz6uhBCFA1R&#10;dKY44r0Y0i7a4c7lmWg7nLpP4YhrI8LDC4J94Y0vuk/+tj9Ym37iivd8hD879nkSQohikXAXQsSC&#10;CKFlmtmQgJhpBNEO1/w5E23H356UTSYtHV1XDG1zn/ndenfMT17yBfsKr93rvPe1kTrqJiXe+cxY&#10;Bpk4NjIhhAAJdyFEbCzTzAg+3TLETKOIdqLMd6/LWEP+Zq9O/5WOqojZm/+SEfSlsN+NL7oZ174w&#10;ZjtBCFNvvdHTNs5dt2yzL9i5Dpcu7HW/eNPMxB5g6oVyxTv78plp1gwyQojykXAXQsQmnAWjVDHT&#10;KKIdfhSI84O7x7vj52SEOx1V8bxf9MiAO+Pnq9xf/+QlX8gX6/0OC/T5fZm0gqf9fLWfteb7T2/0&#10;l5OA43zsgXX+lA8eQDgPHiSY3verNWPngkA/Y27mvI+b0ubeNb/Hn29Eyr3f+czw2ck3UJkQQuRC&#10;wl0IURLhkVLjihmGdm8U0U4UnGgzhDul3rkyI7wtCv3o4DZfyJ95907Bmw+zmfAwYEypgLWC4yz2&#10;2n+H117ahUCPRvV54DjnofVjvyrAjV758Lm8bd+Mr58yWGcaGe5d7uFiMdEe/swIIUQpSLgLIUqm&#10;1RMgFj1EmBQrxsk20yj+XjqlIs7h9UG0HeGKUIclp8x0q87c0/30+Glu9oRxftmrn9o1Yo54JopO&#10;FJsJofyzILXkft07ey9e94YZ7p4TZyQW0aaddhzadcwdq3yB/of+rf46QMTzwEHbOQfOhXMiss4+&#10;X340M2ANvwqwDn4Z6qjbiHDvFpsxyT4XfEb4rPCZEUKIUpFwF0KURfin/zj2F7JpNIJ4D3dKnd2V&#10;iY6bcEXI2rrXzGh3H17Q7c9vCIQ+ELGmU+eHlwz4UWwmhDJRcDh6Vrv/CojojSPbx6LxYajHxD+v&#10;lEWY/+djGauOWVyw7IR993YcOH//LnftUVPc62Z0BGu8h4Xg/M7xtnEOwDl97JDMSJO016Lubw7s&#10;Mt99ZpP/2ohwzxabCYbPAp8JE+18VoQQohz0NSKEKJtyxHtfe3qtAwhjs48cNXOnwH4sWHfsrJ0C&#10;GGz9wVMm+K/wgfvX+ZFrRD6imag2r0S4oTeU5Bt/O9OKoV0vsJ/R5Y5VY+KfV6Lmi58adJc8uXEX&#10;iwu/BBBVv8t7uECA//m0PdxpwcPBXt2tvkffPPVgDxmHhc4PEPFm43kqiNBbGkyOQf2NBPco96pE&#10;uxCiluirRAiRCKWKd9svjRaCh14a9gU201sDjzdYFDsqdvGRw4JAGBP5NkvN1cdO80UzgphXs9/s&#10;GYjjsG88LKyJrtvAT0TMyejChG3nxL06/XnsNVhcwiLdLDJ0LLUHiecHc79pYfuMYTaeAVKleFAX&#10;bQCrvxEwS1ix4luiXQhRKfR1IoRIjKh4ZyoG9iOamTaBg1i/500z3beOmhKscWORZsS8WUvAt64E&#10;YtwyzzwRWEyiud93EemTMyI9GmU3Ln1yMPPqCfQLXz3Z978zEU3n+Myb0OcY79gvI6zDdh06TMKS&#10;dbuLcxP12ewvvw4i+WFrDQ8LwENKNktP2oh7b9p9L9EuhKgE+koRQiQKQsXEu0Uei4HycawI9QJi&#10;OCzQnwzE+Ikhbzr8+qVMtB2RbiwNou2vDDp1GibSEf9hQQ9moYHww0Cu0VrN5473HY/7mfdl0j7+&#10;ORRdf3lfRpyHLTXGaftmMuXwywCWHMQ4dTJvFp/wLwBci6teO9l/oIm2PW3EtXJxr3PPS7QLISqF&#10;vlaEEIlTqngHOv+ludPqnK5WX5xHxfivVm7xX8PrJwXC1rzvhtlSDguVfSEQ+eF1YbKJZAT2G+9Y&#10;7fvcEeq0y6wsZtGB6C8DYYjcX7Qgk8UGSw6DQi289aWxTDOfek2fvy0Mv0SkXbTHvQ8l2oUQ1UBf&#10;LUKIioBwMYsBgmb98A63o0j9nuZOq4jWLxwxZZeUjQhoi2ZbykgwEY8nPjyo0kDwoDMvlMPdfORh&#10;GLHUCNtrDDqnEhVHsDOSKe3CTpMNS+X4j/et86PzZJ8xq8sHXtnrR9GtDJ1SEfNE1cPR9kaAey7O&#10;Lz/c09zb3OPhe14IISqBvl6EEBUj3KkP3bneE6TFinf2meqJoJA2TS1Ercl9jvhl3sDeYmKYTDCW&#10;spEIOZDlJYpF6QHRbNaZyx8d8F/DrA+Et4EQD6eCDIt9IufUhdAnMw0R+bCvngcS8sjTyZWHAMR8&#10;2qPqUbjXuOeKFd6+aPfuae5t9uFeV552IUQladnhEcwLIURF4Ftm48gON1yilWDI23fT7gHlhgAx&#10;fdOzQ+5eTyxjZznUE/KWlYbUkGZjwVOOPYVOqOFoPpF6RD8gvM1KQ/53UkmS+jEX4foBIW9inU6x&#10;jSbM8zHRe57qKnJQJdgWehBt956verx90/gLkRAiXUi4CyGqRtgHjNBB8BQLQgkLyWgTfGMxoBEi&#10;2o+oBxF67CtEwqPCHchk8+lHBnbxrZMLnuw1RNh/GqRmJFp/xn5dY375E7ztzSTOs0GEnKw6cR4k&#10;eQDlQZS/nlhq0twnQwiRLiTchRBVJdxZNW6Uk2+roW073OYGjb7nw6Lhs7tad7HbhCF6//T6kbxl&#10;xE46uf/Gx4uUh3/9QbCnLQuSECLdSLgLIaoOnuANZdgM2B/x3wzRd5E8RNkR3XH6T3Cvhu1ek2Lu&#10;L4QQSSDhLoSoCVhfEEK8YlNAvMexKzRz9F2UTilR9nLvVSGESAoJdyFEzYhGMbs9QRTXeqDouyiG&#10;UqLsgLVr0LtHuVfVCVUIUWsk3IUQNYeoOeIIEO4I+LjiqJEzz4jyiNuXAvjLyD2JcAfuSaL1QghR&#10;SyTchRB1QThrTKl2BPYl+k4UXgii60TZ4+ZWD1tjSsk6I4QQlULCXQhRN/BtZNYZKDXKKftMelm5&#10;adS9GBoYitFh958cb3TWUm0xEP71R9YYIUS9IeEuhKg7EE90POXbqdSoKYT9ybkY9FT+n9aPBEsZ&#10;DvCEYncpqk/E5hnv2v/4uU3u8f4Rd+uq4WDt7hzU1eqOndHuXj+n0x0zuyNYuyul9pOA8K811EMH&#10;VlljhBD1hoS7EKIuQUhhncGuUI6Q4htuE9lnPBHPPBHdX72w2T3oicRfvrTVrczhq5nlCffXz5zg&#10;DvfE4rF7drpZE0tQgyInP/XE+rf+OOju9QR7XHhvPji/2/3dy7r8Byzuj07v7ZkYM1uMEX5QxBKD&#10;NaaUB0UhhKg0Eu5CiLom3Om0nOj7ssFt7vO/G3BXPLspWBOP8/aZ6P7pFb0S8GVChP0zv9+QN7pe&#10;LAj4/zqyz71l786SBHu0T0QpnViFEKKaSLgLIeqecGdBi64WK7DWb93uLl4y4L7y5GCwpjw+Pr/b&#10;nXtQj6w0JUCUfdGv+4Ol5Dh7/4nu8tdNdpMnFP+e8EBov8KU2hlaCCGqjYS7ECI1hC0NxXRAXLJu&#10;xJ165xq3dDDo7ZoQ+K2vOnpq7E6TzczFv+kv+deOYjhkSpu7++TpBcV7uONyORYsIYSoBRLuQohU&#10;geAiWmqZZ8j8QfQ9ap+5adlmt+jefrdha3YPe7lg0/juMVPcq6a3B2tELiot2o184r3Y+0YIIeoZ&#10;CXchRCqJRk7DnRPvXjnsjr9tdVCystx/0gxF3vNQKXtMLo6d1e6Ld4O/cOHOycX8UiOEEPWKvrqE&#10;EKkE4TWlo8XvUAh0YF07vMP9fvVWd+qdazMrq8Df3rnG73ApdofrUk3RDr/yHtro0wCkA+WesM7N&#10;3CvcMxLtQoi0oq8vIUSqwe4wtT2Tu5uI6ofur5w9Jhukk/zYb6orTtNCra7LJZ5wf2ztNv8XGe4J&#10;7g3uEWWMEUKkHQl3IUTqwR6D/eHqpzaWlBe8XDjmVU9sDJYEYJGpxXth/NfjA2O/ynBvcI8IIUTa&#10;kcddCNEQkPZx7xtWVjXaHobOqve/eabSRAYcf+tK98RQ0BO0SHYsmhPM7cqDLw67I26P32fh2dNn&#10;ub27lTJGCNE46C+MEKIhuPzJwZJF+17t49wXDu5xD5w03RePTCzHAcvMD/84FCw1N3jb44r2MAj1&#10;8PTYuq3BlnhwTwghRCOhiLsQoiHY+4YXS8rXfuK0Ce76E6e53iCF4JOeSBwY3uFuWbrJfeapeEJ8&#10;Xnere/ZtezieH0a2Z0bkZNCoZoJBjL7w8Ab3uafji2aLuLcsXu6/lgvvx3On7xEsCSFE+lHEXQiR&#10;ehhoqRTRTqTdRDuC/dU/WukO+vEq35YRV7QDbXikf8TPEd7d1uL62lvctI4Wr/5M9htcNI3kteZc&#10;OCfOjXPkXDnnn60eDkrUFt6P5waDlDJCCNEASLgLIVIPgy2VwpdeM8kX7QNbt7uTb1/jHt5YvsiL&#10;tgVxa4P9TA6EPB0mTcyzLQ1D7dNG2moinXPgXDgnzo1t9lDyiPcgVS/wUCeEEI2ChLsQIvUw4FIp&#10;nDyv03/9xuMb3fPDyXhaihGKDAJkYh4RTJR6emdGDCOEidYjkEljSES7GsKeY3AsjsmxaQNtoU20&#10;jTbSVhPpuUYcLfW9CGP9DJ54y4zYfQ2iSLgLIRoJCXchROoho0xc3rFnhx9th2P26NhFLL5/n4yg&#10;L4VS2mIghhHPnZ5wRiCTxhDxbMLeJiLd0WmqNyGys01sy7ZPuE6OwbE4JsemDbQll0CvBgumTHAf&#10;PXSS32lYCCGEhLsQogEoxZqxb09rMOfcHG+e7CXLB7f5YvGKY6eWLN4ZubPSYEmJTuO8CZGdbWJb&#10;tn3qDTql2kR/g+v+lOlncPge7WU9TAkhRKMg4S6EaEomB9F22OuGlX6H1CNvWeWLd/jnV5Zn0RDl&#10;QX+DM+/bOfLqPj3jgzkhhGheJNyFECIAn7vlYifyLmoLWX+MZxPoOCyEEGlHwl0IkXrI1x2XsBAM&#10;C0TDIu9xObqvzW3cusNtGW2+HO5w8OS2YK48Du0Z7247aZo/z3tx64rSLEjhX1aEECLt6BtNCJF6&#10;ShnWHiFIGkj44Pwu/xXetHfGS13qKKiT28b5oh3x3j+8w63ZssOt916HRna4YW/9aAMNece5cE6c&#10;G+fIuY7uaHGz6NUaEwbCohMqEx2Ef/e2Wf6vHoj29969ruSsPwunJPMgIYQQ9YCEuxAi9ZQizhCC&#10;n394gz9P5hLE4vOnZ8QigzF97enShPt+09rGUjqSNpEvWUZQ3bTNeQ8KO9w6T9yamB/0BO9mbz3b&#10;61nQ0zbaSFtps4l0zoVz4tzYzrlyzq+fGd9mNKV9nN8JlWmO9yBGZ+Eveu8P/Q7uWLM1KBWf42a1&#10;B3NCCJF+WnZ4BPNCCJFKGPTotDvXBkvxIFsJHVEtukukHdFeaoT3xhOmulPn7poBBeGLbWbb9h2+&#10;wPVecgp18qmT8MWywYxraRnL4876pHO60y5rCvPbvT8J1r587bT2EVwf783QLtbB4meG3D/cu7Nj&#10;aa14q/c+3OS9H0II0ShIuAshUg+50/t+sCJYqi3975xdtK/aIu2jnkI2ocy6OMR1pZRS/1iqSW+G&#10;10LH5P3Y+4aVbkMZOe2TINtDlBBCpBkJdyFEQ7Do3nXuu89sCpZqw9n7T3SLj54SLJWHCWwT9hCN&#10;gDMbtwOsRfQNi5z784EwhxJs6rtQ6/eDDsvPnb5HsCSEEI2BhLsQoiFgqP3jb1sdLNWGu06eLk91&#10;QK2j7t85us8t2n9np2MhhGgEyoypCCFEfYBgPraGohk/tUT7TrALXbywN1iqLtwHEu1CiEZEwl0I&#10;0TAsPrrPTapB3m6OefnrJgVLwjh/QXfVH6Z4L7gPhBCiEZFwF0I0DORzr4WA5pil5JJvBsjqckgV&#10;c6lzPL0XQohGRcJdCNFQYJGgk2i14FiyZeQGywwddksZ3TYu+NplVxJCNDLqnCqEaEiqkdUkySwy&#10;jQ6dVY+7bbV7ZN1IsCY5sMcQaZdoF0I0Ooq4CyEaEgT1vyzoDpaSh7ol2ouHyPvdJ09P/D3BQ7/k&#10;LTMk2oUQTYEi7kKIhoZRVRfd259YWkLr/KiBfUqH1J0XLxlwv/JeSwXrDVlrZFMSQjQTEu5CiIYH&#10;mwZC8StPDgZr4oNgJ0sKU7Ejo4r8IOAXPzPkPVxtKfrBirSbp87tkGAXQjQlEu5CiKYBAb/4mU2+&#10;WCzWa01GFETiov0nSrBXkCXe+4GQ5z16bnCbN436680Cw+tC773QeyCEaGYk3IUQTQniELHIBIhG&#10;MKGISGRSakEhhBD1goS7EEIIIYQQKUC/OQohhBBCCJECJNyFEEIIIYRIARLuQgghhBBCpAAJdyGE&#10;EEIIIVKAhLsQQgghhBApQMJdCCGEEEKIFCDhLoQQQgghRApQHnchhBANyfDoDje4bYcb2b7Def92&#10;YVZnqxvXEizEZO3wdr/O6R2trrXEOoQQohQk3IUQZcEQ9Zs8cVQMvW3jXHeblE4zs2LTaDC3EwR0&#10;m/dfuzdNHN9SsqAOg2hHYFNXu6eurUpvtc/U9tJ/cF65edR/EKAO6g7Dccd7B7XV0WUhhCgHCXch&#10;RFkMjuxww5FwJmIFoqIGUdaZsILh0KPe1xjCT9Q/JtzD9wbvIRFs4G3kAY97pRxWb8lExWd2Jh8V&#10;5/be5tWdTbTbwwIR/eiyEEKUi4S7ECJxEGdoGkRTpanmsUT55Hq/0O38cjMwst1fnjyhPPFei/sC&#10;Qb96y6gv6Pu89keXhRCiXPRNIoQQouYQlcZGZRYWLFhBED418KBAZN1EenRZCCHKRRF3IUTiFIp2&#10;bh7d4VtssDIg2IhIYo9gHwPRRvQVuwGRS2B7ryeCsNtQR/9wJjobJnrcYo4FtNn3WXu7bt6WOaaV&#10;7x7fIitOQhQTCbd+Ewh53qswhd7PXPdFlNkTdx7/pc0Z+07X+HFuaNv2sfvN3ntew1CeMuE6jGLu&#10;N9ufhxTOlflO7zhhgc99T8daXnPVA7pvhWguFAYQQlQVxDjCavuOHb4VAmGB4MBSgOgAXld5y9bp&#10;FRESFU/ermNWCrQJ80wIIKOYY4VBbCG6xrVkjkdNlMennK28qAzWD2I40o+1mPeTtz/bfWET67LB&#10;/tRv7z1NMI86r8UQ936jblZzrHCzuO/Zxv3I/az7VghhSLgLIaqGCQzEBRFXfMxEHYkkepvcRk/4&#10;AFFPlvu8bZSjDBPzJuoQM+wPrGGeySK0xR4rDKIOa8P0jp3HI+qbq7yoDLy3QKdjo9j3M9d9YVOm&#10;5uxE33urh8h3IUq537i3OGb4WAhtovCcx4yOjM1G960Qwsh8UwghRBUYCgRQrycqwhCdBItsmtYo&#10;JwNNsccKw5ZAM47RPd4eBPwXUQXsPUB4GqW8n3GJvvcWoUeUF6KU9tlDZhgi5UA94fbovhVCgIS7&#10;EKJqmOhA5BBVtAmLAZgmMT3T720rRjRlo9hjFWKniCytHaJ0wmI0qfczLjShmFswqfZZatVN3g7l&#10;1KP7VojGRMJdCFE1THTg4Y1OYYgWYjnI+Hq3+wPexBXxxR5L1B/23rW27FTu9f5+JtU+8sMD9345&#10;9QghGhMJdyFEVcH9QjaOXBMQLcSry4RFAPlmIp6sHcVSzLFE/bE1EK9RJ0m9v59Jti/b/jYJIZoX&#10;CXchRNVA2MTQ3X7UnU57dLZDxMPA1oxloBBxjyXqB4suh/s41Pv7mVT7xgceF927QohsSLgLIarG&#10;hECIxYmaG4h4pmJ3LedYonbwfuEXJ6sK77dR7+9nUu2zXxmsk6oQQoSRcBdCVI2JgbjZkMWvzmI+&#10;0UN5prCYAxbZLVpfOccS1Yf3hA6Y5EEn6Dx5wq7vc72/n0m1j0GgYHDb7vnj6+E8hRC1RcJdCFE1&#10;EN2WXxq/OhODxFgHVLPBMLIkE9tsOxNYvmvDhE64rAn8Yo4lqg/a096v8HtCHnT0L7Yoy+Vu1Pv7&#10;mVT7OH/uceqx/evpPIUQtUXCXQhRVchdzcBKCDMENlFFBtphhEgT5RZVZ5ttp5Pq9I5WX9iEQSwx&#10;AWXD6e+KOZaoDfbe2nvCe279GaKi3aj39zOp9nGv8/DCNdF9K4QI07LDI5gXQgghhBBC1Cl6dBdC&#10;CCGEECIFSLgLIYQQQgiRAiTchRBCCCGESAES7kIIIYQQQqQACXchhBBCCCFSgIS7EEIIIYQQKUDC&#10;XQiRl9Edzh/4hUFgKsWKTZkBl4xqHFPUJ9V477nXuOfCcDyOy/GFEKJekXAXQuRl23YGNXL+QDDV&#10;ohbHFPVBrd57jschOb4QQtQrGoBJCFEQRm4cP65lt1FLk4LoJ3UzaqZR6WMCGo0RKXON1ClqQ6Xf&#10;eyLuRNZnT9x5v7GMaLdReyuF7jkhRDko4i6EKAhipsJ6ZjeqcczVW0a9SXaceqMW9xvHq7RoB+w4&#10;62QBE0KUiIS7EEIIIYQQKUBWGSFEQbJZWVjHz/3t3qrN23b4VgN+/Sdq2T2+JasVAJvA4Lbtbng0&#10;YxdgmXrZN1v90XVgdYSP2drS4qZ3ZOIQm7z1m70N5lkGa5NFVLFi5Or8GLZPAMcYGKHNmfo4ry6v&#10;roneFMXa3DthnBvYut3ft7utxfW2KUYSh6TuNxgcydwP0fsNwu91NvsMJHG/AWX6s9xz0fPkGMXe&#10;b9bmqe3j3Prgfuv0yvV5958QojHRp1sIUTKIFYTROE/IIFKQFggcRDEiIgxlV20Z9csD5REZeJmL&#10;hTqtDo6JmAkLNsQOAoZXxBXHYLsJdV6BY7Kv7cq8TWEoj52Gc7L2IgA5BuIqGxwCgcaREGXj/Ksi&#10;kiDO/cYywpb3abv3ntXyfgNuLbu/qMLuN9pklHK/Acey+21nbUKIRkQRdyFEQXJFQBEgMzpaxwQw&#10;IDAQOoiSyUHkj8ghAojXvvZxrpPKQuSqP7yOfRE1aCEijAibKJQZ9v5r9xoUbpMJKUSVRUohV5QV&#10;rM1UM807Rzsc66kLERltB20GzttEmohPufcb0HeB9yjbe5HtfY+u431O+n6DbOcG1BX3frM261cd&#10;IZoHfdKFECWDhAgLFugen/laCQcIsRMgQBAXUdFeLFs8hWIiJZuIAtpC/dE2UR4RhfgpFuwRfps9&#10;4Rc+HHX3em2ATTQoAmUl2isDV7WY+82sK7wPpb4XabnfQKJdiOZBn3YhRKKYiMGeYCCkoBxBa3V0&#10;BUItLlFxVQh8+EA0NYoJua05hJSoHtnuN0Q34A0vFd1vQoh6RMJdCFFx8OmiPeKKmTA2ME44GpkL&#10;9A1RfmwU+IOZ4kQ/gfL52sw26aj6ZFsQfSfqXSq634QQ9YiEuxCi4sTUMGWBaML7yyveZwSVWXVE&#10;cxCOvlca3W9CiGoi4S6EqDhEEYkWliNmLBtIvkgm4gnRhLWAToF0NLQpl085F/kinDSBbeVEdEXl&#10;IAMMlBOh1v0mhKhHJNyFEBXHRIx5j0vB+t+Z9zgbVj/ZN8oVOROCNodT+hlkEgFyiov6w94X0iqW&#10;iu43IUQ9IuEuhKg4EwNRggc4GsHMo4t2wToJYkfIJaZMOkWPwaJ5lsNYVDWbWNrZ5l1tDxRlcCV2&#10;tYwmor6we4X7Lfresrj7u707lbjfgNuK6qL76H4TQhSDvgWEEBWHiDtp9RAk5NdmIjc1r/iDiwFd&#10;Y3m6GeCI/aiDaWWQz9rEFvX2e2KHiXnbHsWy3Fg9TCbSrM0ILPJrW30clxKMTllmkFVUiPC9wntq&#10;94rdbzk09S5U4n4D28fqojz3mO43IUQxZL5BhBCiwpBrmsGXECiIE4uEsh6RVAwIbRuEhr2pg7qw&#10;KVAFwodjsMy28DGyWRnIwc02Nlld4S9FtiHeGBUT2wVlGM1yekd8D7OoLtnuFTqtco8Ua2tJ+n4D&#10;9mECa5Oh+00IUQiNnCqEEEIIIUQKUMRdCCGEEEKIFCDhLoQQQgghRAqQcBdCCCGEECIFSLgLIYQQ&#10;QgiRAiTchRBCCCGESAES7kIIIYQQQqQACXchhBBCCCFSgIS7EEIIIYQQKUDCXQghhBBCiBQg4S6E&#10;EEIIIUQKkHAXQgghhBCi7nHu/wepUN4ptc2wfwAAAABJRU5ErkJgglBLAQItABQABgAIAAAAIQCx&#10;gme2CgEAABMCAAATAAAAAAAAAAAAAAAAAAAAAABbQ29udGVudF9UeXBlc10ueG1sUEsBAi0AFAAG&#10;AAgAAAAhADj9If/WAAAAlAEAAAsAAAAAAAAAAAAAAAAAOwEAAF9yZWxzLy5yZWxzUEsBAi0AFAAG&#10;AAgAAAAhAN3Jws0sBAAAeQkAAA4AAAAAAAAAAAAAAAAAOgIAAGRycy9lMm9Eb2MueG1sUEsBAi0A&#10;FAAGAAgAAAAhAKomDr68AAAAIQEAABkAAAAAAAAAAAAAAAAAkgYAAGRycy9fcmVscy9lMm9Eb2Mu&#10;eG1sLnJlbHNQSwECLQAUAAYACAAAACEArMmS1N8AAAAIAQAADwAAAAAAAAAAAAAAAACFBwAAZHJz&#10;L2Rvd25yZXYueG1sUEsBAi0ACgAAAAAAAAAhAPHSYTDrkQAA65EAABQAAAAAAAAAAAAAAAAAkQgA&#10;AGRycy9tZWRpYS9pbWFnZTEucG5nUEsFBgAAAAAGAAYAfAEAAK6aAAAAAA==&#10;">
                <v:shape id="Afbeelding 29" o:spid="_x0000_s1027" type="#_x0000_t75" alt="Afbeeldingsresultaat voor prom cyclus" style="position:absolute;left:1749;width:19082;height:12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BxAAAANsAAAAPAAAAZHJzL2Rvd25yZXYueG1sRI9Ba8JA&#10;FITvhf6H5RW81U0DFZO6ihQKFg9SI3h9ZF+TaPa9NLvG+O+7hYLHYWa+YRar0bVqoN43wgZepgko&#10;4lJsw5WBQ/HxPAflA7LFVpgM3MjDavn4sMDcypW/aNiHSkUI+xwN1CF0uda+rMmhn0pHHL1v6R2G&#10;KPtK2x6vEe5anSbJTDtsOC7U2NF7TeV5f3EGdoKSfRavt8Nx9nOi83aXSToYM3ka12+gAo3hHv5v&#10;b6yBNIO/L/EH6OUvAAAA//8DAFBLAQItABQABgAIAAAAIQDb4fbL7gAAAIUBAAATAAAAAAAAAAAA&#10;AAAAAAAAAABbQ29udGVudF9UeXBlc10ueG1sUEsBAi0AFAAGAAgAAAAhAFr0LFu/AAAAFQEAAAsA&#10;AAAAAAAAAAAAAAAAHwEAAF9yZWxzLy5yZWxzUEsBAi0AFAAGAAgAAAAhAGcpz4HEAAAA2wAAAA8A&#10;AAAAAAAAAAAAAAAABwIAAGRycy9kb3ducmV2LnhtbFBLBQYAAAAAAwADALcAAAD4AgAAAAA=&#10;">
                  <v:imagedata r:id="rId11" o:title="Afbeeldingsresultaat voor prom cyclus" croptop="4993f" cropbottom="6967f" cropleft="15815f" cropright="6585f"/>
                  <v:path arrowok="t"/>
                </v:shape>
                <v:shapetype id="_x0000_t202" coordsize="21600,21600" o:spt="202" path="m,l,21600r21600,l21600,xe">
                  <v:stroke joinstyle="miter"/>
                  <v:path gradientshapeok="t" o:connecttype="rect"/>
                </v:shapetype>
                <v:shape id="_x0000_s1028" type="#_x0000_t202" style="position:absolute;top:11366;width:20482;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DD20F8F" w14:textId="032D091E" w:rsidR="00C0610C" w:rsidRPr="00F1392C" w:rsidRDefault="00C0610C" w:rsidP="00ED4AEE">
                        <w:pPr>
                          <w:rPr>
                            <w:sz w:val="20"/>
                          </w:rPr>
                        </w:pPr>
                        <w:r w:rsidRPr="00F1392C">
                          <w:t>Figuur 1. Stappen 2 en 3 van de PROM-cyclus staan centraal in dit advies</w:t>
                        </w:r>
                      </w:p>
                    </w:txbxContent>
                  </v:textbox>
                </v:shape>
                <w10:wrap type="square"/>
              </v:group>
            </w:pict>
          </mc:Fallback>
        </mc:AlternateContent>
      </w:r>
      <w:r w:rsidR="00304E35">
        <w:t>Voor dit doel ontwikkelde de werkgroep</w:t>
      </w:r>
      <w:r w:rsidR="006C7D47">
        <w:t xml:space="preserve"> PROMs en PREMs van het Linnean-</w:t>
      </w:r>
      <w:r w:rsidR="00304E35">
        <w:t xml:space="preserve">initiatief het Linnean ‘menu’ van generieke PROMs. Het menu bevat een lijst met </w:t>
      </w:r>
      <w:r w:rsidR="008764EA">
        <w:t xml:space="preserve">uitkomsten </w:t>
      </w:r>
      <w:r w:rsidR="00304E35">
        <w:t>die voor veel patiënten met verschillende aandoeningen relevant zijn</w:t>
      </w:r>
      <w:r>
        <w:t xml:space="preserve"> (Patient Reported Outcomes, PROs)</w:t>
      </w:r>
      <w:r w:rsidR="00304E35">
        <w:t xml:space="preserve">. Voor elk van deze </w:t>
      </w:r>
      <w:r w:rsidR="008764EA">
        <w:t xml:space="preserve">uitkomsten </w:t>
      </w:r>
      <w:r w:rsidR="00F85CF0">
        <w:t xml:space="preserve">- </w:t>
      </w:r>
      <w:r w:rsidR="00304E35">
        <w:t xml:space="preserve">PROs </w:t>
      </w:r>
      <w:r w:rsidR="00F85CF0">
        <w:t xml:space="preserve">- </w:t>
      </w:r>
      <w:r w:rsidR="00304E35">
        <w:t xml:space="preserve">worden enkele </w:t>
      </w:r>
      <w:r w:rsidR="00D00EC4">
        <w:t xml:space="preserve">meetinstrumenten </w:t>
      </w:r>
      <w:r w:rsidR="008764EA">
        <w:t xml:space="preserve">- </w:t>
      </w:r>
      <w:r w:rsidR="00304E35">
        <w:t xml:space="preserve">generieke PROMs </w:t>
      </w:r>
      <w:r w:rsidR="008764EA">
        <w:t xml:space="preserve">- </w:t>
      </w:r>
      <w:r w:rsidR="00304E35">
        <w:t>aangeboden.</w:t>
      </w:r>
      <w:r>
        <w:t xml:space="preserve"> Dit proces van </w:t>
      </w:r>
      <w:r w:rsidR="008764EA">
        <w:t xml:space="preserve">PROs en PROMs </w:t>
      </w:r>
      <w:r>
        <w:t xml:space="preserve">selecteren behoort </w:t>
      </w:r>
      <w:r w:rsidR="00C03EB9">
        <w:t xml:space="preserve">tot de </w:t>
      </w:r>
      <w:r>
        <w:t>stappen 2 tot en met 4 van de PROM-cyclus (</w:t>
      </w:r>
      <w:r w:rsidR="00C03EB9">
        <w:t xml:space="preserve">figuur 1, </w:t>
      </w:r>
      <w:r>
        <w:t xml:space="preserve">promtoolbox.zorginsituut.nl). </w:t>
      </w:r>
      <w:r w:rsidR="00304E35">
        <w:t xml:space="preserve"> </w:t>
      </w:r>
      <w:r>
        <w:t xml:space="preserve"> </w:t>
      </w:r>
    </w:p>
    <w:p w14:paraId="7F11F334" w14:textId="4299F99B" w:rsidR="00ED4AEE" w:rsidRDefault="00ED4AEE" w:rsidP="00304E35">
      <w:pPr>
        <w:spacing w:after="120" w:line="240" w:lineRule="auto"/>
        <w:rPr>
          <w:b/>
          <w:color w:val="2BBDB9"/>
        </w:rPr>
      </w:pPr>
    </w:p>
    <w:p w14:paraId="737047BC" w14:textId="77777777" w:rsidR="003571DC" w:rsidRDefault="003571DC" w:rsidP="00ED4AEE">
      <w:pPr>
        <w:autoSpaceDE w:val="0"/>
        <w:autoSpaceDN w:val="0"/>
        <w:adjustRightInd w:val="0"/>
        <w:spacing w:after="120" w:line="240" w:lineRule="auto"/>
        <w:rPr>
          <w:b/>
          <w:color w:val="2BBDB9"/>
        </w:rPr>
      </w:pPr>
    </w:p>
    <w:p w14:paraId="197D22B1" w14:textId="77777777" w:rsidR="003571DC" w:rsidRDefault="003571DC" w:rsidP="00ED4AEE">
      <w:pPr>
        <w:autoSpaceDE w:val="0"/>
        <w:autoSpaceDN w:val="0"/>
        <w:adjustRightInd w:val="0"/>
        <w:spacing w:after="120" w:line="240" w:lineRule="auto"/>
        <w:rPr>
          <w:b/>
          <w:color w:val="2BBDB9"/>
        </w:rPr>
      </w:pPr>
    </w:p>
    <w:p w14:paraId="0412774F" w14:textId="3B78846D" w:rsidR="00ED4AEE" w:rsidRPr="00B371CC" w:rsidRDefault="00ED4AEE" w:rsidP="00ED4AEE">
      <w:pPr>
        <w:autoSpaceDE w:val="0"/>
        <w:autoSpaceDN w:val="0"/>
        <w:adjustRightInd w:val="0"/>
        <w:spacing w:after="120" w:line="240" w:lineRule="auto"/>
        <w:rPr>
          <w:b/>
          <w:color w:val="2BBDB9"/>
        </w:rPr>
      </w:pPr>
      <w:r w:rsidRPr="00B371CC">
        <w:rPr>
          <w:b/>
          <w:color w:val="2BBDB9"/>
        </w:rPr>
        <w:lastRenderedPageBreak/>
        <w:t>Het Linnean menu van generieke PROMs</w:t>
      </w:r>
    </w:p>
    <w:p w14:paraId="6B7A9E50" w14:textId="11012ACE" w:rsidR="00A5666F" w:rsidRPr="00A5666F" w:rsidRDefault="00A5666F" w:rsidP="00A5666F">
      <w:pPr>
        <w:spacing w:after="120" w:line="240" w:lineRule="auto"/>
        <w:rPr>
          <w:i/>
          <w:color w:val="F16656"/>
        </w:rPr>
      </w:pPr>
      <w:r w:rsidRPr="00A5666F">
        <w:rPr>
          <w:i/>
          <w:color w:val="F16656"/>
        </w:rPr>
        <w:t xml:space="preserve"> </w:t>
      </w:r>
      <w:r>
        <w:rPr>
          <w:i/>
          <w:color w:val="F16656"/>
        </w:rPr>
        <w:t>“</w:t>
      </w:r>
      <w:r w:rsidRPr="00A5666F">
        <w:rPr>
          <w:i/>
          <w:color w:val="F16656"/>
        </w:rPr>
        <w:t>Generiek, tenzij…”</w:t>
      </w:r>
    </w:p>
    <w:p w14:paraId="5377D74F" w14:textId="0DA7A8B8" w:rsidR="00ED4AEE" w:rsidRPr="00C519DC" w:rsidRDefault="00ED4AEE" w:rsidP="00ED4AEE">
      <w:pPr>
        <w:pStyle w:val="Tekstzonderopmaak"/>
        <w:spacing w:after="120"/>
        <w:rPr>
          <w:rFonts w:ascii="Verdana" w:hAnsi="Verdana"/>
          <w:szCs w:val="20"/>
        </w:rPr>
      </w:pPr>
      <w:r w:rsidRPr="00C519DC">
        <w:rPr>
          <w:rFonts w:ascii="Verdana" w:hAnsi="Verdana"/>
          <w:szCs w:val="20"/>
        </w:rPr>
        <w:t xml:space="preserve">Dit wil zeggen dat </w:t>
      </w:r>
      <w:r>
        <w:rPr>
          <w:rFonts w:ascii="Verdana" w:hAnsi="Verdana"/>
          <w:szCs w:val="20"/>
        </w:rPr>
        <w:t>er</w:t>
      </w:r>
      <w:r w:rsidRPr="00C519DC">
        <w:rPr>
          <w:rFonts w:ascii="Verdana" w:hAnsi="Verdana"/>
          <w:szCs w:val="20"/>
        </w:rPr>
        <w:t xml:space="preserve"> zoveel mogelijk generieke </w:t>
      </w:r>
      <w:r>
        <w:rPr>
          <w:rFonts w:ascii="Verdana" w:hAnsi="Verdana"/>
          <w:szCs w:val="20"/>
        </w:rPr>
        <w:t>PROs en PROMs</w:t>
      </w:r>
      <w:r w:rsidRPr="00C519DC">
        <w:rPr>
          <w:rFonts w:ascii="Verdana" w:hAnsi="Verdana"/>
          <w:szCs w:val="20"/>
        </w:rPr>
        <w:t xml:space="preserve"> </w:t>
      </w:r>
      <w:r>
        <w:rPr>
          <w:rFonts w:ascii="Verdana" w:hAnsi="Verdana"/>
          <w:szCs w:val="20"/>
        </w:rPr>
        <w:t>geadviseerd worden</w:t>
      </w:r>
      <w:r w:rsidRPr="00C519DC">
        <w:rPr>
          <w:rFonts w:ascii="Verdana" w:hAnsi="Verdana"/>
          <w:szCs w:val="20"/>
        </w:rPr>
        <w:t xml:space="preserve">. </w:t>
      </w:r>
      <w:r>
        <w:rPr>
          <w:rFonts w:ascii="Verdana" w:hAnsi="Verdana"/>
          <w:szCs w:val="20"/>
        </w:rPr>
        <w:t xml:space="preserve">De PROs die opgenomen zijn in het menu zijn gekozen omdat deze vaak relevant zijn voor patiënten, ongeacht hun aandoening. </w:t>
      </w:r>
      <w:r w:rsidRPr="00C519DC">
        <w:rPr>
          <w:rFonts w:ascii="Verdana" w:hAnsi="Verdana"/>
          <w:szCs w:val="20"/>
        </w:rPr>
        <w:t>Er is gekozen voor generieke PROMs om de belasting en praktische toepasbaarheid voor patiënten (met name patiënten met meerdere aandoeningen) en zorgprofessionals zo klein mogelijk te houden, om wildgroei van vragenlijsten te voorkomen, en om interpretatie van uitkomsten zoveel mogelijk vergelijkbaar te maken.</w:t>
      </w:r>
      <w:r>
        <w:rPr>
          <w:rFonts w:ascii="Verdana" w:hAnsi="Verdana"/>
          <w:szCs w:val="20"/>
        </w:rPr>
        <w:t xml:space="preserve"> </w:t>
      </w:r>
      <w:r w:rsidR="00C1729F">
        <w:rPr>
          <w:rFonts w:ascii="Verdana" w:hAnsi="Verdana"/>
          <w:szCs w:val="20"/>
        </w:rPr>
        <w:t>Generieke PROMs kunnen worden aangevuld met ziekte-specifieke PROMs waar nodig.</w:t>
      </w:r>
    </w:p>
    <w:p w14:paraId="378BC1B9" w14:textId="40B14A46" w:rsidR="00ED4AEE" w:rsidRDefault="00ED4AEE" w:rsidP="00ED4AEE">
      <w:pPr>
        <w:autoSpaceDE w:val="0"/>
        <w:autoSpaceDN w:val="0"/>
        <w:adjustRightInd w:val="0"/>
        <w:spacing w:after="120" w:line="240" w:lineRule="auto"/>
      </w:pPr>
      <w:r>
        <w:t xml:space="preserve">Waar mogelijk zijn </w:t>
      </w:r>
      <w:r w:rsidRPr="00F1392C">
        <w:t xml:space="preserve">moderne PROMs opgenomen in het menu, die gebruikt kunnen worden als Computer Adaptieve Test (CAT). </w:t>
      </w:r>
      <w:r w:rsidR="003571DC" w:rsidRPr="00F1392C">
        <w:t>Zie bijlage 6 over verschillen tussen generieke en ziekte</w:t>
      </w:r>
      <w:r w:rsidR="008764EA" w:rsidRPr="00F1392C">
        <w:t>-</w:t>
      </w:r>
      <w:r w:rsidR="003571DC" w:rsidRPr="00F1392C">
        <w:t xml:space="preserve">specifieke </w:t>
      </w:r>
      <w:r w:rsidR="008764EA" w:rsidRPr="00F1392C">
        <w:t>PROMs</w:t>
      </w:r>
      <w:r w:rsidR="003571DC" w:rsidRPr="00F1392C">
        <w:t>.</w:t>
      </w:r>
    </w:p>
    <w:p w14:paraId="56BD1F36" w14:textId="752A5B40" w:rsidR="003040B2" w:rsidRDefault="00ED4AEE" w:rsidP="00ED4AEE">
      <w:pPr>
        <w:autoSpaceDE w:val="0"/>
        <w:autoSpaceDN w:val="0"/>
        <w:adjustRightInd w:val="0"/>
        <w:spacing w:after="120" w:line="240" w:lineRule="auto"/>
      </w:pPr>
      <w:r w:rsidRPr="00464237">
        <w:t>Het menu dient als keuzehulp voor het selecteren van PROs en PROMs. Het menu bev</w:t>
      </w:r>
      <w:r>
        <w:t xml:space="preserve">at </w:t>
      </w:r>
      <w:r w:rsidR="001C6039">
        <w:t xml:space="preserve">13 </w:t>
      </w:r>
      <w:r>
        <w:t xml:space="preserve">PROs die </w:t>
      </w:r>
      <w:r w:rsidRPr="001C6039">
        <w:rPr>
          <w:i/>
        </w:rPr>
        <w:t>vaak relevant</w:t>
      </w:r>
      <w:r>
        <w:t xml:space="preserve"> zijn</w:t>
      </w:r>
      <w:r w:rsidR="001C6039">
        <w:t>, zie figuur 2</w:t>
      </w:r>
      <w:r>
        <w:t>. Zorgprofessionals</w:t>
      </w:r>
      <w:r w:rsidRPr="00464237">
        <w:t xml:space="preserve"> </w:t>
      </w:r>
      <w:r>
        <w:t>die uitkomsten van zorg willen meten kunnen de lijst met PROs als startpunt gebruiken voor het selecteren van relevante uitkomsten voor hun doelgroep. Het menu biedt</w:t>
      </w:r>
      <w:r w:rsidRPr="00464237">
        <w:t xml:space="preserve"> goede kwaliteit PROMs waarmee deze PROs gemeten kunnen worden. </w:t>
      </w:r>
    </w:p>
    <w:p w14:paraId="0793AFC0" w14:textId="2D409361" w:rsidR="00ED4AEE" w:rsidRPr="00464237" w:rsidRDefault="00ED4AEE" w:rsidP="00ED4AEE">
      <w:pPr>
        <w:autoSpaceDE w:val="0"/>
        <w:autoSpaceDN w:val="0"/>
        <w:adjustRightInd w:val="0"/>
        <w:spacing w:after="120" w:line="240" w:lineRule="auto"/>
      </w:pPr>
      <w:r w:rsidRPr="00464237">
        <w:t>Het doel is om mensen op weg te helpen bij het kiezen van PROs en PROMs</w:t>
      </w:r>
      <w:r w:rsidR="003040B2">
        <w:t>, niet om iets verplicht te stellen</w:t>
      </w:r>
      <w:r w:rsidR="008764EA">
        <w:t>.</w:t>
      </w:r>
      <w:r w:rsidRPr="00464237">
        <w:t xml:space="preserve"> </w:t>
      </w:r>
      <w:r w:rsidR="008764EA">
        <w:t>E</w:t>
      </w:r>
      <w:r w:rsidRPr="00464237">
        <w:t xml:space="preserve">r worden geen PROs of PROMs </w:t>
      </w:r>
      <w:r w:rsidR="008764EA">
        <w:t xml:space="preserve">voorgeschreven die bij alle patiënten gemeten of gebruikt zouden moeten worden </w:t>
      </w:r>
      <w:r>
        <w:t>omdat geen enkele PRO voor alle patiënten relevant is en omdat geen enkele PROM bewezen valide en betrouwbaar is voor alle patiënten</w:t>
      </w:r>
      <w:r w:rsidRPr="00464237">
        <w:t>.</w:t>
      </w:r>
    </w:p>
    <w:p w14:paraId="5CC81255" w14:textId="2BAFFDDC" w:rsidR="00ED4AEE" w:rsidRDefault="00ED4AEE" w:rsidP="00304E35">
      <w:pPr>
        <w:spacing w:after="120" w:line="240" w:lineRule="auto"/>
        <w:rPr>
          <w:b/>
          <w:color w:val="2BBDB9"/>
        </w:rPr>
      </w:pPr>
    </w:p>
    <w:sdt>
      <w:sdtPr>
        <w:rPr>
          <w:i/>
          <w:noProof/>
        </w:rPr>
        <w:id w:val="-847480032"/>
        <w:lock w:val="contentLocked"/>
        <w:placeholder>
          <w:docPart w:val="DefaultPlaceholder_-1854013440"/>
        </w:placeholder>
        <w:group/>
      </w:sdtPr>
      <w:sdtEndPr>
        <w:rPr>
          <w:b/>
          <w:i w:val="0"/>
          <w:noProof w:val="0"/>
          <w:color w:val="2BBDB9"/>
        </w:rPr>
      </w:sdtEndPr>
      <w:sdtContent>
        <w:sdt>
          <w:sdtPr>
            <w:rPr>
              <w:i/>
              <w:noProof/>
            </w:rPr>
            <w:id w:val="-493885329"/>
            <w:lock w:val="contentLocked"/>
            <w:placeholder>
              <w:docPart w:val="DefaultPlaceholder_-1854013440"/>
            </w:placeholder>
            <w:group/>
          </w:sdtPr>
          <w:sdtContent>
            <w:p w14:paraId="5B719F76" w14:textId="6E845BB2" w:rsidR="00A5666F" w:rsidRDefault="00F1392C" w:rsidP="00304E35">
              <w:pPr>
                <w:spacing w:after="120" w:line="240" w:lineRule="auto"/>
                <w:rPr>
                  <w:b/>
                  <w:color w:val="2BBDB9"/>
                </w:rPr>
              </w:pPr>
              <w:r>
                <w:rPr>
                  <w:noProof/>
                </w:rPr>
                <mc:AlternateContent>
                  <mc:Choice Requires="wps">
                    <w:drawing>
                      <wp:anchor distT="45720" distB="45720" distL="114300" distR="114300" simplePos="0" relativeHeight="251708416" behindDoc="0" locked="0" layoutInCell="1" allowOverlap="1" wp14:anchorId="4278F8B4" wp14:editId="38FC8B41">
                        <wp:simplePos x="0" y="0"/>
                        <wp:positionH relativeFrom="column">
                          <wp:posOffset>2931464</wp:posOffset>
                        </wp:positionH>
                        <wp:positionV relativeFrom="paragraph">
                          <wp:posOffset>181306</wp:posOffset>
                        </wp:positionV>
                        <wp:extent cx="785550" cy="302149"/>
                        <wp:effectExtent l="0" t="0" r="0" b="0"/>
                        <wp:wrapNone/>
                        <wp:docPr id="2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550" cy="302149"/>
                                </a:xfrm>
                                <a:prstGeom prst="rect">
                                  <a:avLst/>
                                </a:prstGeom>
                                <a:solidFill>
                                  <a:srgbClr val="FFFFFF">
                                    <a:alpha val="0"/>
                                  </a:srgbClr>
                                </a:solidFill>
                                <a:ln w="9525">
                                  <a:noFill/>
                                  <a:miter lim="800000"/>
                                  <a:headEnd/>
                                  <a:tailEnd/>
                                </a:ln>
                              </wps:spPr>
                              <wps:txbx>
                                <w:txbxContent>
                                  <w:p w14:paraId="1394BFC9" w14:textId="7AFF38EC" w:rsidR="00C0610C" w:rsidRPr="00A5666F" w:rsidRDefault="00C0610C" w:rsidP="00A5666F">
                                    <w:pPr>
                                      <w:jc w:val="center"/>
                                      <w:rPr>
                                        <w:color w:val="2BBDB9"/>
                                        <w:sz w:val="14"/>
                                        <w:szCs w:val="24"/>
                                      </w:rPr>
                                    </w:pPr>
                                    <w:r>
                                      <w:rPr>
                                        <w:color w:val="2BBDB9"/>
                                        <w:sz w:val="14"/>
                                        <w:szCs w:val="24"/>
                                      </w:rPr>
                                      <w:t>Depressie</w:t>
                                    </w:r>
                                  </w:p>
                                  <w:p w14:paraId="4C8E442E" w14:textId="77777777" w:rsidR="00C0610C" w:rsidRDefault="00C0610C" w:rsidP="00A5666F">
                                    <w:pPr>
                                      <w:jc w:val="center"/>
                                      <w:rPr>
                                        <w:color w:val="2BBDB9"/>
                                      </w:rPr>
                                    </w:pPr>
                                  </w:p>
                                  <w:p w14:paraId="08DA8177"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8F8B4" id="Tekstvak 2" o:spid="_x0000_s1029" type="#_x0000_t202" style="position:absolute;margin-left:230.8pt;margin-top:14.3pt;width:61.85pt;height:23.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BMQIAAEAEAAAOAAAAZHJzL2Uyb0RvYy54bWysU81u2zAMvg/YOwi6L3bcZEmNOkWXLsOA&#10;7gdo9wCMLMdCZVGTlNjZ04+Sky7bbsN0EESR/Eh+JG9uh06zg3Reoan4dJJzJo3AWpldxb89bd4s&#10;OfMBTA0ajaz4UXp+u3r96qa3pSywRV1LxwjE+LK3FW9DsGWWedHKDvwErTSkbNB1EEh0u6x20BN6&#10;p7Miz99mPbraOhTSe/q9H5V8lfCbRorwpWm8DExXnHIL6Xbp3sY7W91AuXNgWyVOacA/ZNGBMhT0&#10;BeoeArC9U39BdUo49NiEicAuw6ZRQqYaqJpp/kc1jy1YmWohcrx9ocn/P1jx+fDVMVVXvMgXnBno&#10;qElP8tmHAzyzIvLTW1+S2aMlwzC8w4H6nGr19gHFs2cG1y2YnbxzDvtWQk35TaNnduE64vgIsu0/&#10;YU1hYB8wAQ2N6yJ5RAcjdOrT8aU3cghM0OdiOZ/PSSNIdZUX09l1igDl2dk6Hz5I7Fh8VNxR6xM4&#10;HB58iMlAeTaJsTxqVW+U1klwu+1aO3YAGpNNOqOvti2Mv2lUCMOPpgnvNwxtWF/x63kxT64GI3ga&#10;r04FmnGtuoov83jGqYtMvTd1Mgmg9PimENqcqItsjbyFYTukLl2dO7LF+khcOhxHmlaQHi26H5z1&#10;NM4V99/34CRn+qOhflxPZ7M4/0mYzRcFCe5Ss73UgBEEVfHA2fhch7QzkSuDd9S3RiVOY4PHTE4p&#10;05gmak4rFffgUk5WvxZ/9RMAAP//AwBQSwMEFAAGAAgAAAAhAE+ib9nfAAAACQEAAA8AAABkcnMv&#10;ZG93bnJldi54bWxMj8FOwzAMhu9IvENkJC6IpSusi0rTCU1wQAIkyrinjWk7Gqdqsq28PeYEJ8vy&#10;p///XGxmN4gjTqH3pGG5SEAgNd721GrYvT9eKxAhGrJm8IQavjHApjw/K0xu/Yne8FjFVnAIhdxo&#10;6GIccylD06EzYeFHJL59+smZyOvUSjuZE4e7QaZJkklneuKGzoy47bD5qg6Oex9mNX7Uz9v9U3VV&#10;79NX6l8UaX15Md/fgYg4xz8YfvVZHUp2qv2BbBCDhttsmTGqIVU8GVip1Q2IWsM6S0GWhfz/QfkD&#10;AAD//wMAUEsBAi0AFAAGAAgAAAAhALaDOJL+AAAA4QEAABMAAAAAAAAAAAAAAAAAAAAAAFtDb250&#10;ZW50X1R5cGVzXS54bWxQSwECLQAUAAYACAAAACEAOP0h/9YAAACUAQAACwAAAAAAAAAAAAAAAAAv&#10;AQAAX3JlbHMvLnJlbHNQSwECLQAUAAYACAAAACEANvxKgTECAABABAAADgAAAAAAAAAAAAAAAAAu&#10;AgAAZHJzL2Uyb0RvYy54bWxQSwECLQAUAAYACAAAACEAT6Jv2d8AAAAJAQAADwAAAAAAAAAAAAAA&#10;AACLBAAAZHJzL2Rvd25yZXYueG1sUEsFBgAAAAAEAAQA8wAAAJcFAAAAAA==&#10;" stroked="f">
                        <v:fill opacity="0"/>
                        <v:textbox>
                          <w:txbxContent>
                            <w:p w14:paraId="1394BFC9" w14:textId="7AFF38EC" w:rsidR="00C0610C" w:rsidRPr="00A5666F" w:rsidRDefault="00C0610C" w:rsidP="00A5666F">
                              <w:pPr>
                                <w:jc w:val="center"/>
                                <w:rPr>
                                  <w:color w:val="2BBDB9"/>
                                  <w:sz w:val="14"/>
                                  <w:szCs w:val="24"/>
                                </w:rPr>
                              </w:pPr>
                              <w:r>
                                <w:rPr>
                                  <w:color w:val="2BBDB9"/>
                                  <w:sz w:val="14"/>
                                  <w:szCs w:val="24"/>
                                </w:rPr>
                                <w:t>Depressie</w:t>
                              </w:r>
                            </w:p>
                            <w:p w14:paraId="4C8E442E" w14:textId="77777777" w:rsidR="00C0610C" w:rsidRDefault="00C0610C" w:rsidP="00A5666F">
                              <w:pPr>
                                <w:jc w:val="center"/>
                                <w:rPr>
                                  <w:color w:val="2BBDB9"/>
                                </w:rPr>
                              </w:pPr>
                            </w:p>
                            <w:p w14:paraId="08DA8177"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06368" behindDoc="0" locked="0" layoutInCell="1" allowOverlap="1" wp14:anchorId="0EC6CF66" wp14:editId="0CEDB923">
                        <wp:simplePos x="0" y="0"/>
                        <wp:positionH relativeFrom="column">
                          <wp:posOffset>2256238</wp:posOffset>
                        </wp:positionH>
                        <wp:positionV relativeFrom="paragraph">
                          <wp:posOffset>197595</wp:posOffset>
                        </wp:positionV>
                        <wp:extent cx="588396" cy="310101"/>
                        <wp:effectExtent l="0" t="0" r="0" b="0"/>
                        <wp:wrapNone/>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396" cy="310101"/>
                                </a:xfrm>
                                <a:prstGeom prst="rect">
                                  <a:avLst/>
                                </a:prstGeom>
                                <a:solidFill>
                                  <a:srgbClr val="FFFFFF">
                                    <a:alpha val="0"/>
                                  </a:srgbClr>
                                </a:solidFill>
                                <a:ln w="9525">
                                  <a:noFill/>
                                  <a:miter lim="800000"/>
                                  <a:headEnd/>
                                  <a:tailEnd/>
                                </a:ln>
                              </wps:spPr>
                              <wps:txbx>
                                <w:txbxContent>
                                  <w:p w14:paraId="0537CB21" w14:textId="2261E73C" w:rsidR="00C0610C" w:rsidRPr="00A5666F" w:rsidRDefault="00C0610C" w:rsidP="00A5666F">
                                    <w:pPr>
                                      <w:jc w:val="center"/>
                                      <w:rPr>
                                        <w:color w:val="2BBDB9"/>
                                        <w:sz w:val="14"/>
                                        <w:szCs w:val="24"/>
                                      </w:rPr>
                                    </w:pPr>
                                    <w:r>
                                      <w:rPr>
                                        <w:color w:val="2BBDB9"/>
                                        <w:sz w:val="14"/>
                                        <w:szCs w:val="24"/>
                                      </w:rPr>
                                      <w:t>Cognitie</w:t>
                                    </w:r>
                                  </w:p>
                                  <w:p w14:paraId="48786703" w14:textId="77777777" w:rsidR="00C0610C" w:rsidRDefault="00C0610C" w:rsidP="00A5666F">
                                    <w:pPr>
                                      <w:jc w:val="center"/>
                                      <w:rPr>
                                        <w:color w:val="2BBDB9"/>
                                      </w:rPr>
                                    </w:pPr>
                                  </w:p>
                                  <w:p w14:paraId="4E14B681"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6CF66" id="_x0000_s1030" type="#_x0000_t202" style="position:absolute;margin-left:177.65pt;margin-top:15.55pt;width:46.35pt;height:24.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M5YLwIAAEAEAAAOAAAAZHJzL2Uyb0RvYy54bWysU81u2zAMvg/YOwi6L07SpkuMOkWXLsOA&#10;7gdo9wC0LMdCZVGTlNjd04+Ski7bbsN0EESR/Eh+JK9vxl6zg3Reoan4bDLlTBqBjTK7in973L5Z&#10;cuYDmAY0GlnxZ+n5zfr1q+vBlnKOHepGOkYgxpeDrXgXgi2LwotO9uAnaKUhZYuuh0Ci2xWNg4HQ&#10;e13Mp9OrYkDXWIdCek+/d1nJ1wm/baUIX9rWy8B0xSm3kG6X7jrexfoayp0D2ylxTAP+IYselKGg&#10;L1B3EIDtnfoLqlfCocc2TAT2BbatEjLVQNXMpn9U89CBlakWIsfbF5r8/4MVnw9fHVNNxefTK84M&#10;9NSkR/nkwwGe2DzyM1hfktmDJcMwvsOR+pxq9fYexZNnBjcdmJ28dQ6HTkJD+c2iZ3HmmnF8BKmH&#10;T9hQGNgHTEBj6/pIHtHBCJ369PzSGzkGJuhzsVxerChDQaqLGXGVI0B5crbOhw8SexYfFXfU+gQO&#10;h3sfYjJQnkxiLI9aNVuldRLcrt5oxw5AY7JNJ/tq20H+TaNCGD6bJrzfMLRhQ8VXi/kiuRqM4Gm8&#10;ehVoxrXqK76cxpOnLjL13jTJJIDS+U0htDlSF9nKvIWxHnOXTh2psXkmLh3mkaYVpEeH7gdnA41z&#10;xf33PTjJmf5oqB+r2eVlnP8kXC7ezklw55r6XANGEFTFA2f5uQlpZyJXBm+pb61KnMYG50yOKdOY&#10;JmqOKxX34FxOVr8Wf/0TAAD//wMAUEsDBBQABgAIAAAAIQBHTeXa4AAAAAkBAAAPAAAAZHJzL2Rv&#10;d25yZXYueG1sTI/LTsMwEEX3lfgHa5DYIOqkD0hDnApVsEAqlRpg78RDkhKPo9htw98zrOhurubo&#10;PrL1aDtxwsG3jhTE0wgEUuVMS7WCj/eXuwSED5qM7hyhgh/0sM6vJplOjTvTHk9FqAWbkE+1giaE&#10;PpXSVw1a7aeuR+LflxusDiyHWppBn9ncdnIWRffS6pY4odE9bhqsvouj5dznMek/y+3m8FrclofZ&#10;jtq3hJS6uR6fHkEEHMM/DH/1uTrk3Kl0RzJedArmy+WcUT7iGAQDi0XC40oFD6sVyDyTlwvyXwAA&#10;AP//AwBQSwECLQAUAAYACAAAACEAtoM4kv4AAADhAQAAEwAAAAAAAAAAAAAAAAAAAAAAW0NvbnRl&#10;bnRfVHlwZXNdLnhtbFBLAQItABQABgAIAAAAIQA4/SH/1gAAAJQBAAALAAAAAAAAAAAAAAAAAC8B&#10;AABfcmVscy8ucmVsc1BLAQItABQABgAIAAAAIQAv3M5YLwIAAEAEAAAOAAAAAAAAAAAAAAAAAC4C&#10;AABkcnMvZTJvRG9jLnhtbFBLAQItABQABgAIAAAAIQBHTeXa4AAAAAkBAAAPAAAAAAAAAAAAAAAA&#10;AIkEAABkcnMvZG93bnJldi54bWxQSwUGAAAAAAQABADzAAAAlgUAAAAA&#10;" stroked="f">
                        <v:fill opacity="0"/>
                        <v:textbox>
                          <w:txbxContent>
                            <w:p w14:paraId="0537CB21" w14:textId="2261E73C" w:rsidR="00C0610C" w:rsidRPr="00A5666F" w:rsidRDefault="00C0610C" w:rsidP="00A5666F">
                              <w:pPr>
                                <w:jc w:val="center"/>
                                <w:rPr>
                                  <w:color w:val="2BBDB9"/>
                                  <w:sz w:val="14"/>
                                  <w:szCs w:val="24"/>
                                </w:rPr>
                              </w:pPr>
                              <w:r>
                                <w:rPr>
                                  <w:color w:val="2BBDB9"/>
                                  <w:sz w:val="14"/>
                                  <w:szCs w:val="24"/>
                                </w:rPr>
                                <w:t>Cognitie</w:t>
                              </w:r>
                            </w:p>
                            <w:p w14:paraId="48786703" w14:textId="77777777" w:rsidR="00C0610C" w:rsidRDefault="00C0610C" w:rsidP="00A5666F">
                              <w:pPr>
                                <w:jc w:val="center"/>
                                <w:rPr>
                                  <w:color w:val="2BBDB9"/>
                                </w:rPr>
                              </w:pPr>
                            </w:p>
                            <w:p w14:paraId="4E14B681"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04320" behindDoc="0" locked="0" layoutInCell="1" allowOverlap="1" wp14:anchorId="58E9C301" wp14:editId="067F5D17">
                        <wp:simplePos x="0" y="0"/>
                        <wp:positionH relativeFrom="column">
                          <wp:posOffset>1431373</wp:posOffset>
                        </wp:positionH>
                        <wp:positionV relativeFrom="paragraph">
                          <wp:posOffset>109634</wp:posOffset>
                        </wp:positionV>
                        <wp:extent cx="753386" cy="453224"/>
                        <wp:effectExtent l="0" t="0" r="0" b="0"/>
                        <wp:wrapNone/>
                        <wp:docPr id="20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86" cy="453224"/>
                                </a:xfrm>
                                <a:prstGeom prst="rect">
                                  <a:avLst/>
                                </a:prstGeom>
                                <a:solidFill>
                                  <a:srgbClr val="FFFFFF">
                                    <a:alpha val="0"/>
                                  </a:srgbClr>
                                </a:solidFill>
                                <a:ln w="9525">
                                  <a:noFill/>
                                  <a:miter lim="800000"/>
                                  <a:headEnd/>
                                  <a:tailEnd/>
                                </a:ln>
                              </wps:spPr>
                              <wps:txbx>
                                <w:txbxContent>
                                  <w:p w14:paraId="6E94E129" w14:textId="13C8C7F6" w:rsidR="00C0610C" w:rsidRDefault="00C0610C" w:rsidP="00A5666F">
                                    <w:pPr>
                                      <w:jc w:val="center"/>
                                      <w:rPr>
                                        <w:color w:val="2BBDB9"/>
                                        <w:sz w:val="14"/>
                                        <w:szCs w:val="24"/>
                                      </w:rPr>
                                    </w:pPr>
                                    <w:r>
                                      <w:rPr>
                                        <w:color w:val="2BBDB9"/>
                                        <w:sz w:val="14"/>
                                        <w:szCs w:val="24"/>
                                      </w:rPr>
                                      <w:t>Slaap</w:t>
                                    </w:r>
                                  </w:p>
                                  <w:p w14:paraId="4A596006" w14:textId="684B3BF8" w:rsidR="00C0610C" w:rsidRPr="00A5666F" w:rsidRDefault="00C0610C" w:rsidP="00A5666F">
                                    <w:pPr>
                                      <w:jc w:val="center"/>
                                      <w:rPr>
                                        <w:color w:val="2BBDB9"/>
                                        <w:sz w:val="14"/>
                                        <w:szCs w:val="24"/>
                                      </w:rPr>
                                    </w:pPr>
                                    <w:r>
                                      <w:rPr>
                                        <w:color w:val="2BBDB9"/>
                                        <w:sz w:val="14"/>
                                        <w:szCs w:val="24"/>
                                      </w:rPr>
                                      <w:t>problemen</w:t>
                                    </w:r>
                                  </w:p>
                                  <w:p w14:paraId="608EDB94" w14:textId="77777777" w:rsidR="00C0610C" w:rsidRDefault="00C0610C" w:rsidP="00A5666F">
                                    <w:pPr>
                                      <w:jc w:val="center"/>
                                      <w:rPr>
                                        <w:color w:val="2BBDB9"/>
                                      </w:rPr>
                                    </w:pPr>
                                  </w:p>
                                  <w:p w14:paraId="638A9601"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C301" id="_x0000_s1031" type="#_x0000_t202" style="position:absolute;margin-left:112.7pt;margin-top:8.65pt;width:59.3pt;height:35.7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xxMQIAAEAEAAAOAAAAZHJzL2Uyb0RvYy54bWysU81u2zAMvg/YOwi6L06cpE2NOEWXLsOA&#10;7gdo9wCMLMdCZFGTlNjd04+S0zTbbsN0EESR/Eh+JJe3favZUTqv0JR8MhpzJo3ASpldyb8/bd4t&#10;OPMBTAUajSz5s/T8dvX2zbKzhcyxQV1JxwjE+KKzJW9CsEWWedHIFvwIrTSkrNG1EEh0u6xy0BF6&#10;q7N8PL7KOnSVdSik9/R7Pyj5KuHXtRTha117GZguOeUW0u3SvY13tlpCsXNgGyVOacA/ZNGCMhT0&#10;DHUPAdjBqb+gWiUceqzDSGCbYV0rIVMNVM1k/Ec1jw1YmWohcrw90+T/H6z4cvzmmKpKno/nnBlo&#10;qUlPcu/DEfYsj/x01hdk9mjJMPTvsac+p1q9fUCx98zgugGzk3fOYddIqCi/SfTMLlwHHB9Btt1n&#10;rCgMHAImoL52bSSP6GCETn16PvdG9oEJ+ryeT6eLK84EqWbzaZ7PUgQoXpyt8+GjxJbFR8kdtT6B&#10;w/HBh5gMFC8mMZZHraqN0joJbrdda8eOQGOySWfw1baB4TeNCmH4wTTh/YahDetKfjPP58nVYARP&#10;49WqQDOuVVvyxTieYeoiUx9MlUwCKD28KYQ2J+oiWwNvod/2qUuJ10jrFqtn4tLhMNK0gvRo0P3k&#10;rKNxLrn/cQAnOdOfDPXjZjKbxflPwmx+nZPgLjXbSw0YQVAlD5wNz3VIOxO5MnhHfatV4vQ1k1PK&#10;NKaJmtNKxT24lJPV6+KvfgEAAP//AwBQSwMEFAAGAAgAAAAhAMAQLkfeAAAACQEAAA8AAABkcnMv&#10;ZG93bnJldi54bWxMj8FOwzAQRO9I/IO1SFwQdUgDtUKcClVwQAIk0nJ34iVJiddR7Lbh71lOcBzN&#10;aOZNsZ7dII44hd6ThptFAgKp8banVsNu+3StQIRoyJrBE2r4xgDr8vysMLn1J3rHYxVbwSUUcqOh&#10;i3HMpQxNh86EhR+R2Pv0kzOR5dRKO5kTl7tBpklyJ53piRc6M+Kmw+arOjjefZzV+FG/bPbP1VW9&#10;T9+of1Wk9eXF/HAPIuIc/8Lwi8/oUDJT7Q9kgxg0pOltxlE2VksQHFhmGZ+rNSi1AlkW8v+D8gcA&#10;AP//AwBQSwECLQAUAAYACAAAACEAtoM4kv4AAADhAQAAEwAAAAAAAAAAAAAAAAAAAAAAW0NvbnRl&#10;bnRfVHlwZXNdLnhtbFBLAQItABQABgAIAAAAIQA4/SH/1gAAAJQBAAALAAAAAAAAAAAAAAAAAC8B&#10;AABfcmVscy8ucmVsc1BLAQItABQABgAIAAAAIQBGsjxxMQIAAEAEAAAOAAAAAAAAAAAAAAAAAC4C&#10;AABkcnMvZTJvRG9jLnhtbFBLAQItABQABgAIAAAAIQDAEC5H3gAAAAkBAAAPAAAAAAAAAAAAAAAA&#10;AIsEAABkcnMvZG93bnJldi54bWxQSwUGAAAAAAQABADzAAAAlgUAAAAA&#10;" stroked="f">
                        <v:fill opacity="0"/>
                        <v:textbox>
                          <w:txbxContent>
                            <w:p w14:paraId="6E94E129" w14:textId="13C8C7F6" w:rsidR="00C0610C" w:rsidRDefault="00C0610C" w:rsidP="00A5666F">
                              <w:pPr>
                                <w:jc w:val="center"/>
                                <w:rPr>
                                  <w:color w:val="2BBDB9"/>
                                  <w:sz w:val="14"/>
                                  <w:szCs w:val="24"/>
                                </w:rPr>
                              </w:pPr>
                              <w:r>
                                <w:rPr>
                                  <w:color w:val="2BBDB9"/>
                                  <w:sz w:val="14"/>
                                  <w:szCs w:val="24"/>
                                </w:rPr>
                                <w:t>Slaap</w:t>
                              </w:r>
                            </w:p>
                            <w:p w14:paraId="4A596006" w14:textId="684B3BF8" w:rsidR="00C0610C" w:rsidRPr="00A5666F" w:rsidRDefault="00C0610C" w:rsidP="00A5666F">
                              <w:pPr>
                                <w:jc w:val="center"/>
                                <w:rPr>
                                  <w:color w:val="2BBDB9"/>
                                  <w:sz w:val="14"/>
                                  <w:szCs w:val="24"/>
                                </w:rPr>
                              </w:pPr>
                              <w:r>
                                <w:rPr>
                                  <w:color w:val="2BBDB9"/>
                                  <w:sz w:val="14"/>
                                  <w:szCs w:val="24"/>
                                </w:rPr>
                                <w:t>problemen</w:t>
                              </w:r>
                            </w:p>
                            <w:p w14:paraId="608EDB94" w14:textId="77777777" w:rsidR="00C0610C" w:rsidRDefault="00C0610C" w:rsidP="00A5666F">
                              <w:pPr>
                                <w:jc w:val="center"/>
                                <w:rPr>
                                  <w:color w:val="2BBDB9"/>
                                </w:rPr>
                              </w:pPr>
                            </w:p>
                            <w:p w14:paraId="638A9601"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02272" behindDoc="0" locked="0" layoutInCell="1" allowOverlap="1" wp14:anchorId="6ED76E07" wp14:editId="513230B2">
                        <wp:simplePos x="0" y="0"/>
                        <wp:positionH relativeFrom="column">
                          <wp:posOffset>760840</wp:posOffset>
                        </wp:positionH>
                        <wp:positionV relativeFrom="paragraph">
                          <wp:posOffset>133819</wp:posOffset>
                        </wp:positionV>
                        <wp:extent cx="659958" cy="437321"/>
                        <wp:effectExtent l="0" t="0" r="0" b="0"/>
                        <wp:wrapNone/>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8" cy="437321"/>
                                </a:xfrm>
                                <a:prstGeom prst="rect">
                                  <a:avLst/>
                                </a:prstGeom>
                                <a:solidFill>
                                  <a:srgbClr val="FFFFFF">
                                    <a:alpha val="0"/>
                                  </a:srgbClr>
                                </a:solidFill>
                                <a:ln w="9525">
                                  <a:noFill/>
                                  <a:miter lim="800000"/>
                                  <a:headEnd/>
                                  <a:tailEnd/>
                                </a:ln>
                              </wps:spPr>
                              <wps:txbx>
                                <w:txbxContent>
                                  <w:p w14:paraId="7A05E0AE" w14:textId="4D03E727" w:rsidR="00C0610C" w:rsidRPr="00A5666F" w:rsidRDefault="00C0610C" w:rsidP="00A5666F">
                                    <w:pPr>
                                      <w:jc w:val="center"/>
                                      <w:rPr>
                                        <w:color w:val="2BBDB9"/>
                                        <w:sz w:val="14"/>
                                        <w:szCs w:val="24"/>
                                      </w:rPr>
                                    </w:pPr>
                                    <w:r w:rsidRPr="00A5666F">
                                      <w:rPr>
                                        <w:color w:val="2BBDB9"/>
                                        <w:sz w:val="14"/>
                                        <w:szCs w:val="24"/>
                                      </w:rPr>
                                      <w:t>Vermoeid</w:t>
                                    </w:r>
                                  </w:p>
                                  <w:p w14:paraId="121812EC" w14:textId="737C1386" w:rsidR="00C0610C" w:rsidRPr="00A5666F" w:rsidRDefault="00C0610C" w:rsidP="00A5666F">
                                    <w:pPr>
                                      <w:jc w:val="center"/>
                                      <w:rPr>
                                        <w:color w:val="2BBDB9"/>
                                        <w:sz w:val="14"/>
                                        <w:szCs w:val="24"/>
                                      </w:rPr>
                                    </w:pPr>
                                    <w:r w:rsidRPr="00A5666F">
                                      <w:rPr>
                                        <w:color w:val="2BBDB9"/>
                                        <w:sz w:val="14"/>
                                        <w:szCs w:val="24"/>
                                      </w:rPr>
                                      <w:t>heid</w:t>
                                    </w:r>
                                  </w:p>
                                  <w:p w14:paraId="409A91EB" w14:textId="77777777" w:rsidR="00C0610C" w:rsidRDefault="00C0610C" w:rsidP="00A5666F">
                                    <w:pPr>
                                      <w:jc w:val="center"/>
                                      <w:rPr>
                                        <w:color w:val="2BBDB9"/>
                                      </w:rPr>
                                    </w:pPr>
                                  </w:p>
                                  <w:p w14:paraId="04DCC854"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76E07" id="_x0000_s1032" type="#_x0000_t202" style="position:absolute;margin-left:59.9pt;margin-top:10.55pt;width:51.95pt;height:34.4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dmOMQIAAEAEAAAOAAAAZHJzL2Uyb0RvYy54bWysU81u2zAMvg/YOwi6L07cpG2MOEWXLsOA&#10;7gdo9wCMLMdCZFGTlNjd05eSkyzbbsN0EESR/Eh+JBd3favZQTqv0JR8MhpzJo3ASpltyb8/r9/d&#10;cuYDmAo0GlnyF+n53fLtm0VnC5ljg7qSjhGI8UVnS96EYIss86KRLfgRWmlIWaNrIZDotlnloCP0&#10;Vmf5eHyddegq61BI7+n3YVDyZcKvaynC17r2MjBdcsotpNulexPvbLmAYuvANkoc04B/yKIFZSjo&#10;GeoBArC9U39BtUo49FiHkcA2w7pWQqYaqJrJ+I9qnhqwMtVC5Hh7psn/P1jx5fDNMVWVPB9POTPQ&#10;UpOe5c6HA+xYHvnprC/I7MmSYejfY099TrV6+4hi55nBVQNmK++dw66RUFF+k+iZXbgOOD6CbLrP&#10;WFEY2AdMQH3t2kge0cEInfr0cu6N7AMT9Hk9m89nNEyCVNOrm6t8iADFydk6Hz5KbFl8lNxR6xM4&#10;HB59iMlAcTKJsTxqVa2V1klw281KO3YAGpN1OoOvtg0Mv2lUCMMPpgnvNwxtWFfy+SyfJVeDETyN&#10;V6sCzbhWbclvx/EMUxeZ+mCqZBJA6eFNIbQ5UhfZGngL/aZPXZqdOrLB6oW4dDiMNK0gPRp0Pznr&#10;aJxL7n/swUnO9CdD/ZhPptM4/0mYzm5yEtylZnOpASMIquSBs+G5CmlnIlcG76lvtUqcxgYPmRxT&#10;pjFN1BxXKu7BpZysfi3+8hUAAP//AwBQSwMEFAAGAAgAAAAhALj2GprdAAAACQEAAA8AAABkcnMv&#10;ZG93bnJldi54bWxMj0FLxDAUhO+C/yE8wYu4SSNotzZdZNGDoIJV72nzbLs2L6XJ7tZ/7/Okx2GG&#10;mW/KzeJHccA5DoEMZCsFAqkNbqDOwPvbw2UOIiZLzo6B0MA3RthUpyelLVw40ise6tQJLqFYWAN9&#10;SlMhZWx79DauwoTE3meYvU0s50662R653I9SK3UtvR2IF3o74bbH9qvee969X/Lpo3na7h7ri2an&#10;X2h4zsmY87Pl7hZEwiX9heEXn9GhYqYm7MlFMbLO1oyeDOgsA8EBra9uQDQG1kqBrEr5/0H1AwAA&#10;//8DAFBLAQItABQABgAIAAAAIQC2gziS/gAAAOEBAAATAAAAAAAAAAAAAAAAAAAAAABbQ29udGVu&#10;dF9UeXBlc10ueG1sUEsBAi0AFAAGAAgAAAAhADj9If/WAAAAlAEAAAsAAAAAAAAAAAAAAAAALwEA&#10;AF9yZWxzLy5yZWxzUEsBAi0AFAAGAAgAAAAhAMtl2Y4xAgAAQAQAAA4AAAAAAAAAAAAAAAAALgIA&#10;AGRycy9lMm9Eb2MueG1sUEsBAi0AFAAGAAgAAAAhALj2GprdAAAACQEAAA8AAAAAAAAAAAAAAAAA&#10;iwQAAGRycy9kb3ducmV2LnhtbFBLBQYAAAAABAAEAPMAAACVBQAAAAA=&#10;" stroked="f">
                        <v:fill opacity="0"/>
                        <v:textbox>
                          <w:txbxContent>
                            <w:p w14:paraId="7A05E0AE" w14:textId="4D03E727" w:rsidR="00C0610C" w:rsidRPr="00A5666F" w:rsidRDefault="00C0610C" w:rsidP="00A5666F">
                              <w:pPr>
                                <w:jc w:val="center"/>
                                <w:rPr>
                                  <w:color w:val="2BBDB9"/>
                                  <w:sz w:val="14"/>
                                  <w:szCs w:val="24"/>
                                </w:rPr>
                              </w:pPr>
                              <w:r w:rsidRPr="00A5666F">
                                <w:rPr>
                                  <w:color w:val="2BBDB9"/>
                                  <w:sz w:val="14"/>
                                  <w:szCs w:val="24"/>
                                </w:rPr>
                                <w:t>Vermoeid</w:t>
                              </w:r>
                            </w:p>
                            <w:p w14:paraId="121812EC" w14:textId="737C1386" w:rsidR="00C0610C" w:rsidRPr="00A5666F" w:rsidRDefault="00C0610C" w:rsidP="00A5666F">
                              <w:pPr>
                                <w:jc w:val="center"/>
                                <w:rPr>
                                  <w:color w:val="2BBDB9"/>
                                  <w:sz w:val="14"/>
                                  <w:szCs w:val="24"/>
                                </w:rPr>
                              </w:pPr>
                              <w:r w:rsidRPr="00A5666F">
                                <w:rPr>
                                  <w:color w:val="2BBDB9"/>
                                  <w:sz w:val="14"/>
                                  <w:szCs w:val="24"/>
                                </w:rPr>
                                <w:t>heid</w:t>
                              </w:r>
                            </w:p>
                            <w:p w14:paraId="409A91EB" w14:textId="77777777" w:rsidR="00C0610C" w:rsidRDefault="00C0610C" w:rsidP="00A5666F">
                              <w:pPr>
                                <w:jc w:val="center"/>
                                <w:rPr>
                                  <w:color w:val="2BBDB9"/>
                                </w:rPr>
                              </w:pPr>
                            </w:p>
                            <w:p w14:paraId="04DCC854"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00224" behindDoc="0" locked="0" layoutInCell="1" allowOverlap="1" wp14:anchorId="1488388A" wp14:editId="310360D3">
                        <wp:simplePos x="0" y="0"/>
                        <wp:positionH relativeFrom="margin">
                          <wp:posOffset>124764</wp:posOffset>
                        </wp:positionH>
                        <wp:positionV relativeFrom="paragraph">
                          <wp:posOffset>181224</wp:posOffset>
                        </wp:positionV>
                        <wp:extent cx="442677" cy="318053"/>
                        <wp:effectExtent l="0" t="0" r="0" b="0"/>
                        <wp:wrapNone/>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677" cy="318053"/>
                                </a:xfrm>
                                <a:prstGeom prst="rect">
                                  <a:avLst/>
                                </a:prstGeom>
                                <a:solidFill>
                                  <a:srgbClr val="FFFFFF">
                                    <a:alpha val="0"/>
                                  </a:srgbClr>
                                </a:solidFill>
                                <a:ln w="9525">
                                  <a:noFill/>
                                  <a:miter lim="800000"/>
                                  <a:headEnd/>
                                  <a:tailEnd/>
                                </a:ln>
                              </wps:spPr>
                              <wps:txbx>
                                <w:txbxContent>
                                  <w:p w14:paraId="416C4C91" w14:textId="3CA644BE" w:rsidR="00C0610C" w:rsidRPr="00A5666F" w:rsidRDefault="00C0610C" w:rsidP="00A5666F">
                                    <w:pPr>
                                      <w:jc w:val="center"/>
                                      <w:rPr>
                                        <w:color w:val="2BBDB9"/>
                                        <w:sz w:val="16"/>
                                        <w:szCs w:val="24"/>
                                      </w:rPr>
                                    </w:pPr>
                                    <w:r>
                                      <w:rPr>
                                        <w:color w:val="2BBDB9"/>
                                        <w:sz w:val="16"/>
                                        <w:szCs w:val="24"/>
                                      </w:rPr>
                                      <w:t>pijn</w:t>
                                    </w:r>
                                  </w:p>
                                  <w:p w14:paraId="72C222A6" w14:textId="77777777" w:rsidR="00C0610C" w:rsidRDefault="00C0610C" w:rsidP="00A5666F">
                                    <w:pPr>
                                      <w:jc w:val="center"/>
                                      <w:rPr>
                                        <w:color w:val="2BBDB9"/>
                                      </w:rPr>
                                    </w:pPr>
                                  </w:p>
                                  <w:p w14:paraId="1CB8418E"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8388A" id="_x0000_s1033" type="#_x0000_t202" style="position:absolute;margin-left:9.8pt;margin-top:14.25pt;width:34.85pt;height:25.0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ETMgIAAD8EAAAOAAAAZHJzL2Uyb0RvYy54bWysU9tu2zAMfR+wfxD0vjpxkzY14hRdug4D&#10;ugvQ7gMYWY6FSKImqbG7ry8lJ122vQ3TgyCJ1CF5Drm8Hoxme+mDQlvz6dmEM2kFNspua/798e7d&#10;grMQwTag0cqaP8vAr1dv3yx7V8kSO9SN9IxAbKh6V/MuRlcVRRCdNBDO0ElLxha9gUhXvy0aDz2h&#10;G12Uk8lF0aNvnEchQ6DX29HIVxm/baWIX9s2yMh0zSm3mHef903ai9USqq0H1ylxSAP+IQsDylLQ&#10;V6hbiMCevPoLyijhMWAbzwSaAttWCZlroGqmkz+qeejAyVwLkRPcK03h/8GKL/tvnqmm5iUpZcGQ&#10;Ro9yF+IedqxM9PQuVOT14MgvDu9xIJlzqcHdo9gFZnHdgd3KG++x7yQ0lN40/SxOvo44IYFs+s/Y&#10;UBh4ipiBhtabxB2xwQidZHp+lUYOkQl6nM3Ki8tLzgSZzqeLyfw8R4Dq+Nn5ED9KNCwdau5J+QwO&#10;+/sQUzJQHV1SrIBaNXdK63zx281ae7YH6pK7vMa/2nUwvuZOIYwwuma83zC0ZX3Nr+blPH+1mMBz&#10;dxkVqcW1MjVfTNIamy4x9cE22SWC0uOZQmh7oC6xNfIWh82QRbo4KrLB5pm49Dh2NE0gHTr0Pznr&#10;qZtrHn48gZec6U+W9Liazmap/fNlNr8s6eJPLZtTC1hBUDWPnI3Hdcwjk7iyeEO6tSpzmgQeMzmk&#10;TF2aqTlMVBqD03v2+jX3qxcAAAD//wMAUEsDBBQABgAIAAAAIQB+4IOb3AAAAAcBAAAPAAAAZHJz&#10;L2Rvd25yZXYueG1sTI7BTsMwEETvSPyDtUhcUOsQRHBDnApVcECiSKRwd+IlSYnXUey24e9ZTnAc&#10;zejNK9azG8QRp9B70nC9TEAgNd721Gp43z0tFIgQDVkzeEIN3xhgXZ6fFSa3/kRveKxiKxhCITca&#10;uhjHXMrQdOhMWPoRibtPPzkTOU6ttJM5MdwNMk2STDrTEz90ZsRNh81XdXD8+zir8aN+2eyfq6t6&#10;n75Sv1Wk9eXF/HAPIuIc/8bwq8/qULJT7Q9kgxg4rzJeakjVLQju1eoGRK3hTmUgy0L+9y9/AAAA&#10;//8DAFBLAQItABQABgAIAAAAIQC2gziS/gAAAOEBAAATAAAAAAAAAAAAAAAAAAAAAABbQ29udGVu&#10;dF9UeXBlc10ueG1sUEsBAi0AFAAGAAgAAAAhADj9If/WAAAAlAEAAAsAAAAAAAAAAAAAAAAALwEA&#10;AF9yZWxzLy5yZWxzUEsBAi0AFAAGAAgAAAAhANUBYRMyAgAAPwQAAA4AAAAAAAAAAAAAAAAALgIA&#10;AGRycy9lMm9Eb2MueG1sUEsBAi0AFAAGAAgAAAAhAH7gg5vcAAAABwEAAA8AAAAAAAAAAAAAAAAA&#10;jAQAAGRycy9kb3ducmV2LnhtbFBLBQYAAAAABAAEAPMAAACVBQAAAAA=&#10;" stroked="f">
                        <v:fill opacity="0"/>
                        <v:textbox>
                          <w:txbxContent>
                            <w:p w14:paraId="416C4C91" w14:textId="3CA644BE" w:rsidR="00C0610C" w:rsidRPr="00A5666F" w:rsidRDefault="00C0610C" w:rsidP="00A5666F">
                              <w:pPr>
                                <w:jc w:val="center"/>
                                <w:rPr>
                                  <w:color w:val="2BBDB9"/>
                                  <w:sz w:val="16"/>
                                  <w:szCs w:val="24"/>
                                </w:rPr>
                              </w:pPr>
                              <w:r>
                                <w:rPr>
                                  <w:color w:val="2BBDB9"/>
                                  <w:sz w:val="16"/>
                                  <w:szCs w:val="24"/>
                                </w:rPr>
                                <w:t>pijn</w:t>
                              </w:r>
                            </w:p>
                            <w:p w14:paraId="72C222A6" w14:textId="77777777" w:rsidR="00C0610C" w:rsidRDefault="00C0610C" w:rsidP="00A5666F">
                              <w:pPr>
                                <w:jc w:val="center"/>
                                <w:rPr>
                                  <w:color w:val="2BBDB9"/>
                                </w:rPr>
                              </w:pPr>
                            </w:p>
                            <w:p w14:paraId="1CB8418E" w14:textId="77777777" w:rsidR="00C0610C" w:rsidRPr="00D5393A" w:rsidRDefault="00C0610C" w:rsidP="00A5666F">
                              <w:pPr>
                                <w:jc w:val="center"/>
                                <w:rPr>
                                  <w:color w:val="2BBDB9"/>
                                </w:rPr>
                              </w:pPr>
                            </w:p>
                          </w:txbxContent>
                        </v:textbox>
                        <w10:wrap anchorx="margin"/>
                      </v:shape>
                    </w:pict>
                  </mc:Fallback>
                </mc:AlternateContent>
              </w:r>
              <w:r>
                <w:rPr>
                  <w:noProof/>
                </w:rPr>
                <mc:AlternateContent>
                  <mc:Choice Requires="wps">
                    <w:drawing>
                      <wp:anchor distT="45720" distB="45720" distL="114300" distR="114300" simplePos="0" relativeHeight="251710464" behindDoc="0" locked="0" layoutInCell="1" allowOverlap="1" wp14:anchorId="7E814B00" wp14:editId="75A0741C">
                        <wp:simplePos x="0" y="0"/>
                        <wp:positionH relativeFrom="column">
                          <wp:posOffset>3505503</wp:posOffset>
                        </wp:positionH>
                        <wp:positionV relativeFrom="paragraph">
                          <wp:posOffset>177745</wp:posOffset>
                        </wp:positionV>
                        <wp:extent cx="1143000" cy="704850"/>
                        <wp:effectExtent l="0" t="0" r="0" b="0"/>
                        <wp:wrapNone/>
                        <wp:docPr id="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04850"/>
                                </a:xfrm>
                                <a:prstGeom prst="rect">
                                  <a:avLst/>
                                </a:prstGeom>
                                <a:solidFill>
                                  <a:srgbClr val="FFFFFF">
                                    <a:alpha val="0"/>
                                  </a:srgbClr>
                                </a:solidFill>
                                <a:ln w="9525">
                                  <a:noFill/>
                                  <a:miter lim="800000"/>
                                  <a:headEnd/>
                                  <a:tailEnd/>
                                </a:ln>
                              </wps:spPr>
                              <wps:txbx>
                                <w:txbxContent>
                                  <w:p w14:paraId="1F03C767" w14:textId="01DFEAFA" w:rsidR="00C0610C" w:rsidRPr="00A5666F" w:rsidRDefault="00C0610C" w:rsidP="00A5666F">
                                    <w:pPr>
                                      <w:jc w:val="center"/>
                                      <w:rPr>
                                        <w:color w:val="2BBDB9"/>
                                        <w:sz w:val="14"/>
                                        <w:szCs w:val="24"/>
                                      </w:rPr>
                                    </w:pPr>
                                    <w:r>
                                      <w:rPr>
                                        <w:color w:val="2BBDB9"/>
                                        <w:sz w:val="14"/>
                                        <w:szCs w:val="24"/>
                                      </w:rPr>
                                      <w:t>Angst</w:t>
                                    </w:r>
                                  </w:p>
                                  <w:p w14:paraId="6F05795B" w14:textId="77777777" w:rsidR="00C0610C" w:rsidRDefault="00C0610C" w:rsidP="00A5666F">
                                    <w:pPr>
                                      <w:jc w:val="center"/>
                                      <w:rPr>
                                        <w:color w:val="2BBDB9"/>
                                      </w:rPr>
                                    </w:pPr>
                                  </w:p>
                                  <w:p w14:paraId="400D8814"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14B00" id="_x0000_s1034" type="#_x0000_t202" style="position:absolute;margin-left:276pt;margin-top:14pt;width:90pt;height:55.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r8MAIAAEEEAAAOAAAAZHJzL2Uyb0RvYy54bWysU9tu2zAMfR+wfxD0vtjJkjU14hRdugwD&#10;ugvQ7gMYWY6FyKImKbGzry8lJ1m2vQ3zg0GJ5BF5Drm461vNDtJ5habk41HOmTQCK2W2Jf/+vH4z&#10;58wHMBVoNLLkR+n53fL1q0VnCznBBnUlHSMQ44vOlrwJwRZZ5kUjW/AjtNKQs0bXQqCj22aVg47Q&#10;W51N8vxd1qGrrEMhvafbh8HJlwm/rqUIX+vay8B0yam2kP4u/Tfxny0XUGwd2EaJUxnwD1W0oAw9&#10;eoF6gABs79RfUK0SDj3WYSSwzbCulZCpB+pmnP/RzVMDVqZeiBxvLzT5/wcrvhy+Oaaqkk9ykspA&#10;SyI9y50PB9ixSeSns76gsCdLgaF/jz3pnHr19hHFzjODqwbMVt47h10joaL6xjEzu0odcHwE2XSf&#10;saJnYB8wAfW1ayN5RAcjdNLpeNFG9oGJ+OR4+jbPySXId5NP57MkXgbFOds6Hz5KbFk0Su5I+4QO&#10;h0cfYjVQnEPiYx61qtZK63Rw281KO3YAmpN1+oZcbRsYbs/P+SE04f2GoQ3rSn47m8xSqsEInuar&#10;VYGGXKu25HPqgbpI15GqD6ZKdgClB5vK1ObEXaRrIC70mz7JND1LssHqSGQ6HGaadpCMBt1Pzjqa&#10;55L7H3twkjP9yZAgt+PpNC5AOkxnNxM6uGvP5toDRhBUyQNng7kKaWkiVwbvSbhaJU6jwkMlp5Jp&#10;ThM1p52Ki3B9TlG/Nn/5AgAA//8DAFBLAwQUAAYACAAAACEA8b3Rb98AAAAKAQAADwAAAGRycy9k&#10;b3ducmV2LnhtbEyPQU/DMAyF70j8h8hIXBBL6TQopemEJjggARIF7m5j2o7GqZpsK/8e7wQny/bT&#10;e98r1rMb1J6m0Hs2cLVIQBE33vbcGvh4f7zMQIWIbHHwTAZ+KMC6PD0pMLf+wG+0r2KrxIRDjga6&#10;GMdc69B05DAs/Egsvy8/OYyyTq22Ex7E3A06TZJr7bBnSehwpE1HzXe1c5L7MGfjZ/282T5VF/U2&#10;feX+JWNjzs/m+ztQkeb4J4YjvqBDKUy137ENajCwWqXSJRpIM5kiuFkeD7Uol7cJ6LLQ/yuUvwAA&#10;AP//AwBQSwECLQAUAAYACAAAACEAtoM4kv4AAADhAQAAEwAAAAAAAAAAAAAAAAAAAAAAW0NvbnRl&#10;bnRfVHlwZXNdLnhtbFBLAQItABQABgAIAAAAIQA4/SH/1gAAAJQBAAALAAAAAAAAAAAAAAAAAC8B&#10;AABfcmVscy8ucmVsc1BLAQItABQABgAIAAAAIQDfl6r8MAIAAEEEAAAOAAAAAAAAAAAAAAAAAC4C&#10;AABkcnMvZTJvRG9jLnhtbFBLAQItABQABgAIAAAAIQDxvdFv3wAAAAoBAAAPAAAAAAAAAAAAAAAA&#10;AIoEAABkcnMvZG93bnJldi54bWxQSwUGAAAAAAQABADzAAAAlgUAAAAA&#10;" stroked="f">
                        <v:fill opacity="0"/>
                        <v:textbox>
                          <w:txbxContent>
                            <w:p w14:paraId="1F03C767" w14:textId="01DFEAFA" w:rsidR="00C0610C" w:rsidRPr="00A5666F" w:rsidRDefault="00C0610C" w:rsidP="00A5666F">
                              <w:pPr>
                                <w:jc w:val="center"/>
                                <w:rPr>
                                  <w:color w:val="2BBDB9"/>
                                  <w:sz w:val="14"/>
                                  <w:szCs w:val="24"/>
                                </w:rPr>
                              </w:pPr>
                              <w:r>
                                <w:rPr>
                                  <w:color w:val="2BBDB9"/>
                                  <w:sz w:val="14"/>
                                  <w:szCs w:val="24"/>
                                </w:rPr>
                                <w:t>Angst</w:t>
                              </w:r>
                            </w:p>
                            <w:p w14:paraId="6F05795B" w14:textId="77777777" w:rsidR="00C0610C" w:rsidRDefault="00C0610C" w:rsidP="00A5666F">
                              <w:pPr>
                                <w:jc w:val="center"/>
                                <w:rPr>
                                  <w:color w:val="2BBDB9"/>
                                </w:rPr>
                              </w:pPr>
                            </w:p>
                            <w:p w14:paraId="400D8814" w14:textId="77777777" w:rsidR="00C0610C" w:rsidRPr="00D5393A" w:rsidRDefault="00C0610C" w:rsidP="00A5666F">
                              <w:pPr>
                                <w:jc w:val="center"/>
                                <w:rPr>
                                  <w:color w:val="2BBDB9"/>
                                </w:rPr>
                              </w:pPr>
                            </w:p>
                          </w:txbxContent>
                        </v:textbox>
                      </v:shape>
                    </w:pict>
                  </mc:Fallback>
                </mc:AlternateContent>
              </w:r>
              <w:r>
                <w:rPr>
                  <w:i/>
                  <w:noProof/>
                </w:rPr>
                <w:drawing>
                  <wp:inline distT="0" distB="0" distL="0" distR="0" wp14:anchorId="1C473C1E" wp14:editId="3FFF9EBB">
                    <wp:extent cx="720000" cy="720000"/>
                    <wp:effectExtent l="0" t="0" r="4445" b="4445"/>
                    <wp:docPr id="24" name="Afbeelding 24"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24CF778F" wp14:editId="462A70F5">
                    <wp:extent cx="720000" cy="720000"/>
                    <wp:effectExtent l="0" t="0" r="4445" b="4445"/>
                    <wp:docPr id="235" name="Afbeelding 235"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6C112274" wp14:editId="6863B1B3">
                    <wp:extent cx="720000" cy="720000"/>
                    <wp:effectExtent l="0" t="0" r="4445" b="4445"/>
                    <wp:docPr id="236" name="Afbeelding 236"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0607F52E" wp14:editId="7A5598F5">
                    <wp:extent cx="720000" cy="720000"/>
                    <wp:effectExtent l="0" t="0" r="4445" b="4445"/>
                    <wp:docPr id="237" name="Afbeelding 237"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t xml:space="preserve"> </w:t>
              </w:r>
              <w:r w:rsidR="00A5666F">
                <w:rPr>
                  <w:i/>
                  <w:noProof/>
                </w:rPr>
                <w:drawing>
                  <wp:inline distT="0" distB="0" distL="0" distR="0" wp14:anchorId="7D31A021" wp14:editId="24DFF331">
                    <wp:extent cx="720000" cy="720000"/>
                    <wp:effectExtent l="0" t="0" r="4445" b="4445"/>
                    <wp:docPr id="231" name="Afbeelding 231"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11BD2A77" wp14:editId="68AB2FAD">
                    <wp:extent cx="720000" cy="720000"/>
                    <wp:effectExtent l="0" t="0" r="4445" b="4445"/>
                    <wp:docPr id="12" name="Afbeelding 12"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
          <w:sdtPr>
            <w:rPr>
              <w:b/>
              <w:color w:val="2BBDB9"/>
            </w:rPr>
            <w:id w:val="-192615353"/>
            <w:lock w:val="contentLocked"/>
            <w:placeholder>
              <w:docPart w:val="DefaultPlaceholder_-1854013440"/>
            </w:placeholder>
            <w:group/>
          </w:sdtPr>
          <w:sdtContent>
            <w:p w14:paraId="730CA4FE" w14:textId="61074238" w:rsidR="00A5666F" w:rsidRDefault="00F1392C" w:rsidP="00304E35">
              <w:pPr>
                <w:spacing w:after="120" w:line="240" w:lineRule="auto"/>
                <w:rPr>
                  <w:b/>
                  <w:color w:val="2BBDB9"/>
                </w:rPr>
              </w:pPr>
              <w:r>
                <w:rPr>
                  <w:noProof/>
                </w:rPr>
                <mc:AlternateContent>
                  <mc:Choice Requires="wps">
                    <w:drawing>
                      <wp:anchor distT="45720" distB="45720" distL="114300" distR="114300" simplePos="0" relativeHeight="251712512" behindDoc="0" locked="0" layoutInCell="1" allowOverlap="1" wp14:anchorId="0238BD1B" wp14:editId="685E113F">
                        <wp:simplePos x="0" y="0"/>
                        <wp:positionH relativeFrom="column">
                          <wp:posOffset>-103091</wp:posOffset>
                        </wp:positionH>
                        <wp:positionV relativeFrom="paragraph">
                          <wp:posOffset>133433</wp:posOffset>
                        </wp:positionV>
                        <wp:extent cx="938253" cy="469127"/>
                        <wp:effectExtent l="0" t="0" r="0" b="0"/>
                        <wp:wrapNone/>
                        <wp:docPr id="2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1C7C1137" w14:textId="38FA84FD" w:rsidR="00C0610C" w:rsidRDefault="00C0610C" w:rsidP="00A5666F">
                                    <w:pPr>
                                      <w:jc w:val="center"/>
                                      <w:rPr>
                                        <w:color w:val="2BBDB9"/>
                                        <w:sz w:val="14"/>
                                        <w:szCs w:val="24"/>
                                      </w:rPr>
                                    </w:pPr>
                                    <w:r>
                                      <w:rPr>
                                        <w:color w:val="2BBDB9"/>
                                        <w:sz w:val="14"/>
                                        <w:szCs w:val="24"/>
                                      </w:rPr>
                                      <w:t>Dagelijkse</w:t>
                                    </w:r>
                                  </w:p>
                                  <w:p w14:paraId="7DCCAE28" w14:textId="24035ECB" w:rsidR="00C0610C" w:rsidRPr="00A5666F" w:rsidRDefault="00C0610C" w:rsidP="00A5666F">
                                    <w:pPr>
                                      <w:jc w:val="center"/>
                                      <w:rPr>
                                        <w:color w:val="2BBDB9"/>
                                        <w:sz w:val="14"/>
                                        <w:szCs w:val="24"/>
                                      </w:rPr>
                                    </w:pPr>
                                    <w:r>
                                      <w:rPr>
                                        <w:color w:val="2BBDB9"/>
                                        <w:sz w:val="14"/>
                                        <w:szCs w:val="24"/>
                                      </w:rPr>
                                      <w:t>activiteiten</w:t>
                                    </w:r>
                                  </w:p>
                                  <w:p w14:paraId="5EAD1CCE" w14:textId="77777777" w:rsidR="00C0610C" w:rsidRDefault="00C0610C" w:rsidP="00A5666F">
                                    <w:pPr>
                                      <w:jc w:val="center"/>
                                      <w:rPr>
                                        <w:color w:val="2BBDB9"/>
                                      </w:rPr>
                                    </w:pPr>
                                  </w:p>
                                  <w:p w14:paraId="32370306"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8BD1B" id="_x0000_s1035" type="#_x0000_t202" style="position:absolute;margin-left:-8.1pt;margin-top:10.5pt;width:73.9pt;height:36.9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WhMQIAAEEEAAAOAAAAZHJzL2Uyb0RvYy54bWysU9tu2zAMfR+wfxD0vjh2k16MOEWXrsOA&#10;7gK0+wBalmMhsqhJauzu60vJaZZtb8P0IIgieUgekqvrsddsL51XaCqez+acSSOwUWZb8e+Pd+8u&#10;OfMBTAMajaz4s/T8ev32zWqwpSywQ91IxwjE+HKwFe9CsGWWedHJHvwMrTSkbNH1EEh026xxMBB6&#10;r7NiPj/PBnSNdSik9/R7Oyn5OuG3rRTha9t6GZiuOOUW0u3SXcc7W6+g3DqwnRKHNOAfsuhBGQp6&#10;hLqFAOzJqb+geiUcemzDTGCfYdsqIVMNVE0+/6Oahw6sTLUQOd4eafL/D1Z82X9zTDUVL3Lix0BP&#10;TXqUOx/2sGNF5GewviSzB0uGYXyPI/U51ertPYqdZwY3HZitvHEOh05CQ/nl0TM7cZ1wfASph8/Y&#10;UBh4CpiAxtb1kTyigxE65fF87I0cAxP0eXV2WSzPOBOkWpxf5cVFigDlq7N1PnyU2LP4qLij1idw&#10;2N/7EJOB8tUkxvKoVXOntE6C29Yb7dgeaEzu0pl8te1g+k2jQhh+Mk14v2FowwZKc1ksk6vBCJ7G&#10;q1eBZlyrvuKX83imqYtMfTBNMgmg9PSmENocqItsTbyFsR5Tl/JjS2psnolMh9NM0w7So0P3k7OB&#10;5rni/scTOMmZ/mSoIVf5YhEXIAmL5UVBgjvV1KcaMIKgKh44m56bkJYmkmXwhhrXqkRq7PCUySFn&#10;mtPEzWGn4iKcysnq1+avXwAAAP//AwBQSwMEFAAGAAgAAAAhANCtmWnfAAAACQEAAA8AAABkcnMv&#10;ZG93bnJldi54bWxMj0FLw0AQhe+C/2EZwYu0m0QJaZpNkaIHQQtGe99kxyQ1Oxuy2zb+e6cnPQ7z&#10;8d73is1sB3HCyfeOFMTLCARS40xPrYLPj+dFBsIHTUYPjlDBD3rYlNdXhc6NO9M7nqrQCg4hn2sF&#10;XQhjLqVvOrTaL92IxL8vN1kd+JxaaSZ95nA7yCSKUml1T9zQ6RG3HTbf1dFy79Ocjfv6dXt4qe7q&#10;Q7Kj/i0jpW5v5sc1iIBz+IPhos/qULJT7Y5kvBgULOI0YVRBEvOmC3AfpyBqBauHFciykP8XlL8A&#10;AAD//wMAUEsBAi0AFAAGAAgAAAAhALaDOJL+AAAA4QEAABMAAAAAAAAAAAAAAAAAAAAAAFtDb250&#10;ZW50X1R5cGVzXS54bWxQSwECLQAUAAYACAAAACEAOP0h/9YAAACUAQAACwAAAAAAAAAAAAAAAAAv&#10;AQAAX3JlbHMvLnJlbHNQSwECLQAUAAYACAAAACEA1KwFoTECAABBBAAADgAAAAAAAAAAAAAAAAAu&#10;AgAAZHJzL2Uyb0RvYy54bWxQSwECLQAUAAYACAAAACEA0K2Zad8AAAAJAQAADwAAAAAAAAAAAAAA&#10;AACLBAAAZHJzL2Rvd25yZXYueG1sUEsFBgAAAAAEAAQA8wAAAJcFAAAAAA==&#10;" stroked="f">
                        <v:fill opacity="0"/>
                        <v:textbox>
                          <w:txbxContent>
                            <w:p w14:paraId="1C7C1137" w14:textId="38FA84FD" w:rsidR="00C0610C" w:rsidRDefault="00C0610C" w:rsidP="00A5666F">
                              <w:pPr>
                                <w:jc w:val="center"/>
                                <w:rPr>
                                  <w:color w:val="2BBDB9"/>
                                  <w:sz w:val="14"/>
                                  <w:szCs w:val="24"/>
                                </w:rPr>
                              </w:pPr>
                              <w:r>
                                <w:rPr>
                                  <w:color w:val="2BBDB9"/>
                                  <w:sz w:val="14"/>
                                  <w:szCs w:val="24"/>
                                </w:rPr>
                                <w:t>Dagelijkse</w:t>
                              </w:r>
                            </w:p>
                            <w:p w14:paraId="7DCCAE28" w14:textId="24035ECB" w:rsidR="00C0610C" w:rsidRPr="00A5666F" w:rsidRDefault="00C0610C" w:rsidP="00A5666F">
                              <w:pPr>
                                <w:jc w:val="center"/>
                                <w:rPr>
                                  <w:color w:val="2BBDB9"/>
                                  <w:sz w:val="14"/>
                                  <w:szCs w:val="24"/>
                                </w:rPr>
                              </w:pPr>
                              <w:r>
                                <w:rPr>
                                  <w:color w:val="2BBDB9"/>
                                  <w:sz w:val="14"/>
                                  <w:szCs w:val="24"/>
                                </w:rPr>
                                <w:t>activiteiten</w:t>
                              </w:r>
                            </w:p>
                            <w:p w14:paraId="5EAD1CCE" w14:textId="77777777" w:rsidR="00C0610C" w:rsidRDefault="00C0610C" w:rsidP="00A5666F">
                              <w:pPr>
                                <w:jc w:val="center"/>
                                <w:rPr>
                                  <w:color w:val="2BBDB9"/>
                                </w:rPr>
                              </w:pPr>
                            </w:p>
                            <w:p w14:paraId="32370306"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14560" behindDoc="0" locked="0" layoutInCell="1" allowOverlap="1" wp14:anchorId="4DE0238B" wp14:editId="15BA4949">
                        <wp:simplePos x="0" y="0"/>
                        <wp:positionH relativeFrom="column">
                          <wp:posOffset>651289</wp:posOffset>
                        </wp:positionH>
                        <wp:positionV relativeFrom="paragraph">
                          <wp:posOffset>138126</wp:posOffset>
                        </wp:positionV>
                        <wp:extent cx="938253" cy="469127"/>
                        <wp:effectExtent l="0" t="0" r="0" b="0"/>
                        <wp:wrapNone/>
                        <wp:docPr id="2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3E88B817" w14:textId="5109B17B" w:rsidR="00C0610C" w:rsidRDefault="00C0610C" w:rsidP="00A5666F">
                                    <w:pPr>
                                      <w:jc w:val="center"/>
                                      <w:rPr>
                                        <w:color w:val="2BBDB9"/>
                                        <w:sz w:val="14"/>
                                        <w:szCs w:val="24"/>
                                      </w:rPr>
                                    </w:pPr>
                                    <w:r>
                                      <w:rPr>
                                        <w:color w:val="2BBDB9"/>
                                        <w:sz w:val="14"/>
                                        <w:szCs w:val="24"/>
                                      </w:rPr>
                                      <w:t>probleem</w:t>
                                    </w:r>
                                  </w:p>
                                  <w:p w14:paraId="1E0B2240" w14:textId="3ADE57C9" w:rsidR="00C0610C" w:rsidRPr="00A5666F" w:rsidRDefault="00C0610C" w:rsidP="00A5666F">
                                    <w:pPr>
                                      <w:jc w:val="center"/>
                                      <w:rPr>
                                        <w:color w:val="2BBDB9"/>
                                        <w:sz w:val="14"/>
                                        <w:szCs w:val="24"/>
                                      </w:rPr>
                                    </w:pPr>
                                    <w:r>
                                      <w:rPr>
                                        <w:color w:val="2BBDB9"/>
                                        <w:sz w:val="14"/>
                                        <w:szCs w:val="24"/>
                                      </w:rPr>
                                      <w:t>oplossen</w:t>
                                    </w:r>
                                  </w:p>
                                  <w:p w14:paraId="2C2DA733" w14:textId="77777777" w:rsidR="00C0610C" w:rsidRDefault="00C0610C" w:rsidP="00A5666F">
                                    <w:pPr>
                                      <w:jc w:val="center"/>
                                      <w:rPr>
                                        <w:color w:val="2BBDB9"/>
                                      </w:rPr>
                                    </w:pPr>
                                  </w:p>
                                  <w:p w14:paraId="6E7420F9"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0238B" id="_x0000_s1036" type="#_x0000_t202" style="position:absolute;margin-left:51.3pt;margin-top:10.9pt;width:73.9pt;height:36.9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VGMgIAAEEEAAAOAAAAZHJzL2Uyb0RvYy54bWysU9tu2zAMfR+wfxD0vjh2k16MOkWXLsOA&#10;7gK0+wBGlmMhsqhJSuzs60vJSZdtb8P0IIgieUgekrd3Q6fZXjqv0FQ8n0w5k0Zgrcym4t+fV++u&#10;OfMBTA0ajaz4QXp+t3j75ra3pSywRV1LxwjE+LK3FW9DsGWWedHKDvwErTSkbNB1EEh0m6x20BN6&#10;p7NiOr3MenS1dSik9/T7MCr5IuE3jRTha9N4GZiuOOUW0u3SvY53triFcuPAtkoc04B/yKIDZSjo&#10;K9QDBGA7p/6C6pRw6LEJE4Fdhk2jhEw1UDX59I9qnlqwMtVC5Hj7SpP/f7Diy/6bY6queJHnnBno&#10;qEnPcuvDHrasiPz01pdk9mTJMAzvcaA+p1q9fUSx9czgsgWzkffOYd9KqCm/PHpmZ64jjo8g6/4z&#10;1hQGdgET0NC4LpJHdDBCpz4dXnsjh8AEfd5cXBfzC84EqWaXN3lxlSJAeXK2zoePEjsWHxV31PoE&#10;DvtHH2IyUJ5MYiyPWtUrpXUS3Ga91I7tgcZklc7oq20L428aFcLwo2nC+w1DG9ZTmvNinlwNRvA0&#10;Xp0KNONadRW/nsYzTl1k6oOpk0kApcc3hdDmSF1ka+QtDOshdSm/OLVkjfWByHQ4zjTtID1adD85&#10;62meK+5/7MBJzvQnQw25yWezuABJmM2vChLcuWZ9rgEjCKrigbPxuQxpaSJZBu+pcY1KpMYOj5kc&#10;c6Y5TdwcdyouwrmcrH5t/uIFAAD//wMAUEsDBBQABgAIAAAAIQCyC3Z33gAAAAkBAAAPAAAAZHJz&#10;L2Rvd25yZXYueG1sTI/BTsMwEETvSPyDtUhcELVr0RJCnApVcEACJALcnXhJUuJ1FLtt+HuWExxH&#10;M5p5U2xmP4gDTrEPZGC5UCCQmuB6ag28vz1cZiBisuTsEAgNfGOETXl6UtjchSO94qFKreASirk1&#10;0KU05lLGpkNv4yKMSOx9hsnbxHJqpZvskcv9ILVSa+ltT7zQ2RG3HTZf1d7z7v2cjR/103b3WF3U&#10;O/1C/XNGxpyfzXe3IBLO6S8Mv/iMDiUz1WFPLoqBtdJrjhrQS77AAb1SVyBqAzera5BlIf8/KH8A&#10;AAD//wMAUEsBAi0AFAAGAAgAAAAhALaDOJL+AAAA4QEAABMAAAAAAAAAAAAAAAAAAAAAAFtDb250&#10;ZW50X1R5cGVzXS54bWxQSwECLQAUAAYACAAAACEAOP0h/9YAAACUAQAACwAAAAAAAAAAAAAAAAAv&#10;AQAAX3JlbHMvLnJlbHNQSwECLQAUAAYACAAAACEAZ3AlRjICAABBBAAADgAAAAAAAAAAAAAAAAAu&#10;AgAAZHJzL2Uyb0RvYy54bWxQSwECLQAUAAYACAAAACEAsgt2d94AAAAJAQAADwAAAAAAAAAAAAAA&#10;AACMBAAAZHJzL2Rvd25yZXYueG1sUEsFBgAAAAAEAAQA8wAAAJcFAAAAAA==&#10;" stroked="f">
                        <v:fill opacity="0"/>
                        <v:textbox>
                          <w:txbxContent>
                            <w:p w14:paraId="3E88B817" w14:textId="5109B17B" w:rsidR="00C0610C" w:rsidRDefault="00C0610C" w:rsidP="00A5666F">
                              <w:pPr>
                                <w:jc w:val="center"/>
                                <w:rPr>
                                  <w:color w:val="2BBDB9"/>
                                  <w:sz w:val="14"/>
                                  <w:szCs w:val="24"/>
                                </w:rPr>
                              </w:pPr>
                              <w:r>
                                <w:rPr>
                                  <w:color w:val="2BBDB9"/>
                                  <w:sz w:val="14"/>
                                  <w:szCs w:val="24"/>
                                </w:rPr>
                                <w:t>probleem</w:t>
                              </w:r>
                            </w:p>
                            <w:p w14:paraId="1E0B2240" w14:textId="3ADE57C9" w:rsidR="00C0610C" w:rsidRPr="00A5666F" w:rsidRDefault="00C0610C" w:rsidP="00A5666F">
                              <w:pPr>
                                <w:jc w:val="center"/>
                                <w:rPr>
                                  <w:color w:val="2BBDB9"/>
                                  <w:sz w:val="14"/>
                                  <w:szCs w:val="24"/>
                                </w:rPr>
                              </w:pPr>
                              <w:r>
                                <w:rPr>
                                  <w:color w:val="2BBDB9"/>
                                  <w:sz w:val="14"/>
                                  <w:szCs w:val="24"/>
                                </w:rPr>
                                <w:t>oplossen</w:t>
                              </w:r>
                            </w:p>
                            <w:p w14:paraId="2C2DA733" w14:textId="77777777" w:rsidR="00C0610C" w:rsidRDefault="00C0610C" w:rsidP="00A5666F">
                              <w:pPr>
                                <w:jc w:val="center"/>
                                <w:rPr>
                                  <w:color w:val="2BBDB9"/>
                                </w:rPr>
                              </w:pPr>
                            </w:p>
                            <w:p w14:paraId="6E7420F9"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16608" behindDoc="0" locked="0" layoutInCell="1" allowOverlap="1" wp14:anchorId="27805AEE" wp14:editId="2621A706">
                        <wp:simplePos x="0" y="0"/>
                        <wp:positionH relativeFrom="column">
                          <wp:posOffset>1334632</wp:posOffset>
                        </wp:positionH>
                        <wp:positionV relativeFrom="paragraph">
                          <wp:posOffset>114024</wp:posOffset>
                        </wp:positionV>
                        <wp:extent cx="938253" cy="469127"/>
                        <wp:effectExtent l="0" t="0" r="0" b="0"/>
                        <wp:wrapNone/>
                        <wp:docPr id="2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4507392C" w14:textId="74486A6B" w:rsidR="00C0610C" w:rsidRDefault="00C0610C" w:rsidP="00A5666F">
                                    <w:pPr>
                                      <w:jc w:val="center"/>
                                      <w:rPr>
                                        <w:color w:val="2BBDB9"/>
                                        <w:sz w:val="14"/>
                                        <w:szCs w:val="24"/>
                                      </w:rPr>
                                    </w:pPr>
                                    <w:r>
                                      <w:rPr>
                                        <w:color w:val="2BBDB9"/>
                                        <w:sz w:val="14"/>
                                        <w:szCs w:val="24"/>
                                      </w:rPr>
                                      <w:t>sociale</w:t>
                                    </w:r>
                                  </w:p>
                                  <w:p w14:paraId="41291657" w14:textId="6C75235E" w:rsidR="00C0610C" w:rsidRPr="00A5666F" w:rsidRDefault="00C0610C" w:rsidP="00A5666F">
                                    <w:pPr>
                                      <w:jc w:val="center"/>
                                      <w:rPr>
                                        <w:color w:val="2BBDB9"/>
                                        <w:sz w:val="14"/>
                                        <w:szCs w:val="24"/>
                                      </w:rPr>
                                    </w:pPr>
                                    <w:r>
                                      <w:rPr>
                                        <w:color w:val="2BBDB9"/>
                                        <w:sz w:val="14"/>
                                        <w:szCs w:val="24"/>
                                      </w:rPr>
                                      <w:t>activiteiten</w:t>
                                    </w:r>
                                  </w:p>
                                  <w:p w14:paraId="604ADAC6" w14:textId="77777777" w:rsidR="00C0610C" w:rsidRDefault="00C0610C" w:rsidP="00A5666F">
                                    <w:pPr>
                                      <w:jc w:val="center"/>
                                      <w:rPr>
                                        <w:color w:val="2BBDB9"/>
                                      </w:rPr>
                                    </w:pPr>
                                  </w:p>
                                  <w:p w14:paraId="32B7CF99"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05AEE" id="_x0000_s1037" type="#_x0000_t202" style="position:absolute;margin-left:105.1pt;margin-top:9pt;width:73.9pt;height:36.9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tCMQIAAEEEAAAOAAAAZHJzL2Uyb0RvYy54bWysU81u2zAMvg/YOwi6r47dpE2MOEXXLsOA&#10;7gdo9wCMLMdCZFGTlNjd04+S0zTbbsN0EESR/Eh+JJc3Q6fZQTqv0FQ8v5hwJo3AWpltxb8/rd/N&#10;OfMBTA0ajaz4s/T8ZvX2zbK3pSywRV1LxwjE+LK3FW9DsGWWedHKDvwFWmlI2aDrIJDotlntoCf0&#10;TmfFZHKV9ehq61BI7+n3flTyVcJvGinC16bxMjBdccotpNulexPvbLWEcuvAtkoc04B/yKIDZSjo&#10;CeoeArC9U39BdUo49NiEC4Fdhk2jhEw1UDX55I9qHluwMtVC5Hh7osn/P1jx5fDNMVVXvMgLzgx0&#10;1KQnufPhADtWRH5660sye7RkGIb3OFCfU63ePqDYeWbwrgWzlbfOYd9KqCm/PHpmZ64jjo8gm/4z&#10;1hQG9gET0NC4LpJHdDBCpz49n3ojh8AEfS4u58XskjNBqunVIi+uUwQoX5yt8+GjxI7FR8UdtT6B&#10;w+HBh5gMlC8mMZZHreq10joJbru5044dgMZknc7oq20L428aFcLwo2nC+w1DG9ZTmrNillwNRvA0&#10;Xp0KNONadRWfT+IZpy4y9cHUySSA0uObQmhzpC6yNfIWhs2QupQnYiOvG6yfiUyH40zTDtKjRfeT&#10;s57mueL+xx6c5Ex/MtSQRT6dxgVIwnR2XZDgzjWbcw0YQVAVD5yNz7uQliaSZfCWGteoROprJsec&#10;aU4TN8ediotwLier181f/QIAAP//AwBQSwMEFAAGAAgAAAAhAJ2syWzeAAAACQEAAA8AAABkcnMv&#10;ZG93bnJldi54bWxMj0FLw0AQhe9C/8MyBS9iN4lY0phNkaIHQQuN7X2THZPU7GzIbtv4752e9DbD&#10;e7z3vXw92V6ccfSdIwXxIgKBVDvTUaNg//l6n4LwQZPRvSNU8IMe1sXsJteZcRfa4bkMjeAQ8plW&#10;0IYwZFL6ukWr/cINSKx9udHqwO/YSDPqC4fbXiZRtJRWd8QNrR5w02L9XZ4s975M6XCo3jfHt/Ku&#10;OiZb6j5SUup2Pj0/gQg4hT8zXPEZHQpmqtyJjBe9giSOEraykPImNjw8Xo9KwSpegSxy+X9B8QsA&#10;AP//AwBQSwECLQAUAAYACAAAACEAtoM4kv4AAADhAQAAEwAAAAAAAAAAAAAAAAAAAAAAW0NvbnRl&#10;bnRfVHlwZXNdLnhtbFBLAQItABQABgAIAAAAIQA4/SH/1gAAAJQBAAALAAAAAAAAAAAAAAAAAC8B&#10;AABfcmVscy8ucmVsc1BLAQItABQABgAIAAAAIQAhpFtCMQIAAEEEAAAOAAAAAAAAAAAAAAAAAC4C&#10;AABkcnMvZTJvRG9jLnhtbFBLAQItABQABgAIAAAAIQCdrMls3gAAAAkBAAAPAAAAAAAAAAAAAAAA&#10;AIsEAABkcnMvZG93bnJldi54bWxQSwUGAAAAAAQABADzAAAAlgUAAAAA&#10;" stroked="f">
                        <v:fill opacity="0"/>
                        <v:textbox>
                          <w:txbxContent>
                            <w:p w14:paraId="4507392C" w14:textId="74486A6B" w:rsidR="00C0610C" w:rsidRDefault="00C0610C" w:rsidP="00A5666F">
                              <w:pPr>
                                <w:jc w:val="center"/>
                                <w:rPr>
                                  <w:color w:val="2BBDB9"/>
                                  <w:sz w:val="14"/>
                                  <w:szCs w:val="24"/>
                                </w:rPr>
                              </w:pPr>
                              <w:r>
                                <w:rPr>
                                  <w:color w:val="2BBDB9"/>
                                  <w:sz w:val="14"/>
                                  <w:szCs w:val="24"/>
                                </w:rPr>
                                <w:t>sociale</w:t>
                              </w:r>
                            </w:p>
                            <w:p w14:paraId="41291657" w14:textId="6C75235E" w:rsidR="00C0610C" w:rsidRPr="00A5666F" w:rsidRDefault="00C0610C" w:rsidP="00A5666F">
                              <w:pPr>
                                <w:jc w:val="center"/>
                                <w:rPr>
                                  <w:color w:val="2BBDB9"/>
                                  <w:sz w:val="14"/>
                                  <w:szCs w:val="24"/>
                                </w:rPr>
                              </w:pPr>
                              <w:r>
                                <w:rPr>
                                  <w:color w:val="2BBDB9"/>
                                  <w:sz w:val="14"/>
                                  <w:szCs w:val="24"/>
                                </w:rPr>
                                <w:t>activiteiten</w:t>
                              </w:r>
                            </w:p>
                            <w:p w14:paraId="604ADAC6" w14:textId="77777777" w:rsidR="00C0610C" w:rsidRDefault="00C0610C" w:rsidP="00A5666F">
                              <w:pPr>
                                <w:jc w:val="center"/>
                                <w:rPr>
                                  <w:color w:val="2BBDB9"/>
                                </w:rPr>
                              </w:pPr>
                            </w:p>
                            <w:p w14:paraId="32B7CF99"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18656" behindDoc="0" locked="0" layoutInCell="1" allowOverlap="1" wp14:anchorId="1035A439" wp14:editId="220A0DA7">
                        <wp:simplePos x="0" y="0"/>
                        <wp:positionH relativeFrom="column">
                          <wp:posOffset>2034568</wp:posOffset>
                        </wp:positionH>
                        <wp:positionV relativeFrom="paragraph">
                          <wp:posOffset>127194</wp:posOffset>
                        </wp:positionV>
                        <wp:extent cx="938253" cy="469127"/>
                        <wp:effectExtent l="0" t="0" r="0" b="0"/>
                        <wp:wrapNone/>
                        <wp:docPr id="2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562C4D8B" w14:textId="77777777" w:rsidR="00C0610C" w:rsidRDefault="00C0610C" w:rsidP="00A5666F">
                                    <w:pPr>
                                      <w:jc w:val="center"/>
                                      <w:rPr>
                                        <w:color w:val="2BBDB9"/>
                                        <w:sz w:val="14"/>
                                        <w:szCs w:val="24"/>
                                      </w:rPr>
                                    </w:pPr>
                                    <w:r>
                                      <w:rPr>
                                        <w:color w:val="2BBDB9"/>
                                        <w:sz w:val="14"/>
                                        <w:szCs w:val="24"/>
                                      </w:rPr>
                                      <w:t>sociale</w:t>
                                    </w:r>
                                  </w:p>
                                  <w:p w14:paraId="7CA7B545" w14:textId="70607275" w:rsidR="00C0610C" w:rsidRPr="00A5666F" w:rsidRDefault="00C0610C" w:rsidP="00A5666F">
                                    <w:pPr>
                                      <w:jc w:val="center"/>
                                      <w:rPr>
                                        <w:color w:val="2BBDB9"/>
                                        <w:sz w:val="14"/>
                                        <w:szCs w:val="24"/>
                                      </w:rPr>
                                    </w:pPr>
                                    <w:r>
                                      <w:rPr>
                                        <w:color w:val="2BBDB9"/>
                                        <w:sz w:val="14"/>
                                        <w:szCs w:val="24"/>
                                      </w:rPr>
                                      <w:t>rollen</w:t>
                                    </w:r>
                                    <w:r w:rsidRPr="00A5666F">
                                      <w:rPr>
                                        <w:noProof/>
                                        <w:color w:val="2BBDB9"/>
                                        <w:sz w:val="14"/>
                                        <w:szCs w:val="24"/>
                                      </w:rPr>
                                      <w:drawing>
                                        <wp:inline distT="0" distB="0" distL="0" distR="0" wp14:anchorId="35700771" wp14:editId="03DBF7F6">
                                          <wp:extent cx="746125" cy="373063"/>
                                          <wp:effectExtent l="0" t="0" r="0" b="0"/>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125" cy="373063"/>
                                                  </a:xfrm>
                                                  <a:prstGeom prst="rect">
                                                    <a:avLst/>
                                                  </a:prstGeom>
                                                  <a:noFill/>
                                                  <a:ln>
                                                    <a:noFill/>
                                                  </a:ln>
                                                </pic:spPr>
                                              </pic:pic>
                                            </a:graphicData>
                                          </a:graphic>
                                        </wp:inline>
                                      </w:drawing>
                                    </w:r>
                                  </w:p>
                                  <w:p w14:paraId="48E207DC" w14:textId="77777777" w:rsidR="00C0610C" w:rsidRDefault="00C0610C" w:rsidP="00A5666F">
                                    <w:pPr>
                                      <w:jc w:val="center"/>
                                      <w:rPr>
                                        <w:color w:val="2BBDB9"/>
                                      </w:rPr>
                                    </w:pPr>
                                  </w:p>
                                  <w:p w14:paraId="22545D10"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5A439" id="_x0000_s1038" type="#_x0000_t202" style="position:absolute;margin-left:160.2pt;margin-top:10pt;width:73.9pt;height:36.9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rLMAIAAEAEAAAOAAAAZHJzL2Uyb0RvYy54bWysU81u2zAMvg/YOwi6L07cpE2MOEWXLsOA&#10;7gdo9wCMLMdCZFGTlNjd04+S0zTbbsN0EESR/Eh+JJe3favZUTqv0JR8MhpzJo3ASpldyb8/bd7N&#10;OfMBTAUajSz5s/T8dvX2zbKzhcyxQV1JxwjE+KKzJW9CsEWWedHIFvwIrTSkrNG1EEh0u6xy0BF6&#10;q7N8PL7OOnSVdSik9/R7Pyj5KuHXtRTha117GZguOeUW0u3SvY13tlpCsXNgGyVOacA/ZNGCMhT0&#10;DHUPAdjBqb+gWiUceqzDSGCbYV0rIVMNVM1k/Ec1jw1YmWohcrw90+T/H6z4cvzmmKpKnk+uODPQ&#10;UpOe5N6HI+xZHvnprC/I7NGSYejfY099TrV6+4Bi75nBdQNmJ++cw66RUFF+k+iZXbgOOD6CbLvP&#10;WFEYOARMQH3t2kge0cEInfr0fO6N7AMT9Lm4muczylCQanq9mOQ3KQIUL87W+fBRYsvio+SOWp/A&#10;4fjgQ0wGiheTGMujVtVGaZ0Et9uutWNHoDHZpDP4atvA8JtGhTD8YJrwfsPQhnWU5iyfJVeDETyN&#10;V6sCzbhWbcnn43iGqYtMfTBVMgmg9PCmENqcqItsDbyFftunLqWqI61brJ6JS4fDSNMK0qNB95Oz&#10;jsa55P7HAZzkTH8y1I/FZDqN85+E6ewmJ8FdaraXGjCCoEoeOBue65B2JnJl8I76VqvE6Wsmp5Rp&#10;TBM1p5WKe3ApJ6vXxV/9AgAA//8DAFBLAwQUAAYACAAAACEAQrWo794AAAAJAQAADwAAAGRycy9k&#10;b3ducmV2LnhtbEyPQUvDQBCF74L/YRnBi9iNaSlpzKRI0YOgglHvm+yYpGZnQ3bbxn/veNLj8B7v&#10;+6bYzm5QR5pC7xnhZpGAIm687blFeH97uM5AhWjYmsEzIXxTgG15flaY3PoTv9Kxiq2SEQ65Qehi&#10;HHOtQ9ORM2HhR2LJPv3kTJRzarWdzEnG3aDTJFlrZ3oWQmdG2nXUfFUHJ9z7ORs/6qfd/rG6qvfp&#10;C/fPGSNeXsx3t6AizfGvDL/6og6lONX+wDaoAWGZJiupIggGlBRW6ywFVSNslhvQZaH/f1D+AAAA&#10;//8DAFBLAQItABQABgAIAAAAIQC2gziS/gAAAOEBAAATAAAAAAAAAAAAAAAAAAAAAABbQ29udGVu&#10;dF9UeXBlc10ueG1sUEsBAi0AFAAGAAgAAAAhADj9If/WAAAAlAEAAAsAAAAAAAAAAAAAAAAALwEA&#10;AF9yZWxzLy5yZWxzUEsBAi0AFAAGAAgAAAAhAMeAusswAgAAQAQAAA4AAAAAAAAAAAAAAAAALgIA&#10;AGRycy9lMm9Eb2MueG1sUEsBAi0AFAAGAAgAAAAhAEK1qO/eAAAACQEAAA8AAAAAAAAAAAAAAAAA&#10;igQAAGRycy9kb3ducmV2LnhtbFBLBQYAAAAABAAEAPMAAACVBQAAAAA=&#10;" stroked="f">
                        <v:fill opacity="0"/>
                        <v:textbox>
                          <w:txbxContent>
                            <w:p w14:paraId="562C4D8B" w14:textId="77777777" w:rsidR="00C0610C" w:rsidRDefault="00C0610C" w:rsidP="00A5666F">
                              <w:pPr>
                                <w:jc w:val="center"/>
                                <w:rPr>
                                  <w:color w:val="2BBDB9"/>
                                  <w:sz w:val="14"/>
                                  <w:szCs w:val="24"/>
                                </w:rPr>
                              </w:pPr>
                              <w:r>
                                <w:rPr>
                                  <w:color w:val="2BBDB9"/>
                                  <w:sz w:val="14"/>
                                  <w:szCs w:val="24"/>
                                </w:rPr>
                                <w:t>sociale</w:t>
                              </w:r>
                            </w:p>
                            <w:p w14:paraId="7CA7B545" w14:textId="70607275" w:rsidR="00C0610C" w:rsidRPr="00A5666F" w:rsidRDefault="00C0610C" w:rsidP="00A5666F">
                              <w:pPr>
                                <w:jc w:val="center"/>
                                <w:rPr>
                                  <w:color w:val="2BBDB9"/>
                                  <w:sz w:val="14"/>
                                  <w:szCs w:val="24"/>
                                </w:rPr>
                              </w:pPr>
                              <w:r>
                                <w:rPr>
                                  <w:color w:val="2BBDB9"/>
                                  <w:sz w:val="14"/>
                                  <w:szCs w:val="24"/>
                                </w:rPr>
                                <w:t>rollen</w:t>
                              </w:r>
                              <w:r w:rsidRPr="00A5666F">
                                <w:rPr>
                                  <w:noProof/>
                                  <w:color w:val="2BBDB9"/>
                                  <w:sz w:val="14"/>
                                  <w:szCs w:val="24"/>
                                </w:rPr>
                                <w:drawing>
                                  <wp:inline distT="0" distB="0" distL="0" distR="0" wp14:anchorId="35700771" wp14:editId="03DBF7F6">
                                    <wp:extent cx="746125" cy="373063"/>
                                    <wp:effectExtent l="0" t="0" r="0" b="0"/>
                                    <wp:docPr id="219" name="Afbeelding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125" cy="373063"/>
                                            </a:xfrm>
                                            <a:prstGeom prst="rect">
                                              <a:avLst/>
                                            </a:prstGeom>
                                            <a:noFill/>
                                            <a:ln>
                                              <a:noFill/>
                                            </a:ln>
                                          </pic:spPr>
                                        </pic:pic>
                                      </a:graphicData>
                                    </a:graphic>
                                  </wp:inline>
                                </w:drawing>
                              </w:r>
                            </w:p>
                            <w:p w14:paraId="48E207DC" w14:textId="77777777" w:rsidR="00C0610C" w:rsidRDefault="00C0610C" w:rsidP="00A5666F">
                              <w:pPr>
                                <w:jc w:val="center"/>
                                <w:rPr>
                                  <w:color w:val="2BBDB9"/>
                                </w:rPr>
                              </w:pPr>
                            </w:p>
                            <w:p w14:paraId="22545D10"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20704" behindDoc="0" locked="0" layoutInCell="1" allowOverlap="1" wp14:anchorId="3D196AAF" wp14:editId="300AF27D">
                        <wp:simplePos x="0" y="0"/>
                        <wp:positionH relativeFrom="column">
                          <wp:posOffset>2805872</wp:posOffset>
                        </wp:positionH>
                        <wp:positionV relativeFrom="paragraph">
                          <wp:posOffset>131997</wp:posOffset>
                        </wp:positionV>
                        <wp:extent cx="938253" cy="469127"/>
                        <wp:effectExtent l="0" t="0" r="0" b="0"/>
                        <wp:wrapNone/>
                        <wp:docPr id="2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03356D61" w14:textId="501E891D" w:rsidR="00C0610C" w:rsidRDefault="00C0610C" w:rsidP="00A5666F">
                                    <w:pPr>
                                      <w:jc w:val="center"/>
                                      <w:rPr>
                                        <w:color w:val="2BBDB9"/>
                                        <w:sz w:val="14"/>
                                        <w:szCs w:val="24"/>
                                      </w:rPr>
                                    </w:pPr>
                                    <w:r>
                                      <w:rPr>
                                        <w:color w:val="2BBDB9"/>
                                        <w:sz w:val="14"/>
                                        <w:szCs w:val="24"/>
                                      </w:rPr>
                                      <w:t>seksueel</w:t>
                                    </w:r>
                                  </w:p>
                                  <w:p w14:paraId="33B1CDB3" w14:textId="7E836389" w:rsidR="00C0610C" w:rsidRPr="00A5666F" w:rsidRDefault="00C0610C" w:rsidP="00A5666F">
                                    <w:pPr>
                                      <w:jc w:val="center"/>
                                      <w:rPr>
                                        <w:color w:val="2BBDB9"/>
                                        <w:sz w:val="14"/>
                                        <w:szCs w:val="24"/>
                                      </w:rPr>
                                    </w:pPr>
                                    <w:r>
                                      <w:rPr>
                                        <w:color w:val="2BBDB9"/>
                                        <w:sz w:val="14"/>
                                        <w:szCs w:val="24"/>
                                      </w:rPr>
                                      <w:t>functioneren</w:t>
                                    </w:r>
                                  </w:p>
                                  <w:p w14:paraId="472D0CFE" w14:textId="77777777" w:rsidR="00C0610C" w:rsidRDefault="00C0610C" w:rsidP="00A5666F">
                                    <w:pPr>
                                      <w:jc w:val="center"/>
                                      <w:rPr>
                                        <w:color w:val="2BBDB9"/>
                                      </w:rPr>
                                    </w:pPr>
                                  </w:p>
                                  <w:p w14:paraId="26584943"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96AAF" id="_x0000_s1039" type="#_x0000_t202" style="position:absolute;margin-left:220.95pt;margin-top:10.4pt;width:73.9pt;height:36.9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7CMQIAAEEEAAAOAAAAZHJzL2Uyb0RvYy54bWysU81u2zAMvg/YOwi6r47dpE2MOEXXLsOA&#10;7gdo9wCMLMdCZFGTlNjd04+S0zTbbsN0EESR/Eh+JJc3Q6fZQTqv0FQ8v5hwJo3AWpltxb8/rd/N&#10;OfMBTA0ajaz4s/T8ZvX2zbK3pSywRV1LxwjE+LK3FW9DsGWWedHKDvwFWmlI2aDrIJDotlntoCf0&#10;TmfFZHKV9ehq61BI7+n3flTyVcJvGinC16bxMjBdccotpNulexPvbLWEcuvAtkoc04B/yKIDZSjo&#10;CeoeArC9U39BdUo49NiEC4Fdhk2jhEw1UDX55I9qHluwMtVC5Hh7osn/P1jx5fDNMVVXvMhnnBno&#10;qElPcufDAXasiPz01pdk9mjJMAzvcaA+p1q9fUCx88zgXQtmK2+dw76VUFN+efTMzlxHHB9BNv1n&#10;rCkM7AMmoKFxXSSP6GCETn16PvVGDoEJ+lxczovZJWeCVNOrRV5cpwhQvjhb58NHiR2Lj4o7an0C&#10;h8ODDzEZKF9MYiyPWtVrpXUS3HZzpx07AI3JOp3RV9sWxt80KoThR9OE9xuGNqynNGfFLLkajOBp&#10;vDoVaMa16io+n8QzTl1k6oOpk0kApcc3hdDmSF1ka+QtDJshdSlPzpHXDdbPRKbDcaZpB+nRovvJ&#10;WU/zXHH/Yw9OcqY/GWrIIp9O4wIkYTq7Lkhw55rNuQaMIKiKB87G511ISxPJMnhLjWtUIvU1k2PO&#10;NKeJm+NOxUU4l5PV6+avfgEAAP//AwBQSwMEFAAGAAgAAAAhAOWSYFLfAAAACQEAAA8AAABkcnMv&#10;ZG93bnJldi54bWxMj0FPg0AQhe8m/ofNmHgxdilBC8jSmEYPJtZEWu8LOwKVnSXstsV/73jS42S+&#10;vPe9Yj3bQZxw8r0jBctFBAKpcaanVsF+93ybgvBBk9GDI1TwjR7W5eVFoXPjzvSOpyq0gkPI51pB&#10;F8KYS+mbDq32Czci8e/TTVYHPqdWmkmfOdwOMo6ie2l1T9zQ6RE3HTZf1dFy79Ocjh/16+bwUt3U&#10;h/iN+m1KSl1fzY8PIALO4Q+GX31Wh5Kdanck48WgIEmWGaMK4ognMHCXZisQtYIsWYEsC/l/QfkD&#10;AAD//wMAUEsBAi0AFAAGAAgAAAAhALaDOJL+AAAA4QEAABMAAAAAAAAAAAAAAAAAAAAAAFtDb250&#10;ZW50X1R5cGVzXS54bWxQSwECLQAUAAYACAAAACEAOP0h/9YAAACUAQAACwAAAAAAAAAAAAAAAAAv&#10;AQAAX3JlbHMvLnJlbHNQSwECLQAUAAYACAAAACEA1APewjECAABBBAAADgAAAAAAAAAAAAAAAAAu&#10;AgAAZHJzL2Uyb0RvYy54bWxQSwECLQAUAAYACAAAACEA5ZJgUt8AAAAJAQAADwAAAAAAAAAAAAAA&#10;AACLBAAAZHJzL2Rvd25yZXYueG1sUEsFBgAAAAAEAAQA8wAAAJcFAAAAAA==&#10;" stroked="f">
                        <v:fill opacity="0"/>
                        <v:textbox>
                          <w:txbxContent>
                            <w:p w14:paraId="03356D61" w14:textId="501E891D" w:rsidR="00C0610C" w:rsidRDefault="00C0610C" w:rsidP="00A5666F">
                              <w:pPr>
                                <w:jc w:val="center"/>
                                <w:rPr>
                                  <w:color w:val="2BBDB9"/>
                                  <w:sz w:val="14"/>
                                  <w:szCs w:val="24"/>
                                </w:rPr>
                              </w:pPr>
                              <w:r>
                                <w:rPr>
                                  <w:color w:val="2BBDB9"/>
                                  <w:sz w:val="14"/>
                                  <w:szCs w:val="24"/>
                                </w:rPr>
                                <w:t>seksueel</w:t>
                              </w:r>
                            </w:p>
                            <w:p w14:paraId="33B1CDB3" w14:textId="7E836389" w:rsidR="00C0610C" w:rsidRPr="00A5666F" w:rsidRDefault="00C0610C" w:rsidP="00A5666F">
                              <w:pPr>
                                <w:jc w:val="center"/>
                                <w:rPr>
                                  <w:color w:val="2BBDB9"/>
                                  <w:sz w:val="14"/>
                                  <w:szCs w:val="24"/>
                                </w:rPr>
                              </w:pPr>
                              <w:r>
                                <w:rPr>
                                  <w:color w:val="2BBDB9"/>
                                  <w:sz w:val="14"/>
                                  <w:szCs w:val="24"/>
                                </w:rPr>
                                <w:t>functioneren</w:t>
                              </w:r>
                            </w:p>
                            <w:p w14:paraId="472D0CFE" w14:textId="77777777" w:rsidR="00C0610C" w:rsidRDefault="00C0610C" w:rsidP="00A5666F">
                              <w:pPr>
                                <w:jc w:val="center"/>
                                <w:rPr>
                                  <w:color w:val="2BBDB9"/>
                                </w:rPr>
                              </w:pPr>
                            </w:p>
                            <w:p w14:paraId="26584943"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22752" behindDoc="0" locked="0" layoutInCell="1" allowOverlap="1" wp14:anchorId="198CE5AA" wp14:editId="44B3216D">
                        <wp:simplePos x="0" y="0"/>
                        <wp:positionH relativeFrom="column">
                          <wp:posOffset>3521710</wp:posOffset>
                        </wp:positionH>
                        <wp:positionV relativeFrom="paragraph">
                          <wp:posOffset>108364</wp:posOffset>
                        </wp:positionV>
                        <wp:extent cx="938253" cy="469127"/>
                        <wp:effectExtent l="0" t="0" r="0" b="0"/>
                        <wp:wrapNone/>
                        <wp:docPr id="2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469127"/>
                                </a:xfrm>
                                <a:prstGeom prst="rect">
                                  <a:avLst/>
                                </a:prstGeom>
                                <a:solidFill>
                                  <a:srgbClr val="FFFFFF">
                                    <a:alpha val="0"/>
                                  </a:srgbClr>
                                </a:solidFill>
                                <a:ln w="9525">
                                  <a:noFill/>
                                  <a:miter lim="800000"/>
                                  <a:headEnd/>
                                  <a:tailEnd/>
                                </a:ln>
                              </wps:spPr>
                              <wps:txbx>
                                <w:txbxContent>
                                  <w:p w14:paraId="2778962A" w14:textId="60984E2D" w:rsidR="00C0610C" w:rsidRPr="00A5666F" w:rsidRDefault="00C0610C" w:rsidP="00A5666F">
                                    <w:pPr>
                                      <w:jc w:val="center"/>
                                      <w:rPr>
                                        <w:color w:val="2BBDB9"/>
                                        <w:sz w:val="14"/>
                                        <w:szCs w:val="24"/>
                                      </w:rPr>
                                    </w:pPr>
                                    <w:r>
                                      <w:rPr>
                                        <w:color w:val="2BBDB9"/>
                                        <w:sz w:val="14"/>
                                        <w:szCs w:val="24"/>
                                      </w:rPr>
                                      <w:t>Ervaren gezondheid</w:t>
                                    </w:r>
                                  </w:p>
                                  <w:p w14:paraId="58258F17" w14:textId="77777777" w:rsidR="00C0610C" w:rsidRDefault="00C0610C" w:rsidP="00A5666F">
                                    <w:pPr>
                                      <w:jc w:val="center"/>
                                      <w:rPr>
                                        <w:color w:val="2BBDB9"/>
                                      </w:rPr>
                                    </w:pPr>
                                  </w:p>
                                  <w:p w14:paraId="33EF4A49" w14:textId="77777777" w:rsidR="00C0610C" w:rsidRPr="00D5393A" w:rsidRDefault="00C0610C" w:rsidP="00A5666F">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CE5AA" id="_x0000_s1040" type="#_x0000_t202" style="position:absolute;margin-left:277.3pt;margin-top:8.55pt;width:73.9pt;height:36.9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7kMgIAAEAEAAAOAAAAZHJzL2Uyb0RvYy54bWysU81u2zAMvg/YOwi6L07cJG2MOEWXLsOA&#10;7gdo9wCMLMdCZFGTlNjd05eS0yzbbsN0EESR/Eh+JJe3favZUTqv0JR8MhpzJo3ASpldyb8/bd7d&#10;cOYDmAo0GlnyZ+n57ertm2VnC5ljg7qSjhGI8UVnS96EYIss86KRLfgRWmlIWaNrIZDodlnloCP0&#10;Vmf5eDzPOnSVdSik9/R7Pyj5KuHXtRTha117GZguOeUW0u3SvY13tlpCsXNgGyVOacA/ZNGCMhT0&#10;DHUPAdjBqb+gWiUceqzDSGCbYV0rIVMNVM1k/Ec1jw1YmWohcrw90+T/H6z4cvzmmKpKnk/mnBlo&#10;qUlPcu/DEfYsj/x01hdk9mjJMPTvsac+p1q9fUCx98zgugGzk3fOYddIqCi/SfTMLlwHHB9Btt1n&#10;rCgMHAImoL52bSSP6GCETn16PvdG9oEJ+lxc3eSzK84EqabzxSS/ThGgeHW2zoePElsWHyV31PoE&#10;DscHH2IyULyaxFgetao2SuskuN12rR07Ao3JJp3BV9sGht80KoThB9OE9xuGNqyjNGf5LLkajOBp&#10;vFoVaMa1akt+M45nmLrI1AdTJZMASg9vCqHNibrI1sBb6Ld96tLitSNbrJ6JS4fDSNMK0qNB95Oz&#10;jsa55P7HAZzkTH8y1I/FZDqN85+E6ew6J8FdaraXGjCCoEoeOBue65B2JnJl8I76VqvEaWzwkMkp&#10;ZRrTRM1ppeIeXMrJ6tfir14AAAD//wMAUEsDBBQABgAIAAAAIQA6eyPP3wAAAAkBAAAPAAAAZHJz&#10;L2Rvd25yZXYueG1sTI9NS8QwEIbvgv8hjOBF3KRlP2ptusiiB0EFq97TZmy7NpPSZHfrv3c86XF4&#10;H973mWI7u0EccQq9Jw3JQoFAarztqdXw/vZwnYEI0ZA1gyfU8I0BtuX5WWFy60/0iscqtoJLKORG&#10;QxfjmEsZmg6dCQs/InH26SdnIp9TK+1kTlzuBpkqtZbO9MQLnRlx12HzVR0c797P2fhRP+32j9VV&#10;vU9fqH/OSOvLi/nuFkTEOf7B8KvP6lCyU+0PZIMYNKxWyzWjHGwSEAxsVLoEUWu4SRTIspD/Pyh/&#10;AAAA//8DAFBLAQItABQABgAIAAAAIQC2gziS/gAAAOEBAAATAAAAAAAAAAAAAAAAAAAAAABbQ29u&#10;dGVudF9UeXBlc10ueG1sUEsBAi0AFAAGAAgAAAAhADj9If/WAAAAlAEAAAsAAAAAAAAAAAAAAAAA&#10;LwEAAF9yZWxzLy5yZWxzUEsBAi0AFAAGAAgAAAAhAIpRbuQyAgAAQAQAAA4AAAAAAAAAAAAAAAAA&#10;LgIAAGRycy9lMm9Eb2MueG1sUEsBAi0AFAAGAAgAAAAhADp7I8/fAAAACQEAAA8AAAAAAAAAAAAA&#10;AAAAjAQAAGRycy9kb3ducmV2LnhtbFBLBQYAAAAABAAEAPMAAACYBQAAAAA=&#10;" stroked="f">
                        <v:fill opacity="0"/>
                        <v:textbox>
                          <w:txbxContent>
                            <w:p w14:paraId="2778962A" w14:textId="60984E2D" w:rsidR="00C0610C" w:rsidRPr="00A5666F" w:rsidRDefault="00C0610C" w:rsidP="00A5666F">
                              <w:pPr>
                                <w:jc w:val="center"/>
                                <w:rPr>
                                  <w:color w:val="2BBDB9"/>
                                  <w:sz w:val="14"/>
                                  <w:szCs w:val="24"/>
                                </w:rPr>
                              </w:pPr>
                              <w:r>
                                <w:rPr>
                                  <w:color w:val="2BBDB9"/>
                                  <w:sz w:val="14"/>
                                  <w:szCs w:val="24"/>
                                </w:rPr>
                                <w:t>Ervaren gezondheid</w:t>
                              </w:r>
                            </w:p>
                            <w:p w14:paraId="58258F17" w14:textId="77777777" w:rsidR="00C0610C" w:rsidRDefault="00C0610C" w:rsidP="00A5666F">
                              <w:pPr>
                                <w:jc w:val="center"/>
                                <w:rPr>
                                  <w:color w:val="2BBDB9"/>
                                </w:rPr>
                              </w:pPr>
                            </w:p>
                            <w:p w14:paraId="33EF4A49" w14:textId="77777777" w:rsidR="00C0610C" w:rsidRPr="00D5393A" w:rsidRDefault="00C0610C" w:rsidP="00A5666F">
                              <w:pPr>
                                <w:jc w:val="center"/>
                                <w:rPr>
                                  <w:color w:val="2BBDB9"/>
                                </w:rPr>
                              </w:pPr>
                            </w:p>
                          </w:txbxContent>
                        </v:textbox>
                      </v:shape>
                    </w:pict>
                  </mc:Fallback>
                </mc:AlternateContent>
              </w:r>
              <w:r>
                <w:rPr>
                  <w:noProof/>
                </w:rPr>
                <mc:AlternateContent>
                  <mc:Choice Requires="wps">
                    <w:drawing>
                      <wp:anchor distT="45720" distB="45720" distL="114300" distR="114300" simplePos="0" relativeHeight="251724800" behindDoc="0" locked="0" layoutInCell="1" allowOverlap="1" wp14:anchorId="202B0B33" wp14:editId="0DEA6535">
                        <wp:simplePos x="0" y="0"/>
                        <wp:positionH relativeFrom="column">
                          <wp:posOffset>4243540</wp:posOffset>
                        </wp:positionH>
                        <wp:positionV relativeFrom="paragraph">
                          <wp:posOffset>34179</wp:posOffset>
                        </wp:positionV>
                        <wp:extent cx="938253" cy="564046"/>
                        <wp:effectExtent l="0" t="0" r="0" b="0"/>
                        <wp:wrapNone/>
                        <wp:docPr id="2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3" cy="564046"/>
                                </a:xfrm>
                                <a:prstGeom prst="rect">
                                  <a:avLst/>
                                </a:prstGeom>
                                <a:solidFill>
                                  <a:srgbClr val="FFFFFF">
                                    <a:alpha val="0"/>
                                  </a:srgbClr>
                                </a:solidFill>
                                <a:ln w="9525">
                                  <a:noFill/>
                                  <a:miter lim="800000"/>
                                  <a:headEnd/>
                                  <a:tailEnd/>
                                </a:ln>
                              </wps:spPr>
                              <wps:txbx>
                                <w:txbxContent>
                                  <w:p w14:paraId="6CEFF4D1" w14:textId="77777777" w:rsidR="00C0610C" w:rsidRDefault="00C0610C" w:rsidP="00A5666F">
                                    <w:pPr>
                                      <w:jc w:val="center"/>
                                      <w:rPr>
                                        <w:color w:val="2BBDB9"/>
                                        <w:sz w:val="12"/>
                                        <w:szCs w:val="24"/>
                                      </w:rPr>
                                    </w:pPr>
                                    <w:r w:rsidRPr="00A5666F">
                                      <w:rPr>
                                        <w:color w:val="2BBDB9"/>
                                        <w:sz w:val="12"/>
                                        <w:szCs w:val="24"/>
                                      </w:rPr>
                                      <w:t xml:space="preserve">Ervaren </w:t>
                                    </w:r>
                                  </w:p>
                                  <w:p w14:paraId="050DCFAC" w14:textId="77777777" w:rsidR="00C0610C" w:rsidRDefault="00C0610C" w:rsidP="00A5666F">
                                    <w:pPr>
                                      <w:jc w:val="center"/>
                                      <w:rPr>
                                        <w:color w:val="2BBDB9"/>
                                        <w:sz w:val="12"/>
                                        <w:szCs w:val="24"/>
                                      </w:rPr>
                                    </w:pPr>
                                    <w:r w:rsidRPr="00A5666F">
                                      <w:rPr>
                                        <w:color w:val="2BBDB9"/>
                                        <w:sz w:val="12"/>
                                        <w:szCs w:val="24"/>
                                      </w:rPr>
                                      <w:t>kwaliteit van</w:t>
                                    </w:r>
                                  </w:p>
                                  <w:p w14:paraId="461ABD72" w14:textId="55FDCF7D" w:rsidR="00C0610C" w:rsidRPr="00A5666F" w:rsidRDefault="00C0610C" w:rsidP="00A5666F">
                                    <w:pPr>
                                      <w:jc w:val="center"/>
                                      <w:rPr>
                                        <w:color w:val="2BBDB9"/>
                                        <w:sz w:val="12"/>
                                        <w:szCs w:val="24"/>
                                      </w:rPr>
                                    </w:pPr>
                                    <w:r w:rsidRPr="00A5666F">
                                      <w:rPr>
                                        <w:color w:val="2BBDB9"/>
                                        <w:sz w:val="12"/>
                                        <w:szCs w:val="24"/>
                                      </w:rPr>
                                      <w:t xml:space="preserve"> leven</w:t>
                                    </w:r>
                                  </w:p>
                                  <w:p w14:paraId="0AE292A3" w14:textId="77777777" w:rsidR="00C0610C" w:rsidRPr="00A5666F" w:rsidRDefault="00C0610C" w:rsidP="00A5666F">
                                    <w:pPr>
                                      <w:jc w:val="center"/>
                                      <w:rPr>
                                        <w:color w:val="2BBDB9"/>
                                        <w:sz w:val="12"/>
                                        <w:szCs w:val="24"/>
                                      </w:rPr>
                                    </w:pPr>
                                    <w:r w:rsidRPr="00A5666F">
                                      <w:rPr>
                                        <w:color w:val="2BBDB9"/>
                                        <w:sz w:val="12"/>
                                        <w:szCs w:val="24"/>
                                      </w:rPr>
                                      <w:t>activiteiten</w:t>
                                    </w:r>
                                  </w:p>
                                  <w:p w14:paraId="312030FC" w14:textId="77777777" w:rsidR="00C0610C" w:rsidRPr="00A5666F" w:rsidRDefault="00C0610C" w:rsidP="00A5666F">
                                    <w:pPr>
                                      <w:jc w:val="center"/>
                                      <w:rPr>
                                        <w:color w:val="2BBDB9"/>
                                        <w:sz w:val="16"/>
                                      </w:rPr>
                                    </w:pPr>
                                  </w:p>
                                  <w:p w14:paraId="3B040F1C" w14:textId="77777777" w:rsidR="00C0610C" w:rsidRPr="00A5666F" w:rsidRDefault="00C0610C" w:rsidP="00A5666F">
                                    <w:pPr>
                                      <w:jc w:val="center"/>
                                      <w:rPr>
                                        <w:color w:val="2BBDB9"/>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B0B33" id="_x0000_s1041" type="#_x0000_t202" style="position:absolute;margin-left:334.15pt;margin-top:2.7pt;width:73.9pt;height:44.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kMgIAAEAEAAAOAAAAZHJzL2Uyb0RvYy54bWysU9uO2jAQfa/Uf7D8XgJZoGxEWG3ZUlXa&#10;XqTdfsDgOMTC8bi2Idl+fccOUNq+VfWDZXvGZ2bOmVne9a1mR+m8QlPyyWjMmTQCK2V2Jf/2vHmz&#10;4MwHMBVoNLLkL9Lzu9XrV8vOFjLHBnUlHSMQ44vOlrwJwRZZ5kUjW/AjtNKQsUbXQqCr22WVg47Q&#10;W53l4/E869BV1qGQ3tPrw2Dkq4Rf11KEL3XtZWC65JRbSLtL+zbu2WoJxc6BbZQ4pQH/kEULylDQ&#10;C9QDBGAHp/6CapVw6LEOI4FthnWthEw1UDWT8R/VPDVgZaqFyPH2QpP/f7Di8/GrY6oqeT4hqQy0&#10;JNKz3PtwhD3LIz+d9QW5PVlyDP077EnnVKu3jyj2nhlcN2B28t457BoJFeU3iT+zq68Djo8g2+4T&#10;VhQGDgETUF+7NpJHdDBCJ51eLtrIPjBBj7c3i3x2w5kg02w+HU/nKQIU58/W+fBBYsvioeSOpE/g&#10;cHz0ISYDxdklxvKoVbVRWqeL223X2rEjUJts0hr+atvA8JpahTD84JrwfsPQhnWU5iyfpa8GI3hq&#10;r1YF6nGt2pIvxnENXReZem+q5BJA6eFMIbQ5URfZGngL/bZPKi3OimyxeiEuHQ4tTSNIhwbdD846&#10;aueS++8HcJIz/dGQHreT6TT2f7pMZ29zurhry/baAkYQVMkDZ8NxHdLMRK4M3pNutUqcRoGHTE4p&#10;U5smak4jFefg+p68fg3+6icAAAD//wMAUEsDBBQABgAIAAAAIQBEHN773gAAAAgBAAAPAAAAZHJz&#10;L2Rvd25yZXYueG1sTI9BS8QwFITvgv8hPMGLuGnrWmJtusiiB0EFq97T5tl2bV5Kk92t/97nSY/D&#10;DDPflJvFjeKAcxg8aUhXCQik1tuBOg3vbw+XCkSIhqwZPaGGbwywqU5PSlNYf6RXPNSxE1xCoTAa&#10;+hinQsrQ9uhMWPkJib1PPzsTWc6dtLM5crkbZZYkuXRmIF7ozYTbHtuveu94935R00fztN091hfN&#10;Lnuh4VmR1udny90tiIhL/AvDLz6jQ8VMjd+TDWLUkOfqiqMartcg2FdpnoJoNNysM5BVKf8fqH4A&#10;AAD//wMAUEsBAi0AFAAGAAgAAAAhALaDOJL+AAAA4QEAABMAAAAAAAAAAAAAAAAAAAAAAFtDb250&#10;ZW50X1R5cGVzXS54bWxQSwECLQAUAAYACAAAACEAOP0h/9YAAACUAQAACwAAAAAAAAAAAAAAAAAv&#10;AQAAX3JlbHMvLnJlbHNQSwECLQAUAAYACAAAACEAE/y55DICAABABAAADgAAAAAAAAAAAAAAAAAu&#10;AgAAZHJzL2Uyb0RvYy54bWxQSwECLQAUAAYACAAAACEARBze+94AAAAIAQAADwAAAAAAAAAAAAAA&#10;AACMBAAAZHJzL2Rvd25yZXYueG1sUEsFBgAAAAAEAAQA8wAAAJcFAAAAAA==&#10;" stroked="f">
                        <v:fill opacity="0"/>
                        <v:textbox>
                          <w:txbxContent>
                            <w:p w14:paraId="6CEFF4D1" w14:textId="77777777" w:rsidR="00C0610C" w:rsidRDefault="00C0610C" w:rsidP="00A5666F">
                              <w:pPr>
                                <w:jc w:val="center"/>
                                <w:rPr>
                                  <w:color w:val="2BBDB9"/>
                                  <w:sz w:val="12"/>
                                  <w:szCs w:val="24"/>
                                </w:rPr>
                              </w:pPr>
                              <w:r w:rsidRPr="00A5666F">
                                <w:rPr>
                                  <w:color w:val="2BBDB9"/>
                                  <w:sz w:val="12"/>
                                  <w:szCs w:val="24"/>
                                </w:rPr>
                                <w:t xml:space="preserve">Ervaren </w:t>
                              </w:r>
                            </w:p>
                            <w:p w14:paraId="050DCFAC" w14:textId="77777777" w:rsidR="00C0610C" w:rsidRDefault="00C0610C" w:rsidP="00A5666F">
                              <w:pPr>
                                <w:jc w:val="center"/>
                                <w:rPr>
                                  <w:color w:val="2BBDB9"/>
                                  <w:sz w:val="12"/>
                                  <w:szCs w:val="24"/>
                                </w:rPr>
                              </w:pPr>
                              <w:r w:rsidRPr="00A5666F">
                                <w:rPr>
                                  <w:color w:val="2BBDB9"/>
                                  <w:sz w:val="12"/>
                                  <w:szCs w:val="24"/>
                                </w:rPr>
                                <w:t>kwaliteit van</w:t>
                              </w:r>
                            </w:p>
                            <w:p w14:paraId="461ABD72" w14:textId="55FDCF7D" w:rsidR="00C0610C" w:rsidRPr="00A5666F" w:rsidRDefault="00C0610C" w:rsidP="00A5666F">
                              <w:pPr>
                                <w:jc w:val="center"/>
                                <w:rPr>
                                  <w:color w:val="2BBDB9"/>
                                  <w:sz w:val="12"/>
                                  <w:szCs w:val="24"/>
                                </w:rPr>
                              </w:pPr>
                              <w:r w:rsidRPr="00A5666F">
                                <w:rPr>
                                  <w:color w:val="2BBDB9"/>
                                  <w:sz w:val="12"/>
                                  <w:szCs w:val="24"/>
                                </w:rPr>
                                <w:t xml:space="preserve"> leven</w:t>
                              </w:r>
                            </w:p>
                            <w:p w14:paraId="0AE292A3" w14:textId="77777777" w:rsidR="00C0610C" w:rsidRPr="00A5666F" w:rsidRDefault="00C0610C" w:rsidP="00A5666F">
                              <w:pPr>
                                <w:jc w:val="center"/>
                                <w:rPr>
                                  <w:color w:val="2BBDB9"/>
                                  <w:sz w:val="12"/>
                                  <w:szCs w:val="24"/>
                                </w:rPr>
                              </w:pPr>
                              <w:r w:rsidRPr="00A5666F">
                                <w:rPr>
                                  <w:color w:val="2BBDB9"/>
                                  <w:sz w:val="12"/>
                                  <w:szCs w:val="24"/>
                                </w:rPr>
                                <w:t>activiteiten</w:t>
                              </w:r>
                            </w:p>
                            <w:p w14:paraId="312030FC" w14:textId="77777777" w:rsidR="00C0610C" w:rsidRPr="00A5666F" w:rsidRDefault="00C0610C" w:rsidP="00A5666F">
                              <w:pPr>
                                <w:jc w:val="center"/>
                                <w:rPr>
                                  <w:color w:val="2BBDB9"/>
                                  <w:sz w:val="16"/>
                                </w:rPr>
                              </w:pPr>
                            </w:p>
                            <w:p w14:paraId="3B040F1C" w14:textId="77777777" w:rsidR="00C0610C" w:rsidRPr="00A5666F" w:rsidRDefault="00C0610C" w:rsidP="00A5666F">
                              <w:pPr>
                                <w:jc w:val="center"/>
                                <w:rPr>
                                  <w:color w:val="2BBDB9"/>
                                  <w:sz w:val="16"/>
                                </w:rPr>
                              </w:pPr>
                            </w:p>
                          </w:txbxContent>
                        </v:textbox>
                      </v:shape>
                    </w:pict>
                  </mc:Fallback>
                </mc:AlternateContent>
              </w:r>
              <w:r>
                <w:rPr>
                  <w:i/>
                  <w:noProof/>
                </w:rPr>
                <w:drawing>
                  <wp:inline distT="0" distB="0" distL="0" distR="0" wp14:anchorId="789AB392" wp14:editId="61E7E16C">
                    <wp:extent cx="720000" cy="720000"/>
                    <wp:effectExtent l="0" t="0" r="4445" b="4445"/>
                    <wp:docPr id="238" name="Afbeelding 238"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3243CDD8" wp14:editId="6E3CAB50">
                    <wp:extent cx="720000" cy="720000"/>
                    <wp:effectExtent l="0" t="0" r="4445" b="4445"/>
                    <wp:docPr id="239" name="Afbeelding 239"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066C7F77" wp14:editId="0B62ADF5">
                    <wp:extent cx="720000" cy="720000"/>
                    <wp:effectExtent l="0" t="0" r="4445" b="4445"/>
                    <wp:docPr id="240" name="Afbeelding 240"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553F9EEF" wp14:editId="04C126D9">
                    <wp:extent cx="720000" cy="720000"/>
                    <wp:effectExtent l="0" t="0" r="4445" b="4445"/>
                    <wp:docPr id="241" name="Afbeelding 241"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542A1AF3" wp14:editId="6E58D117">
                    <wp:extent cx="720000" cy="720000"/>
                    <wp:effectExtent l="0" t="0" r="4445" b="4445"/>
                    <wp:docPr id="242" name="Afbeelding 242"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3982BFD0" wp14:editId="6805591D">
                    <wp:extent cx="720000" cy="720000"/>
                    <wp:effectExtent l="0" t="0" r="4445" b="4445"/>
                    <wp:docPr id="243" name="Afbeelding 243"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r>
                <w:rPr>
                  <w:i/>
                  <w:noProof/>
                </w:rPr>
                <w:drawing>
                  <wp:inline distT="0" distB="0" distL="0" distR="0" wp14:anchorId="44AEABB0" wp14:editId="4DE77860">
                    <wp:extent cx="720000" cy="720000"/>
                    <wp:effectExtent l="0" t="0" r="4445" b="4445"/>
                    <wp:docPr id="244" name="Afbeelding 244"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sdtContent>
        </w:sdt>
      </w:sdtContent>
    </w:sdt>
    <w:p w14:paraId="7ABA19F0" w14:textId="692E9198" w:rsidR="005A1572" w:rsidRPr="001C6039" w:rsidRDefault="00A5666F" w:rsidP="001C6039">
      <w:pPr>
        <w:spacing w:after="120" w:line="240" w:lineRule="auto"/>
        <w:rPr>
          <w:i/>
        </w:rPr>
      </w:pPr>
      <w:r w:rsidRPr="001C6039">
        <w:rPr>
          <w:i/>
        </w:rPr>
        <w:t xml:space="preserve">Figuur </w:t>
      </w:r>
      <w:r w:rsidR="001C6039">
        <w:rPr>
          <w:i/>
        </w:rPr>
        <w:t>2</w:t>
      </w:r>
      <w:r w:rsidR="005A1572" w:rsidRPr="001C6039">
        <w:rPr>
          <w:i/>
        </w:rPr>
        <w:t xml:space="preserve">: </w:t>
      </w:r>
      <w:r w:rsidRPr="001C6039">
        <w:rPr>
          <w:i/>
        </w:rPr>
        <w:t>PRO’s</w:t>
      </w:r>
      <w:r w:rsidR="001C6039">
        <w:rPr>
          <w:i/>
        </w:rPr>
        <w:t>,</w:t>
      </w:r>
      <w:r w:rsidRPr="001C6039">
        <w:rPr>
          <w:i/>
        </w:rPr>
        <w:t xml:space="preserve"> Uitkomsten van zorg die betrekking hebben op de gezondheid van de patiënt</w:t>
      </w:r>
    </w:p>
    <w:p w14:paraId="60A6897A" w14:textId="769F6FC4" w:rsidR="005A1572" w:rsidRDefault="005A1572" w:rsidP="00304E35">
      <w:pPr>
        <w:spacing w:after="120" w:line="240" w:lineRule="auto"/>
        <w:rPr>
          <w:b/>
          <w:color w:val="2BBDB9"/>
        </w:rPr>
      </w:pPr>
    </w:p>
    <w:p w14:paraId="4F1F999D" w14:textId="4B6379E5" w:rsidR="00ED4AEE" w:rsidRPr="00B371CC" w:rsidRDefault="00A5666F" w:rsidP="00ED4AEE">
      <w:pPr>
        <w:spacing w:after="120" w:line="240" w:lineRule="auto"/>
        <w:rPr>
          <w:i/>
          <w:color w:val="F16656"/>
        </w:rPr>
      </w:pPr>
      <w:r>
        <w:rPr>
          <w:i/>
          <w:color w:val="F16656"/>
        </w:rPr>
        <w:t>Clustering van</w:t>
      </w:r>
      <w:r w:rsidR="00ED4AEE" w:rsidRPr="00B371CC">
        <w:rPr>
          <w:i/>
          <w:color w:val="F16656"/>
        </w:rPr>
        <w:t xml:space="preserve"> PROs</w:t>
      </w:r>
    </w:p>
    <w:p w14:paraId="0A5503F7" w14:textId="21B85854" w:rsidR="00ED4AEE" w:rsidRDefault="00ED4AEE" w:rsidP="00ED4AEE">
      <w:pPr>
        <w:spacing w:after="120" w:line="240" w:lineRule="auto"/>
      </w:pPr>
      <w:r>
        <w:t>De PROs in het menu zijn ingedeeld in verschillende niveaus waarop gemeten kan worden: symptomen, functionele status, ervaren gezondheid en ervar</w:t>
      </w:r>
      <w:r w:rsidR="00FD7059">
        <w:t>en kwaliteit van leven, figuur 3</w:t>
      </w:r>
      <w:r>
        <w:t xml:space="preserve">. Deze indeling is gebaseerd op diverse conceptuele modellen zoals de International Classification of Functioning, Disability and Health (ICF) van de World Health Organization, het model van Wilson &amp; Cleary, </w:t>
      </w:r>
      <w:r w:rsidR="00614454">
        <w:t xml:space="preserve">- </w:t>
      </w:r>
      <w:r>
        <w:t xml:space="preserve">en het conceptueel model van het </w:t>
      </w:r>
      <w:r w:rsidRPr="005024C0">
        <w:t>Patient-Reported Outcome Measurement Information System (PROMIS).</w:t>
      </w:r>
      <w:r>
        <w:t xml:space="preserve"> Binnen de niveaus symptomen en functionele status wordt onderscheid gemaakt tussen fysieke, mentale, en sociale aspecten. </w:t>
      </w:r>
      <w:r w:rsidR="00C03EB9">
        <w:t>In de tabel wordt een voorbeeld gegeven</w:t>
      </w:r>
      <w:r w:rsidR="001C6039">
        <w:t xml:space="preserve"> van een clustering binnen symptomen en fysiek functioneren.  </w:t>
      </w:r>
    </w:p>
    <w:sdt>
      <w:sdtPr>
        <w:rPr>
          <w:i/>
        </w:rPr>
        <w:id w:val="1861464335"/>
        <w:lock w:val="contentLocked"/>
        <w:placeholder>
          <w:docPart w:val="DefaultPlaceholder_-1854013440"/>
        </w:placeholder>
        <w:group/>
      </w:sdtPr>
      <w:sdtContent>
        <w:p w14:paraId="7A85CBBB" w14:textId="3F18DA42" w:rsidR="00ED4AEE" w:rsidRDefault="00F1392C" w:rsidP="00ED4AEE">
          <w:pPr>
            <w:spacing w:after="120" w:line="240" w:lineRule="auto"/>
            <w:rPr>
              <w:i/>
            </w:rPr>
          </w:pPr>
          <w:r>
            <w:rPr>
              <w:noProof/>
            </w:rPr>
            <mc:AlternateContent>
              <mc:Choice Requires="wps">
                <w:drawing>
                  <wp:anchor distT="45720" distB="45720" distL="114300" distR="114300" simplePos="0" relativeHeight="251689984" behindDoc="0" locked="0" layoutInCell="1" allowOverlap="1" wp14:anchorId="21A3910F" wp14:editId="0A390A03">
                    <wp:simplePos x="0" y="0"/>
                    <wp:positionH relativeFrom="column">
                      <wp:posOffset>260460</wp:posOffset>
                    </wp:positionH>
                    <wp:positionV relativeFrom="paragraph">
                      <wp:posOffset>302564</wp:posOffset>
                    </wp:positionV>
                    <wp:extent cx="787180" cy="636104"/>
                    <wp:effectExtent l="0" t="0" r="0" b="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80" cy="636104"/>
                            </a:xfrm>
                            <a:prstGeom prst="rect">
                              <a:avLst/>
                            </a:prstGeom>
                            <a:solidFill>
                              <a:srgbClr val="FFFFFF">
                                <a:alpha val="0"/>
                              </a:srgbClr>
                            </a:solidFill>
                            <a:ln w="9525">
                              <a:noFill/>
                              <a:miter lim="800000"/>
                              <a:headEnd/>
                              <a:tailEnd/>
                            </a:ln>
                          </wps:spPr>
                          <wps:txbx>
                            <w:txbxContent>
                              <w:p w14:paraId="52E65040" w14:textId="77777777" w:rsidR="00C0610C" w:rsidRDefault="00C0610C" w:rsidP="00ED4AEE">
                                <w:pPr>
                                  <w:spacing w:line="240" w:lineRule="auto"/>
                                  <w:rPr>
                                    <w:color w:val="2BBDB9"/>
                                    <w:sz w:val="24"/>
                                    <w:szCs w:val="24"/>
                                  </w:rPr>
                                </w:pPr>
                                <w:r w:rsidRPr="00D5393A">
                                  <w:rPr>
                                    <w:color w:val="2BBDB9"/>
                                    <w:sz w:val="24"/>
                                    <w:szCs w:val="24"/>
                                  </w:rPr>
                                  <w:t>Symp</w:t>
                                </w:r>
                                <w:r>
                                  <w:rPr>
                                    <w:color w:val="2BBDB9"/>
                                    <w:sz w:val="24"/>
                                    <w:szCs w:val="24"/>
                                  </w:rPr>
                                  <w:t>-</w:t>
                                </w:r>
                              </w:p>
                              <w:p w14:paraId="158387D0" w14:textId="5B2C3CD5" w:rsidR="00C0610C" w:rsidRPr="00ED4AEE" w:rsidRDefault="00C0610C" w:rsidP="00ED4AEE">
                                <w:pPr>
                                  <w:spacing w:line="240" w:lineRule="auto"/>
                                  <w:rPr>
                                    <w:color w:val="2BBDB9"/>
                                    <w:sz w:val="24"/>
                                    <w:szCs w:val="24"/>
                                  </w:rPr>
                                </w:pPr>
                                <w:r>
                                  <w:rPr>
                                    <w:color w:val="2BBDB9"/>
                                    <w:sz w:val="24"/>
                                    <w:szCs w:val="24"/>
                                  </w:rPr>
                                  <w:t>tomen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3910F" id="_x0000_s1042" type="#_x0000_t202" style="position:absolute;margin-left:20.5pt;margin-top:23.8pt;width:62pt;height:50.1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xbMAIAAEAEAAAOAAAAZHJzL2Uyb0RvYy54bWysU81u2zAMvg/YOwi6r7azNEmNOkXXrsOA&#10;7gdo9wCMLMdCZVGT1NjZ04+Ski7bbsN0EESR/Eh+JC+vpkGznXReoWl4dVZyJo3AVpltw7893r1Z&#10;ceYDmBY0GtnwvfT8av361eVoaznDHnUrHSMQ4+vRNrwPwdZF4UUvB/BnaKUhZYdugECi2xatg5HQ&#10;B13MynJRjOha61BI7+n3Niv5OuF3nRThS9d5GZhuOOUW0u3SvYl3sb6EeuvA9koc0oB/yGIAZSjo&#10;C9QtBGDPTv0FNSjh0GMXzgQOBXadEjLVQNVU5R/VPPRgZaqFyPH2hSb//2DF591Xx1RLvas4MzBQ&#10;jx7lkw87eGKzSM9ofU1WD5bswvQOJzJNpXp7j+LJM4M3PZitvHYOx15CS+lV0bM4cc04PoJsxk/Y&#10;Uhh4DpiAps4NkTtigxE6tWn/0ho5BSboc7laVivSCFIt3i6qcp4iQH10ts6HDxIHFh8Nd9T5BA67&#10;ex9iMlAfTWIsj1q1d0rrJLjt5kY7tgOakrt0sq+2PeTfNCmE4bNpwvsNQxs2NvzifHaeXA1G8DRd&#10;gwo04loNDV+V8eShi0y9N20yCaB0flMIbQ7URbYyb2HaTLlJi2NLNtjuiUyHeaRpBenRo/vB2Ujj&#10;3HD//Rmc5Ex/NNSQi2o+j/OfhPn5ckaCO9VsTjVgBEE1PHCWnzch7Uwky+A1Na5TidTY4ZzJIWca&#10;08TNYaXiHpzKyerX4q9/AgAA//8DAFBLAwQUAAYACAAAACEAEwLVed4AAAAJAQAADwAAAGRycy9k&#10;b3ducmV2LnhtbExPTU/CQBC9m/AfNkPixcgWgqWp3RJD9GCiJFS4b7tjW+zONt0F6r93OMlpZt6b&#10;vI9sPdpOnHHwrSMF81kEAqlypqVawf7r7TEB4YMmoztHqOAXPazzyV2mU+MutMNzEWrBIuRTraAJ&#10;oU+l9FWDVvuZ65GY+3aD1YHPoZZm0BcWt51cRFEsrW6JHRrd46bB6qc4WfZ9HZP+UH5sju/FQ3lc&#10;bKn9TEip++n48gwi4Bj+n+Ean6NDzplKdyLjRadgOecqgecqBnHl4ycGSl6WqwRknsnbBvkfAAAA&#10;//8DAFBLAQItABQABgAIAAAAIQC2gziS/gAAAOEBAAATAAAAAAAAAAAAAAAAAAAAAABbQ29udGVu&#10;dF9UeXBlc10ueG1sUEsBAi0AFAAGAAgAAAAhADj9If/WAAAAlAEAAAsAAAAAAAAAAAAAAAAALwEA&#10;AF9yZWxzLy5yZWxzUEsBAi0AFAAGAAgAAAAhAPb+vFswAgAAQAQAAA4AAAAAAAAAAAAAAAAALgIA&#10;AGRycy9lMm9Eb2MueG1sUEsBAi0AFAAGAAgAAAAhABMC1XneAAAACQEAAA8AAAAAAAAAAAAAAAAA&#10;igQAAGRycy9kb3ducmV2LnhtbFBLBQYAAAAABAAEAPMAAACVBQAAAAA=&#10;" stroked="f">
                    <v:fill opacity="0"/>
                    <v:textbox>
                      <w:txbxContent>
                        <w:p w14:paraId="52E65040" w14:textId="77777777" w:rsidR="00C0610C" w:rsidRDefault="00C0610C" w:rsidP="00ED4AEE">
                          <w:pPr>
                            <w:spacing w:line="240" w:lineRule="auto"/>
                            <w:rPr>
                              <w:color w:val="2BBDB9"/>
                              <w:sz w:val="24"/>
                              <w:szCs w:val="24"/>
                            </w:rPr>
                          </w:pPr>
                          <w:r w:rsidRPr="00D5393A">
                            <w:rPr>
                              <w:color w:val="2BBDB9"/>
                              <w:sz w:val="24"/>
                              <w:szCs w:val="24"/>
                            </w:rPr>
                            <w:t>Symp</w:t>
                          </w:r>
                          <w:r>
                            <w:rPr>
                              <w:color w:val="2BBDB9"/>
                              <w:sz w:val="24"/>
                              <w:szCs w:val="24"/>
                            </w:rPr>
                            <w:t>-</w:t>
                          </w:r>
                        </w:p>
                        <w:p w14:paraId="158387D0" w14:textId="5B2C3CD5" w:rsidR="00C0610C" w:rsidRPr="00ED4AEE" w:rsidRDefault="00C0610C" w:rsidP="00ED4AEE">
                          <w:pPr>
                            <w:spacing w:line="240" w:lineRule="auto"/>
                            <w:rPr>
                              <w:color w:val="2BBDB9"/>
                              <w:sz w:val="24"/>
                              <w:szCs w:val="24"/>
                            </w:rPr>
                          </w:pPr>
                          <w:r>
                            <w:rPr>
                              <w:color w:val="2BBDB9"/>
                              <w:sz w:val="24"/>
                              <w:szCs w:val="24"/>
                            </w:rPr>
                            <w:t>tomen</w:t>
                          </w:r>
                        </w:p>
                      </w:txbxContent>
                    </v:textbox>
                  </v:shape>
                </w:pict>
              </mc:Fallback>
            </mc:AlternateContent>
          </w:r>
          <w:r w:rsidR="00ED4AEE">
            <w:rPr>
              <w:noProof/>
            </w:rPr>
            <mc:AlternateContent>
              <mc:Choice Requires="wps">
                <w:drawing>
                  <wp:anchor distT="45720" distB="45720" distL="114300" distR="114300" simplePos="0" relativeHeight="251687936" behindDoc="0" locked="0" layoutInCell="1" allowOverlap="1" wp14:anchorId="439EE71E" wp14:editId="42154DA1">
                    <wp:simplePos x="0" y="0"/>
                    <wp:positionH relativeFrom="column">
                      <wp:posOffset>3604896</wp:posOffset>
                    </wp:positionH>
                    <wp:positionV relativeFrom="paragraph">
                      <wp:posOffset>234314</wp:posOffset>
                    </wp:positionV>
                    <wp:extent cx="1123950" cy="695325"/>
                    <wp:effectExtent l="0" t="0" r="0" b="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95325"/>
                            </a:xfrm>
                            <a:prstGeom prst="rect">
                              <a:avLst/>
                            </a:prstGeom>
                            <a:solidFill>
                              <a:srgbClr val="FFFFFF">
                                <a:alpha val="0"/>
                              </a:srgbClr>
                            </a:solidFill>
                            <a:ln w="9525">
                              <a:noFill/>
                              <a:miter lim="800000"/>
                              <a:headEnd/>
                              <a:tailEnd/>
                            </a:ln>
                          </wps:spPr>
                          <wps:txbx>
                            <w:txbxContent>
                              <w:p w14:paraId="1A17149E" w14:textId="77777777" w:rsidR="00C0610C" w:rsidRPr="00D5393A" w:rsidRDefault="00C0610C" w:rsidP="00ED4AEE">
                                <w:pPr>
                                  <w:rPr>
                                    <w:color w:val="2BBDB9"/>
                                    <w:sz w:val="24"/>
                                  </w:rPr>
                                </w:pPr>
                                <w:r w:rsidRPr="00D5393A">
                                  <w:rPr>
                                    <w:color w:val="2BBDB9"/>
                                    <w:sz w:val="24"/>
                                  </w:rPr>
                                  <w:t>Ervaren kwaliteit van leven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EE71E" id="_x0000_s1043" type="#_x0000_t202" style="position:absolute;margin-left:283.85pt;margin-top:18.45pt;width:88.5pt;height:5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zBMAIAAEAEAAAOAAAAZHJzL2Uyb0RvYy54bWysU9tu2zAMfR+wfxD0vjhJk7Yx4hRdugwD&#10;ugvQ7gNoWY6FyKImKbG7ry8lJ1m2vQ3zgyCa1CF5Drm861vNDtJ5habgk9GYM2kEVspsC/79efPu&#10;ljMfwFSg0ciCv0jP71Zv3yw7m8spNqgr6RiBGJ93tuBNCDbPMi8a2YIfoZWGnDW6FgKZbptVDjpC&#10;b3U2HY+vsw5dZR0K6T39fRicfJXw61qK8LWuvQxMF5xqC+l06Szjma2WkG8d2EaJYxnwD1W0oAwl&#10;PUM9QAC2d+ovqFYJhx7rMBLYZljXSsjUA3UzGf/RzVMDVqZeiBxvzzT5/wcrvhy+Oaaqgt9wZqAl&#10;iZ7lzocD7Ng0stNZn1PQk6Ww0L/HnlROnXr7iGLnmcF1A2Yr753DrpFQUXWT+DK7eDrg+AhSdp+x&#10;ojSwD5iA+tq1kToigxE6qfRyVkb2gYmYcjK9WszJJch3vZhfTecpBeSn19b58FFiy+Kl4I6UT+hw&#10;ePQhVgP5KSQm86hVtVFaJ8Nty7V27AA0JZv0DW+1bWD4myaFMPwQmvB+w9CGdQVfzKmwCGkwgqfp&#10;alWgEdeqLfjtOH7D0EWqPpgqhQRQerhTCm2O3EW6BuJCX/ZJpMnspEmJ1Qux6XAYaVpBujTofnLW&#10;0TgX3P/Yg5Oc6U+GFFlMZrM4/8mYzW+mZLhLT3npASMIquCBs+G6Dmlnhs7uSblaJVKjxEMlx5pp&#10;TBM3x5WKe3Bpp6hfi796BQAA//8DAFBLAwQUAAYACAAAACEAX7zwsd8AAAAKAQAADwAAAGRycy9k&#10;b3ducmV2LnhtbEyPwU6DQBCG7ya+w2ZMvJh2sSIgsjSm0YNJNZHqfWFHoLKzhN22+PaOJz3OzJf/&#10;/6ZYz3YQR5x870jB9TICgdQ401Or4H33tMhA+KDJ6MERKvhGD+vy/KzQuXEnesNjFVrBIeRzraAL&#10;Ycyl9E2HVvulG5H49ukmqwOPUyvNpE8cbge5iqJEWt0TN3R6xE2HzVd1sNz7OGfjR73d7J+rq3q/&#10;eqX+JSOlLi/mh3sQAefwB8OvPqtDyU61O5DxYlBwm6QpowpukjsQDKRxzIuayTiJQZaF/P9C+QMA&#10;AP//AwBQSwECLQAUAAYACAAAACEAtoM4kv4AAADhAQAAEwAAAAAAAAAAAAAAAAAAAAAAW0NvbnRl&#10;bnRfVHlwZXNdLnhtbFBLAQItABQABgAIAAAAIQA4/SH/1gAAAJQBAAALAAAAAAAAAAAAAAAAAC8B&#10;AABfcmVscy8ucmVsc1BLAQItABQABgAIAAAAIQD3YbzBMAIAAEAEAAAOAAAAAAAAAAAAAAAAAC4C&#10;AABkcnMvZTJvRG9jLnhtbFBLAQItABQABgAIAAAAIQBfvPCx3wAAAAoBAAAPAAAAAAAAAAAAAAAA&#10;AIoEAABkcnMvZG93bnJldi54bWxQSwUGAAAAAAQABADzAAAAlgUAAAAA&#10;" stroked="f">
                    <v:fill opacity="0"/>
                    <v:textbox>
                      <w:txbxContent>
                        <w:p w14:paraId="1A17149E" w14:textId="77777777" w:rsidR="00C0610C" w:rsidRPr="00D5393A" w:rsidRDefault="00C0610C" w:rsidP="00ED4AEE">
                          <w:pPr>
                            <w:rPr>
                              <w:color w:val="2BBDB9"/>
                              <w:sz w:val="24"/>
                            </w:rPr>
                          </w:pPr>
                          <w:r w:rsidRPr="00D5393A">
                            <w:rPr>
                              <w:color w:val="2BBDB9"/>
                              <w:sz w:val="24"/>
                            </w:rPr>
                            <w:t>Ervaren kwaliteit van leven</w:t>
                          </w:r>
                        </w:p>
                      </w:txbxContent>
                    </v:textbox>
                  </v:shape>
                </w:pict>
              </mc:Fallback>
            </mc:AlternateContent>
          </w:r>
          <w:r w:rsidR="00ED4AEE">
            <w:rPr>
              <w:noProof/>
            </w:rPr>
            <mc:AlternateContent>
              <mc:Choice Requires="wps">
                <w:drawing>
                  <wp:anchor distT="45720" distB="45720" distL="114300" distR="114300" simplePos="0" relativeHeight="251686912" behindDoc="0" locked="0" layoutInCell="1" allowOverlap="1" wp14:anchorId="464FEA43" wp14:editId="5C6B9184">
                    <wp:simplePos x="0" y="0"/>
                    <wp:positionH relativeFrom="column">
                      <wp:posOffset>2204720</wp:posOffset>
                    </wp:positionH>
                    <wp:positionV relativeFrom="paragraph">
                      <wp:posOffset>310515</wp:posOffset>
                    </wp:positionV>
                    <wp:extent cx="1350010" cy="584791"/>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584791"/>
                            </a:xfrm>
                            <a:prstGeom prst="rect">
                              <a:avLst/>
                            </a:prstGeom>
                            <a:solidFill>
                              <a:srgbClr val="FFFFFF">
                                <a:alpha val="0"/>
                              </a:srgbClr>
                            </a:solidFill>
                            <a:ln w="9525">
                              <a:noFill/>
                              <a:miter lim="800000"/>
                              <a:headEnd/>
                              <a:tailEnd/>
                            </a:ln>
                          </wps:spPr>
                          <wps:txbx>
                            <w:txbxContent>
                              <w:p w14:paraId="027EBB5B" w14:textId="77777777" w:rsidR="00C0610C" w:rsidRPr="00D5393A" w:rsidRDefault="00C0610C" w:rsidP="00ED4AEE">
                                <w:pPr>
                                  <w:jc w:val="center"/>
                                  <w:rPr>
                                    <w:color w:val="2BBDB9"/>
                                    <w:sz w:val="24"/>
                                  </w:rPr>
                                </w:pPr>
                                <w:r w:rsidRPr="00D5393A">
                                  <w:rPr>
                                    <w:color w:val="2BBDB9"/>
                                    <w:sz w:val="24"/>
                                  </w:rPr>
                                  <w:t>Ervaren gezondheid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EA43" id="_x0000_s1044" type="#_x0000_t202" style="position:absolute;margin-left:173.6pt;margin-top:24.45pt;width:106.3pt;height:46.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lqMMQIAAEIEAAAOAAAAZHJzL2Uyb0RvYy54bWysU9uO2jAQfa/Uf7D8XgIUCkSE1ZYtVaXt&#10;RdrtBwyOQywcj2sbEvr1O3aA0vatah4sTzxzZuacmeVd12h2lM4rNAUfDYacSSOwVGZX8O/Pmzdz&#10;znwAU4JGIwt+kp7frV6/WrY2l2OsUZfSMQIxPm9twesQbJ5lXtSyAT9AKw09VugaCGS6XVY6aAm9&#10;0dl4OHyXtehK61BI7+nvQ//IVwm/qqQIX6vKy8B0wam2kE6Xzm08s9US8p0DWytxLgP+oYoGlKGk&#10;V6gHCMAOTv0F1Sjh0GMVBgKbDKtKCZl6oG5Gwz+6earBytQLkePtlSb//2DFl+M3x1RZ8PFoxpmB&#10;hkR6lnsfjrBn48hPa31Obk+WHEP3HjvSOfXq7SOKvWcG1zWYnbx3DttaQkn1jWJkdhPa4/gIsm0/&#10;Y0lp4BAwAXWVayJ5RAcjdNLpdNVGdoGJmPLtdEgMcSbobTqfzBZ9Csgv0db58FFiw+Kl4I60T+hw&#10;fPQhVgP5xSUm86hVuVFaJ8Pttmvt2BFoTjbp62O1raH/m2aFMHzvmvB+w9CGtQVfTMfTFGowgqf5&#10;alSgIdeqKfh8GL9+7CJVH0yZXAIo3d8phTZn7iJdPXGh23ZJptH0oskWyxOx6bAfalpCutTofnLW&#10;0kAX3P84gJOc6U+GFFmMJpO4AcmYTGdjMtzty/b2BYwgqIIHzvrrOqStiWQZvCflKpVIjRL3lZxr&#10;pkFN3JyXKm7CrZ28fq3+6gUAAP//AwBQSwMEFAAGAAgAAAAhAJNxFArgAAAACgEAAA8AAABkcnMv&#10;ZG93bnJldi54bWxMj0FPg0AQhe8m/ofNNPFi7FKkSilLYxo9mKiJaO8LOwUqO0vYbYv/3vGkx8l8&#10;ee97+WayvTjh6DtHChbzCARS7UxHjYLPj6ebFIQPmozuHaGCb/SwKS4vcp0Zd6Z3PJWhERxCPtMK&#10;2hCGTEpft2i1n7sBiX97N1od+BwbaUZ95nDbyziK7qTVHXFDqwfctlh/lUfLvY9TOuyql+3hubyu&#10;DvEbda8pKXU1mx7WIAJO4Q+GX31Wh4KdKnck40Wv4Da5jxlVkKQrEAwslyveUjGZLCKQRS7/Tyh+&#10;AAAA//8DAFBLAQItABQABgAIAAAAIQC2gziS/gAAAOEBAAATAAAAAAAAAAAAAAAAAAAAAABbQ29u&#10;dGVudF9UeXBlc10ueG1sUEsBAi0AFAAGAAgAAAAhADj9If/WAAAAlAEAAAsAAAAAAAAAAAAAAAAA&#10;LwEAAF9yZWxzLy5yZWxzUEsBAi0AFAAGAAgAAAAhAPVmWowxAgAAQgQAAA4AAAAAAAAAAAAAAAAA&#10;LgIAAGRycy9lMm9Eb2MueG1sUEsBAi0AFAAGAAgAAAAhAJNxFArgAAAACgEAAA8AAAAAAAAAAAAA&#10;AAAAiwQAAGRycy9kb3ducmV2LnhtbFBLBQYAAAAABAAEAPMAAACYBQAAAAA=&#10;" stroked="f">
                    <v:fill opacity="0"/>
                    <v:textbox>
                      <w:txbxContent>
                        <w:p w14:paraId="027EBB5B" w14:textId="77777777" w:rsidR="00C0610C" w:rsidRPr="00D5393A" w:rsidRDefault="00C0610C" w:rsidP="00ED4AEE">
                          <w:pPr>
                            <w:jc w:val="center"/>
                            <w:rPr>
                              <w:color w:val="2BBDB9"/>
                              <w:sz w:val="24"/>
                            </w:rPr>
                          </w:pPr>
                          <w:r w:rsidRPr="00D5393A">
                            <w:rPr>
                              <w:color w:val="2BBDB9"/>
                              <w:sz w:val="24"/>
                            </w:rPr>
                            <w:t>Ervaren gezondheid</w:t>
                          </w:r>
                        </w:p>
                      </w:txbxContent>
                    </v:textbox>
                  </v:shape>
                </w:pict>
              </mc:Fallback>
            </mc:AlternateContent>
          </w:r>
          <w:r w:rsidR="00ED4AEE">
            <w:rPr>
              <w:noProof/>
            </w:rPr>
            <mc:AlternateContent>
              <mc:Choice Requires="wps">
                <w:drawing>
                  <wp:anchor distT="45720" distB="45720" distL="114300" distR="114300" simplePos="0" relativeHeight="251688960" behindDoc="0" locked="0" layoutInCell="1" allowOverlap="1" wp14:anchorId="04FB0DA2" wp14:editId="2E46C264">
                    <wp:simplePos x="0" y="0"/>
                    <wp:positionH relativeFrom="column">
                      <wp:posOffset>1185545</wp:posOffset>
                    </wp:positionH>
                    <wp:positionV relativeFrom="paragraph">
                      <wp:posOffset>329565</wp:posOffset>
                    </wp:positionV>
                    <wp:extent cx="1143000" cy="704850"/>
                    <wp:effectExtent l="0" t="0" r="0" b="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04850"/>
                            </a:xfrm>
                            <a:prstGeom prst="rect">
                              <a:avLst/>
                            </a:prstGeom>
                            <a:solidFill>
                              <a:srgbClr val="FFFFFF">
                                <a:alpha val="0"/>
                              </a:srgbClr>
                            </a:solidFill>
                            <a:ln w="9525">
                              <a:noFill/>
                              <a:miter lim="800000"/>
                              <a:headEnd/>
                              <a:tailEnd/>
                            </a:ln>
                          </wps:spPr>
                          <wps:txbx>
                            <w:txbxContent>
                              <w:p w14:paraId="71FDE491" w14:textId="77777777" w:rsidR="00C0610C" w:rsidRDefault="00C0610C" w:rsidP="00ED4AEE">
                                <w:pPr>
                                  <w:jc w:val="center"/>
                                  <w:rPr>
                                    <w:color w:val="2BBDB9"/>
                                    <w:sz w:val="24"/>
                                    <w:szCs w:val="24"/>
                                  </w:rPr>
                                </w:pPr>
                                <w:r w:rsidRPr="00D5393A">
                                  <w:rPr>
                                    <w:color w:val="2BBDB9"/>
                                    <w:sz w:val="24"/>
                                    <w:szCs w:val="24"/>
                                  </w:rPr>
                                  <w:t>Functionele</w:t>
                                </w:r>
                              </w:p>
                              <w:p w14:paraId="34367CBF" w14:textId="77777777" w:rsidR="00C0610C" w:rsidRPr="00D5393A" w:rsidRDefault="00C0610C" w:rsidP="00ED4AEE">
                                <w:pPr>
                                  <w:jc w:val="center"/>
                                  <w:rPr>
                                    <w:color w:val="2BBDB9"/>
                                    <w:sz w:val="24"/>
                                    <w:szCs w:val="24"/>
                                  </w:rPr>
                                </w:pPr>
                                <w:r w:rsidRPr="00D5393A">
                                  <w:rPr>
                                    <w:color w:val="2BBDB9"/>
                                    <w:sz w:val="24"/>
                                    <w:szCs w:val="24"/>
                                  </w:rPr>
                                  <w:t>status</w:t>
                                </w:r>
                              </w:p>
                              <w:p w14:paraId="295C7EC9" w14:textId="77777777" w:rsidR="00C0610C" w:rsidRDefault="00C0610C" w:rsidP="00ED4AEE">
                                <w:pPr>
                                  <w:jc w:val="center"/>
                                  <w:rPr>
                                    <w:color w:val="2BBDB9"/>
                                  </w:rPr>
                                </w:pPr>
                              </w:p>
                              <w:p w14:paraId="5C789EDD" w14:textId="77777777" w:rsidR="00C0610C" w:rsidRPr="00D5393A" w:rsidRDefault="00C0610C" w:rsidP="00ED4AEE">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B0DA2" id="_x0000_s1045" type="#_x0000_t202" style="position:absolute;margin-left:93.35pt;margin-top:25.95pt;width:90pt;height:55.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MAIAAEAEAAAOAAAAZHJzL2Uyb0RvYy54bWysU9tu2zAMfR+wfxD0vtjJkjU14hRdugwD&#10;ugvQ7gMYWY6FyKImKbGzry8lJ1m2vQ3zg0GJ1CF5Drm461vNDtJ5habk41HOmTQCK2W2Jf/+vH4z&#10;58wHMBVoNLLkR+n53fL1q0VnCznBBnUlHSMQ44vOlrwJwRZZ5kUjW/AjtNKQs0bXQqCj22aVg47Q&#10;W51N8vxd1qGrrEMhvafbh8HJlwm/rqUIX+vay8B0yam2kP4u/Tfxny0XUGwd2EaJUxnwD1W0oAwl&#10;vUA9QAC2d+ovqFYJhx7rMBLYZljXSsjUA3Uzzv/o5qkBK1MvRI63F5r8/4MVXw7fHFNVyW85M9CS&#10;RM9y58MBdmwS2emsLyjoyVJY6N9jTyqnTr19RLHzzOCqAbOV985h10ioqLpxfJldPR1wfATZdJ+x&#10;ojSwD5iA+tq1kToigxE6qXS8KCP7wERMOZ6+zXNyCfLd5NP5LEmXQXF+bZ0PHyW2LBold6R8QofD&#10;ow+xGijOITGZR62qtdI6Hdx2s9KOHYCmZJ2+4a22DQy353R+CE14v2FowzoicTaZpacGI3iarlYF&#10;GnGt2pLPqQfqIl1Hqj6YKtkBlB5sKlObE3eRroG40G/6JNL45qzJBqsjselwGGlaQTIadD8562ic&#10;S+5/7MFJzvQnQ4rcjqfTOP/pMJ3dTOjgrj2baw8YQVAlD5wN5iqknYlkGbwn5WqVSI0SD5WcaqYx&#10;TdycViruwfU5Rf1a/OULAAAA//8DAFBLAwQUAAYACAAAACEAlZH/G98AAAAKAQAADwAAAGRycy9k&#10;b3ducmV2LnhtbEyPwU7DMBBE70j8g7VIXBB1GkRI0zgVquCA1CIR4O7E2yQlXkex24a/7/YEx9kZ&#10;zbzNV5PtxRFH3zlSMJ9FIJBqZzpqFHx9vt6nIHzQZHTvCBX8oodVcX2V68y4E33gsQyN4BLymVbQ&#10;hjBkUvq6Rav9zA1I7O3caHVgOTbSjPrE5baXcRQl0uqOeKHVA65brH/Kg+XdlykdvqvNev9W3lX7&#10;+J26bUpK3d5Mz0sQAafwF4YLPqNDwUyVO5DxomedJk8cVfA4X4DgwENyOVTsJPECZJHL/y8UZwAA&#10;AP//AwBQSwECLQAUAAYACAAAACEAtoM4kv4AAADhAQAAEwAAAAAAAAAAAAAAAAAAAAAAW0NvbnRl&#10;bnRfVHlwZXNdLnhtbFBLAQItABQABgAIAAAAIQA4/SH/1gAAAJQBAAALAAAAAAAAAAAAAAAAAC8B&#10;AABfcmVscy8ucmVsc1BLAQItABQABgAIAAAAIQCrks/+MAIAAEAEAAAOAAAAAAAAAAAAAAAAAC4C&#10;AABkcnMvZTJvRG9jLnhtbFBLAQItABQABgAIAAAAIQCVkf8b3wAAAAoBAAAPAAAAAAAAAAAAAAAA&#10;AIoEAABkcnMvZG93bnJldi54bWxQSwUGAAAAAAQABADzAAAAlgUAAAAA&#10;" stroked="f">
                    <v:fill opacity="0"/>
                    <v:textbox>
                      <w:txbxContent>
                        <w:p w14:paraId="71FDE491" w14:textId="77777777" w:rsidR="00C0610C" w:rsidRDefault="00C0610C" w:rsidP="00ED4AEE">
                          <w:pPr>
                            <w:jc w:val="center"/>
                            <w:rPr>
                              <w:color w:val="2BBDB9"/>
                              <w:sz w:val="24"/>
                              <w:szCs w:val="24"/>
                            </w:rPr>
                          </w:pPr>
                          <w:r w:rsidRPr="00D5393A">
                            <w:rPr>
                              <w:color w:val="2BBDB9"/>
                              <w:sz w:val="24"/>
                              <w:szCs w:val="24"/>
                            </w:rPr>
                            <w:t>Functionele</w:t>
                          </w:r>
                        </w:p>
                        <w:p w14:paraId="34367CBF" w14:textId="77777777" w:rsidR="00C0610C" w:rsidRPr="00D5393A" w:rsidRDefault="00C0610C" w:rsidP="00ED4AEE">
                          <w:pPr>
                            <w:jc w:val="center"/>
                            <w:rPr>
                              <w:color w:val="2BBDB9"/>
                              <w:sz w:val="24"/>
                              <w:szCs w:val="24"/>
                            </w:rPr>
                          </w:pPr>
                          <w:r w:rsidRPr="00D5393A">
                            <w:rPr>
                              <w:color w:val="2BBDB9"/>
                              <w:sz w:val="24"/>
                              <w:szCs w:val="24"/>
                            </w:rPr>
                            <w:t>status</w:t>
                          </w:r>
                        </w:p>
                        <w:p w14:paraId="295C7EC9" w14:textId="77777777" w:rsidR="00C0610C" w:rsidRDefault="00C0610C" w:rsidP="00ED4AEE">
                          <w:pPr>
                            <w:jc w:val="center"/>
                            <w:rPr>
                              <w:color w:val="2BBDB9"/>
                            </w:rPr>
                          </w:pPr>
                        </w:p>
                        <w:p w14:paraId="5C789EDD" w14:textId="77777777" w:rsidR="00C0610C" w:rsidRPr="00D5393A" w:rsidRDefault="00C0610C" w:rsidP="00ED4AEE">
                          <w:pPr>
                            <w:jc w:val="center"/>
                            <w:rPr>
                              <w:color w:val="2BBDB9"/>
                            </w:rPr>
                          </w:pPr>
                        </w:p>
                      </w:txbxContent>
                    </v:textbox>
                  </v:shape>
                </w:pict>
              </mc:Fallback>
            </mc:AlternateContent>
          </w:r>
          <w:r w:rsidR="00ED4AEE">
            <w:rPr>
              <w:i/>
              <w:noProof/>
            </w:rPr>
            <w:drawing>
              <wp:inline distT="0" distB="0" distL="0" distR="0" wp14:anchorId="6B9C3531" wp14:editId="62B181D9">
                <wp:extent cx="1152525" cy="1152525"/>
                <wp:effectExtent l="0" t="0" r="9525" b="9525"/>
                <wp:docPr id="10" name="Afbeelding 10"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671" cy="1152671"/>
                        </a:xfrm>
                        <a:prstGeom prst="rect">
                          <a:avLst/>
                        </a:prstGeom>
                        <a:noFill/>
                        <a:ln>
                          <a:noFill/>
                        </a:ln>
                      </pic:spPr>
                    </pic:pic>
                  </a:graphicData>
                </a:graphic>
              </wp:inline>
            </w:drawing>
          </w:r>
          <w:r w:rsidR="00ED4AEE">
            <w:rPr>
              <w:i/>
              <w:noProof/>
            </w:rPr>
            <w:drawing>
              <wp:inline distT="0" distB="0" distL="0" distR="0" wp14:anchorId="4ECF5525" wp14:editId="03025B31">
                <wp:extent cx="1152000" cy="1152000"/>
                <wp:effectExtent l="0" t="0" r="0" b="0"/>
                <wp:docPr id="2" name="Afbeelding 2"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sidR="00ED4AEE">
            <w:rPr>
              <w:i/>
              <w:noProof/>
            </w:rPr>
            <w:drawing>
              <wp:inline distT="0" distB="0" distL="0" distR="0" wp14:anchorId="0C7105C0" wp14:editId="66F64AE6">
                <wp:extent cx="1152000" cy="1152000"/>
                <wp:effectExtent l="0" t="0" r="0" b="0"/>
                <wp:docPr id="4" name="Afbeelding 4"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r w:rsidR="00ED4AEE">
            <w:rPr>
              <w:i/>
              <w:noProof/>
            </w:rPr>
            <w:drawing>
              <wp:inline distT="0" distB="0" distL="0" distR="0" wp14:anchorId="11A45A93" wp14:editId="69337BB6">
                <wp:extent cx="1152000" cy="1152000"/>
                <wp:effectExtent l="0" t="0" r="0" b="0"/>
                <wp:docPr id="6" name="Afbeelding 6"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2000" cy="1152000"/>
                        </a:xfrm>
                        <a:prstGeom prst="rect">
                          <a:avLst/>
                        </a:prstGeom>
                        <a:noFill/>
                        <a:ln>
                          <a:noFill/>
                        </a:ln>
                      </pic:spPr>
                    </pic:pic>
                  </a:graphicData>
                </a:graphic>
              </wp:inline>
            </w:drawing>
          </w:r>
        </w:p>
      </w:sdtContent>
    </w:sdt>
    <w:p w14:paraId="79E5BD31" w14:textId="340266E7" w:rsidR="00ED4AEE" w:rsidRDefault="00ED4AEE" w:rsidP="00ED4AEE">
      <w:pPr>
        <w:spacing w:after="120" w:line="240" w:lineRule="auto"/>
        <w:rPr>
          <w:i/>
        </w:rPr>
      </w:pPr>
      <w:r>
        <w:rPr>
          <w:i/>
        </w:rPr>
        <w:t xml:space="preserve">Figuur </w:t>
      </w:r>
      <w:r w:rsidR="00FD7059">
        <w:rPr>
          <w:i/>
        </w:rPr>
        <w:t>3</w:t>
      </w:r>
      <w:r>
        <w:rPr>
          <w:i/>
        </w:rPr>
        <w:t xml:space="preserve">: Vier relevante </w:t>
      </w:r>
      <w:r w:rsidR="001C6039">
        <w:rPr>
          <w:i/>
        </w:rPr>
        <w:t xml:space="preserve">clustering van </w:t>
      </w:r>
      <w:r>
        <w:rPr>
          <w:i/>
        </w:rPr>
        <w:t>PROs</w:t>
      </w:r>
    </w:p>
    <w:p w14:paraId="47B5AF7E" w14:textId="77777777" w:rsidR="005A1572" w:rsidRDefault="005A1572" w:rsidP="00ED4AEE">
      <w:pPr>
        <w:spacing w:after="120" w:line="240" w:lineRule="auto"/>
        <w:rPr>
          <w:i/>
        </w:rPr>
      </w:pPr>
    </w:p>
    <w:p w14:paraId="7D97EF2B" w14:textId="5FD07366" w:rsidR="00ED4AEE" w:rsidRDefault="005A1572" w:rsidP="00ED4AEE">
      <w:pPr>
        <w:spacing w:after="120" w:line="240" w:lineRule="auto"/>
        <w:rPr>
          <w:i/>
        </w:rPr>
      </w:pPr>
      <w:r>
        <w:rPr>
          <w:i/>
        </w:rPr>
        <w:t xml:space="preserve">Tabel 1. Voorbeeld van PROs binnen het niveau </w:t>
      </w:r>
      <w:r w:rsidR="0042339B">
        <w:rPr>
          <w:i/>
        </w:rPr>
        <w:t xml:space="preserve">symptomen/ </w:t>
      </w:r>
      <w:r>
        <w:rPr>
          <w:i/>
        </w:rPr>
        <w:t>fysieke functies</w:t>
      </w:r>
    </w:p>
    <w:tbl>
      <w:tblPr>
        <w:tblW w:w="3849" w:type="dxa"/>
        <w:tblInd w:w="-10" w:type="dxa"/>
        <w:tblCellMar>
          <w:left w:w="70" w:type="dxa"/>
          <w:right w:w="70" w:type="dxa"/>
        </w:tblCellMar>
        <w:tblLook w:val="04A0" w:firstRow="1" w:lastRow="0" w:firstColumn="1" w:lastColumn="0" w:noHBand="0" w:noVBand="1"/>
      </w:tblPr>
      <w:tblGrid>
        <w:gridCol w:w="2004"/>
        <w:gridCol w:w="1845"/>
      </w:tblGrid>
      <w:tr w:rsidR="00C03EB9" w:rsidRPr="00C03EB9" w14:paraId="7EF7C42A" w14:textId="77777777" w:rsidTr="00C03EB9">
        <w:trPr>
          <w:trHeight w:val="300"/>
        </w:trPr>
        <w:tc>
          <w:tcPr>
            <w:tcW w:w="3849" w:type="dxa"/>
            <w:gridSpan w:val="2"/>
            <w:tcBorders>
              <w:top w:val="single" w:sz="8" w:space="0" w:color="auto"/>
              <w:left w:val="single" w:sz="8" w:space="0" w:color="auto"/>
              <w:bottom w:val="nil"/>
              <w:right w:val="single" w:sz="8" w:space="0" w:color="000000"/>
            </w:tcBorders>
            <w:shd w:val="clear" w:color="000000" w:fill="2BBDB9"/>
            <w:vAlign w:val="center"/>
            <w:hideMark/>
          </w:tcPr>
          <w:p w14:paraId="5898F4E4"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C03EB9">
              <w:rPr>
                <w:rFonts w:ascii="Calibri" w:hAnsi="Calibri" w:cs="Calibri"/>
                <w:b/>
                <w:bCs/>
                <w:color w:val="FFFFFF"/>
                <w:sz w:val="22"/>
                <w:szCs w:val="22"/>
              </w:rPr>
              <w:t>Symptomen</w:t>
            </w:r>
          </w:p>
        </w:tc>
      </w:tr>
      <w:tr w:rsidR="00C03EB9" w:rsidRPr="00C03EB9" w14:paraId="1023F93B" w14:textId="77777777" w:rsidTr="001C6039">
        <w:trPr>
          <w:trHeight w:val="300"/>
        </w:trPr>
        <w:tc>
          <w:tcPr>
            <w:tcW w:w="2004"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022D6A56"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C03EB9">
              <w:rPr>
                <w:rFonts w:ascii="Calibri" w:hAnsi="Calibri" w:cs="Calibri"/>
                <w:color w:val="000000"/>
                <w:sz w:val="22"/>
                <w:szCs w:val="22"/>
              </w:rPr>
              <w:t>Fysieke functies/symptomen</w:t>
            </w:r>
          </w:p>
        </w:tc>
        <w:tc>
          <w:tcPr>
            <w:tcW w:w="1845" w:type="dxa"/>
            <w:tcBorders>
              <w:top w:val="single" w:sz="4" w:space="0" w:color="auto"/>
              <w:left w:val="nil"/>
              <w:bottom w:val="single" w:sz="4" w:space="0" w:color="auto"/>
              <w:right w:val="single" w:sz="8" w:space="0" w:color="auto"/>
            </w:tcBorders>
            <w:shd w:val="clear" w:color="auto" w:fill="auto"/>
            <w:vAlign w:val="center"/>
            <w:hideMark/>
          </w:tcPr>
          <w:p w14:paraId="23550816"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C03EB9">
              <w:rPr>
                <w:rFonts w:ascii="Calibri" w:hAnsi="Calibri" w:cs="Calibri"/>
                <w:color w:val="000000"/>
                <w:sz w:val="22"/>
                <w:szCs w:val="22"/>
              </w:rPr>
              <w:t>Pijn</w:t>
            </w:r>
          </w:p>
        </w:tc>
      </w:tr>
      <w:tr w:rsidR="00C03EB9" w:rsidRPr="00C03EB9" w14:paraId="67B5BD6E" w14:textId="77777777" w:rsidTr="001C6039">
        <w:trPr>
          <w:trHeight w:val="300"/>
        </w:trPr>
        <w:tc>
          <w:tcPr>
            <w:tcW w:w="2004" w:type="dxa"/>
            <w:vMerge/>
            <w:tcBorders>
              <w:top w:val="single" w:sz="4" w:space="0" w:color="auto"/>
              <w:left w:val="single" w:sz="8" w:space="0" w:color="auto"/>
              <w:bottom w:val="single" w:sz="4" w:space="0" w:color="000000"/>
              <w:right w:val="single" w:sz="4" w:space="0" w:color="auto"/>
            </w:tcBorders>
            <w:vAlign w:val="center"/>
            <w:hideMark/>
          </w:tcPr>
          <w:p w14:paraId="4F1D109E"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1845" w:type="dxa"/>
            <w:tcBorders>
              <w:top w:val="nil"/>
              <w:left w:val="nil"/>
              <w:bottom w:val="single" w:sz="4" w:space="0" w:color="auto"/>
              <w:right w:val="single" w:sz="8" w:space="0" w:color="auto"/>
            </w:tcBorders>
            <w:shd w:val="clear" w:color="auto" w:fill="auto"/>
            <w:vAlign w:val="center"/>
            <w:hideMark/>
          </w:tcPr>
          <w:p w14:paraId="2913627A"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C03EB9">
              <w:rPr>
                <w:rFonts w:ascii="Calibri" w:hAnsi="Calibri" w:cs="Calibri"/>
                <w:color w:val="000000"/>
                <w:sz w:val="22"/>
                <w:szCs w:val="22"/>
              </w:rPr>
              <w:t>Vermoeidheid</w:t>
            </w:r>
          </w:p>
        </w:tc>
      </w:tr>
      <w:tr w:rsidR="00C03EB9" w:rsidRPr="00C03EB9" w14:paraId="119643DA" w14:textId="77777777" w:rsidTr="001C6039">
        <w:trPr>
          <w:trHeight w:val="300"/>
        </w:trPr>
        <w:tc>
          <w:tcPr>
            <w:tcW w:w="2004" w:type="dxa"/>
            <w:vMerge/>
            <w:tcBorders>
              <w:top w:val="single" w:sz="4" w:space="0" w:color="auto"/>
              <w:left w:val="single" w:sz="8" w:space="0" w:color="auto"/>
              <w:bottom w:val="single" w:sz="4" w:space="0" w:color="000000"/>
              <w:right w:val="single" w:sz="4" w:space="0" w:color="auto"/>
            </w:tcBorders>
            <w:vAlign w:val="center"/>
            <w:hideMark/>
          </w:tcPr>
          <w:p w14:paraId="4231205E"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1845" w:type="dxa"/>
            <w:tcBorders>
              <w:top w:val="nil"/>
              <w:left w:val="nil"/>
              <w:bottom w:val="single" w:sz="4" w:space="0" w:color="auto"/>
              <w:right w:val="single" w:sz="8" w:space="0" w:color="auto"/>
            </w:tcBorders>
            <w:shd w:val="clear" w:color="auto" w:fill="auto"/>
            <w:vAlign w:val="center"/>
            <w:hideMark/>
          </w:tcPr>
          <w:p w14:paraId="71B39634" w14:textId="77777777" w:rsidR="00C03EB9" w:rsidRPr="00C03EB9" w:rsidRDefault="00C03EB9" w:rsidP="00C03EB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C03EB9">
              <w:rPr>
                <w:rFonts w:ascii="Calibri" w:hAnsi="Calibri" w:cs="Calibri"/>
                <w:color w:val="000000"/>
                <w:sz w:val="22"/>
                <w:szCs w:val="22"/>
              </w:rPr>
              <w:t>Slaapproblemen</w:t>
            </w:r>
          </w:p>
        </w:tc>
      </w:tr>
    </w:tbl>
    <w:p w14:paraId="2C8AF2F5" w14:textId="66EF6653" w:rsidR="00C03EB9" w:rsidRDefault="00C03EB9" w:rsidP="00ED4AEE">
      <w:pPr>
        <w:spacing w:after="120" w:line="240" w:lineRule="auto"/>
        <w:rPr>
          <w:i/>
        </w:rPr>
      </w:pPr>
    </w:p>
    <w:p w14:paraId="48BF33E4" w14:textId="77777777" w:rsidR="00ED4AEE" w:rsidRPr="007F301C" w:rsidRDefault="00ED4AEE" w:rsidP="00ED4AEE">
      <w:pPr>
        <w:spacing w:after="120" w:line="240" w:lineRule="auto"/>
        <w:rPr>
          <w:i/>
          <w:color w:val="F16656"/>
        </w:rPr>
      </w:pPr>
      <w:r w:rsidRPr="007F301C">
        <w:rPr>
          <w:i/>
          <w:color w:val="F16656"/>
        </w:rPr>
        <w:t>Relevante PROMs</w:t>
      </w:r>
    </w:p>
    <w:p w14:paraId="6A3681A0" w14:textId="34B276B0" w:rsidR="00ED4AEE" w:rsidRDefault="00ED4AEE" w:rsidP="00ED4AEE">
      <w:pPr>
        <w:spacing w:after="120" w:line="240" w:lineRule="auto"/>
      </w:pPr>
      <w:r>
        <w:t>Voor het menu is gekozen voor een beperkte set van generieke PROMs, die goede meeteigenschappen hebben en veel gebruikt worden. De kerninstrumenten zijn de Short Forms en Computer Adaptieve Testen (CAT) uit het PROMIS meetsysteem en de sub-schalen van de SF-36. Voor gebruik in economische evaluaties is de EQ-5D toegevoegd. Voor kankerpatiënten is de EORTC QLQ-C30 toegevoegd. Voor kinderen is de PedsQL opgenomen en voor ouderen de Topics-MDS.</w:t>
      </w:r>
      <w:r w:rsidRPr="007F301C">
        <w:rPr>
          <w:i/>
          <w:noProof/>
        </w:rPr>
        <w:t xml:space="preserve"> </w:t>
      </w:r>
    </w:p>
    <w:sdt>
      <w:sdtPr>
        <w:rPr>
          <w:i/>
        </w:rPr>
        <w:id w:val="898474603"/>
        <w:lock w:val="contentLocked"/>
        <w:placeholder>
          <w:docPart w:val="DefaultPlaceholder_-1854013440"/>
        </w:placeholder>
        <w:group/>
      </w:sdtPr>
      <w:sdtEndPr>
        <w:rPr>
          <w:i w:val="0"/>
          <w:color w:val="2BBDB9"/>
          <w:sz w:val="16"/>
        </w:rPr>
      </w:sdtEndPr>
      <w:sdtContent>
        <w:p w14:paraId="4817C21F" w14:textId="1A53C559" w:rsidR="00ED4AEE" w:rsidRDefault="00ED4AEE" w:rsidP="00ED4AEE">
          <w:pPr>
            <w:spacing w:after="120" w:line="240" w:lineRule="auto"/>
            <w:rPr>
              <w:i/>
            </w:rPr>
          </w:pPr>
          <w:r>
            <w:rPr>
              <w:noProof/>
            </w:rPr>
            <mc:AlternateContent>
              <mc:Choice Requires="wps">
                <w:drawing>
                  <wp:anchor distT="45720" distB="45720" distL="114300" distR="114300" simplePos="0" relativeHeight="251692032" behindDoc="0" locked="0" layoutInCell="1" allowOverlap="1" wp14:anchorId="3EAC4D07" wp14:editId="001702B4">
                    <wp:simplePos x="0" y="0"/>
                    <wp:positionH relativeFrom="column">
                      <wp:posOffset>2785745</wp:posOffset>
                    </wp:positionH>
                    <wp:positionV relativeFrom="paragraph">
                      <wp:posOffset>252730</wp:posOffset>
                    </wp:positionV>
                    <wp:extent cx="1123950" cy="695325"/>
                    <wp:effectExtent l="0" t="0" r="0" b="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95325"/>
                            </a:xfrm>
                            <a:prstGeom prst="rect">
                              <a:avLst/>
                            </a:prstGeom>
                            <a:solidFill>
                              <a:srgbClr val="FFFFFF">
                                <a:alpha val="0"/>
                              </a:srgbClr>
                            </a:solidFill>
                            <a:ln w="9525">
                              <a:noFill/>
                              <a:miter lim="800000"/>
                              <a:headEnd/>
                              <a:tailEnd/>
                            </a:ln>
                          </wps:spPr>
                          <wps:txbx>
                            <w:txbxContent>
                              <w:p w14:paraId="18AF0F52" w14:textId="77777777" w:rsidR="00C0610C" w:rsidRPr="00D5393A" w:rsidRDefault="00C0610C" w:rsidP="00ED4AEE">
                                <w:pPr>
                                  <w:rPr>
                                    <w:color w:val="2BBDB9"/>
                                    <w:sz w:val="24"/>
                                  </w:rPr>
                                </w:pPr>
                                <w:r>
                                  <w:rPr>
                                    <w:color w:val="2BBDB9"/>
                                    <w:sz w:val="24"/>
                                  </w:rPr>
                                  <w:t>EORTC QLQ-30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C4D07" id="_x0000_s1046" type="#_x0000_t202" style="position:absolute;margin-left:219.35pt;margin-top:19.9pt;width:88.5pt;height:5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QLwIAAEEEAAAOAAAAZHJzL2Uyb0RvYy54bWysU9tu2zAMfR+wfxD0vjpxky4x6hRduw4D&#10;ugvQ7gNoWY6FyKImqbG7rx8lJV22vQ3zgyCa1CF5Dnl5NQ2a7aXzCk3N52czzqQR2Cqzrfm3x7s3&#10;K858ANOCRiNr/iw9v9q8fnU52kqW2KNupWMEYnw12pr3IdiqKLzo5QD+DK005OzQDRDIdNuidTAS&#10;+qCLcja7KEZ0rXUopPf09zY7+Sbhd50U4UvXeRmYrjnVFtLp0tnEs9hcQrV1YHslDmXAP1QxgDKU&#10;9AXqFgKwJ6f+ghqUcOixC2cChwK7TgmZeqBu5rM/unnowcrUC5Hj7QtN/v/Bis/7r46plrS74MzA&#10;QBo9yp0Pe9ixMtIzWl9R1IOluDC9w4lCU6ve3qPYeWbwpgezldfO4dhLaKm8eXxZnDzNOD6CNOMn&#10;bCkNPAVMQFPnhsgdscEInWR6fpFGToGJmHJenq+X5BLku1gvz8tlSgHV8bV1PnyQOLB4qbkj6RM6&#10;7O99iNVAdQyJyTxq1d4prZPhts2NdmwPNCZ36ctvte0h/02jQhg+hya83zC0YWPN10sqLEIajOBp&#10;vAYVaMa1Gmq+msUvT12k6r1pU0gApfOdUmhz4C7SlYkLUzNllVZHTRpsn4lNh3mmaQfp0qP7wdlI&#10;81xz//0JnORMfzSkyHq+WMQFSMZi+bYkw516mlMPGEFQNQ+c5etNSEuTO7sm5TqVSI0S50oONdOc&#10;Jm4OOxUX4dROUb82f/MTAAD//wMAUEsDBBQABgAIAAAAIQCD0WXA4AAAAAoBAAAPAAAAZHJzL2Rv&#10;d25yZXYueG1sTI9NT8JAEIbvJP6HzZh4MbKFIpbaLTFEDyZoYpX7tju0xe5s012g/nvHkxznnSfv&#10;R7YebSdOOPjWkYLZNAKBVDnTUq3g6/PlLgHhgyajO0eo4Ac9rPOrSaZT4870gaci1IJNyKdaQRNC&#10;n0rpqwat9lPXI/Fv7warA59DLc2gz2xuOzmPoqW0uiVOaHSPmwar7+JoOfd5TPpdud0cXovb8jB/&#10;p/YtIaVursenRxABx/APw199rg45dyrdkYwXnYJFnDwwqiBe8QQGlrN7FkomF6sYZJ7Jywn5LwAA&#10;AP//AwBQSwECLQAUAAYACAAAACEAtoM4kv4AAADhAQAAEwAAAAAAAAAAAAAAAAAAAAAAW0NvbnRl&#10;bnRfVHlwZXNdLnhtbFBLAQItABQABgAIAAAAIQA4/SH/1gAAAJQBAAALAAAAAAAAAAAAAAAAAC8B&#10;AABfcmVscy8ucmVsc1BLAQItABQABgAIAAAAIQCHp2IQLwIAAEEEAAAOAAAAAAAAAAAAAAAAAC4C&#10;AABkcnMvZTJvRG9jLnhtbFBLAQItABQABgAIAAAAIQCD0WXA4AAAAAoBAAAPAAAAAAAAAAAAAAAA&#10;AIkEAABkcnMvZG93bnJldi54bWxQSwUGAAAAAAQABADzAAAAlgUAAAAA&#10;" stroked="f">
                    <v:fill opacity="0"/>
                    <v:textbox>
                      <w:txbxContent>
                        <w:p w14:paraId="18AF0F52" w14:textId="77777777" w:rsidR="00C0610C" w:rsidRPr="00D5393A" w:rsidRDefault="00C0610C" w:rsidP="00ED4AEE">
                          <w:pPr>
                            <w:rPr>
                              <w:color w:val="2BBDB9"/>
                              <w:sz w:val="24"/>
                            </w:rPr>
                          </w:pPr>
                          <w:r>
                            <w:rPr>
                              <w:color w:val="2BBDB9"/>
                              <w:sz w:val="24"/>
                            </w:rPr>
                            <w:t>EORTC QLQ-30</w:t>
                          </w:r>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14:anchorId="5CC3C064" wp14:editId="5CB8B38A">
                    <wp:simplePos x="0" y="0"/>
                    <wp:positionH relativeFrom="column">
                      <wp:posOffset>1595120</wp:posOffset>
                    </wp:positionH>
                    <wp:positionV relativeFrom="paragraph">
                      <wp:posOffset>291465</wp:posOffset>
                    </wp:positionV>
                    <wp:extent cx="1350010" cy="584791"/>
                    <wp:effectExtent l="0" t="0" r="0"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584791"/>
                            </a:xfrm>
                            <a:prstGeom prst="rect">
                              <a:avLst/>
                            </a:prstGeom>
                            <a:solidFill>
                              <a:srgbClr val="FFFFFF">
                                <a:alpha val="0"/>
                              </a:srgbClr>
                            </a:solidFill>
                            <a:ln w="9525">
                              <a:noFill/>
                              <a:miter lim="800000"/>
                              <a:headEnd/>
                              <a:tailEnd/>
                            </a:ln>
                          </wps:spPr>
                          <wps:txbx>
                            <w:txbxContent>
                              <w:p w14:paraId="0EEB69C0" w14:textId="77777777" w:rsidR="00C0610C" w:rsidRPr="00D5393A" w:rsidRDefault="00C0610C" w:rsidP="00ED4AEE">
                                <w:pPr>
                                  <w:jc w:val="center"/>
                                  <w:rPr>
                                    <w:color w:val="2BBDB9"/>
                                    <w:sz w:val="24"/>
                                  </w:rPr>
                                </w:pPr>
                                <w:r>
                                  <w:rPr>
                                    <w:color w:val="2BBDB9"/>
                                    <w:sz w:val="24"/>
                                  </w:rPr>
                                  <w:t>EQ-5D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3C064" id="_x0000_s1047" type="#_x0000_t202" style="position:absolute;margin-left:125.6pt;margin-top:22.95pt;width:106.3pt;height:46.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ulMAIAAEEEAAAOAAAAZHJzL2Uyb0RvYy54bWysU9tu2zAMfR+wfxD0vjrJkjUx4hRduwwD&#10;ugvQ7gMYWY6FyKImKbG7ry8lJVm2vQ3zgyBa5CF5Drm8GTrNDtJ5habi46sRZ9IIrJXZVvz70/rN&#10;nDMfwNSg0ciKP0vPb1avXy17W8oJtqhr6RiBGF/2tuJtCLYsCi9a2YG/QisNPTboOghkum1RO+gJ&#10;vdPFZDR6V/ToautQSO/p731+5KuE3zRShK9N42VguuJUW0inS+cmnsVqCeXWgW2VOJYB/1BFB8pQ&#10;0jPUPQRge6f+guqUcOixCVcCuwKbRgmZeqBuxqM/unlswcrUC5Hj7Zkm//9gxZfDN8dUTdpdc2ag&#10;I42e5M6HA+zYJNLTW1+S16MlvzC8x4FcU6vePqDYeWbwrgWzlbfOYd9KqKm8cYwsLkIzjo8gm/4z&#10;1pQG9gET0NC4LnJHbDBCJ5mez9LIITARU76djYggzgS9zebT60VOAeUp2jofPkrsWLxU3JH0CR0O&#10;Dz7EaqA8ucRkHrWq10rrZLjt5k47dgAak3X6cqy2LeS/aVQIw2fXhPcbhjasr/hiNpmlUIMRPI1X&#10;pwLNuFZdxeej+OWpi1R9MHVyCaB0vlMKbY7cRboycWHYDFmlxUmTDdbPxKbDPNO0g3Rp0f3krKd5&#10;rrj/sQcnOdOfDCmyGE+ncQGSMZ1dT8hwly+byxcwgqAqHjjL17uQliaSZfCWlGtUIjVKnCs51kxz&#10;mrg57lRchEs7ef3a/NULAAAA//8DAFBLAwQUAAYACAAAACEAseKPV+AAAAAKAQAADwAAAGRycy9k&#10;b3ducmV2LnhtbEyPy07DMBBF90j8gzVIbBB1mj6UpnEqVMECCSo1tHsnHpKUeBzFbhv+nmEFy9Ec&#10;3XtuthltJy44+NaRgukkAoFUOdNSreDw8fKYgPBBk9GdI1TwjR42+e1NplPjrrTHSxFqwSHkU62g&#10;CaFPpfRVg1b7ieuR+PfpBqsDn0MtzaCvHG47GUfRUlrdEjc0usdtg9VXcbbc+zwm/bF8255ei4fy&#10;FO+ofU9Iqfu78WkNIuAY/mD41Wd1yNmpdGcyXnQK4sU0ZlTBfLECwcB8OeMtJZOzJAKZZ/L/hPwH&#10;AAD//wMAUEsBAi0AFAAGAAgAAAAhALaDOJL+AAAA4QEAABMAAAAAAAAAAAAAAAAAAAAAAFtDb250&#10;ZW50X1R5cGVzXS54bWxQSwECLQAUAAYACAAAACEAOP0h/9YAAACUAQAACwAAAAAAAAAAAAAAAAAv&#10;AQAAX3JlbHMvLnJlbHNQSwECLQAUAAYACAAAACEAqVsLpTACAABBBAAADgAAAAAAAAAAAAAAAAAu&#10;AgAAZHJzL2Uyb0RvYy54bWxQSwECLQAUAAYACAAAACEAseKPV+AAAAAKAQAADwAAAAAAAAAAAAAA&#10;AACKBAAAZHJzL2Rvd25yZXYueG1sUEsFBgAAAAAEAAQA8wAAAJcFAAAAAA==&#10;" stroked="f">
                    <v:fill opacity="0"/>
                    <v:textbox>
                      <w:txbxContent>
                        <w:p w14:paraId="0EEB69C0" w14:textId="77777777" w:rsidR="00C0610C" w:rsidRPr="00D5393A" w:rsidRDefault="00C0610C" w:rsidP="00ED4AEE">
                          <w:pPr>
                            <w:jc w:val="center"/>
                            <w:rPr>
                              <w:color w:val="2BBDB9"/>
                              <w:sz w:val="24"/>
                            </w:rPr>
                          </w:pPr>
                          <w:r>
                            <w:rPr>
                              <w:color w:val="2BBDB9"/>
                              <w:sz w:val="24"/>
                            </w:rPr>
                            <w:t>EQ-5D</w:t>
                          </w:r>
                        </w:p>
                      </w:txbxContent>
                    </v:textbox>
                  </v:shape>
                </w:pict>
              </mc:Fallback>
            </mc:AlternateContent>
          </w:r>
          <w:r>
            <w:rPr>
              <w:noProof/>
            </w:rPr>
            <mc:AlternateContent>
              <mc:Choice Requires="wps">
                <w:drawing>
                  <wp:anchor distT="45720" distB="45720" distL="114300" distR="114300" simplePos="0" relativeHeight="251693056" behindDoc="0" locked="0" layoutInCell="1" allowOverlap="1" wp14:anchorId="34CC8E99" wp14:editId="268758C7">
                    <wp:simplePos x="0" y="0"/>
                    <wp:positionH relativeFrom="column">
                      <wp:posOffset>814070</wp:posOffset>
                    </wp:positionH>
                    <wp:positionV relativeFrom="paragraph">
                      <wp:posOffset>300990</wp:posOffset>
                    </wp:positionV>
                    <wp:extent cx="1143000" cy="704850"/>
                    <wp:effectExtent l="0" t="0" r="0" b="0"/>
                    <wp:wrapNone/>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04850"/>
                            </a:xfrm>
                            <a:prstGeom prst="rect">
                              <a:avLst/>
                            </a:prstGeom>
                            <a:solidFill>
                              <a:srgbClr val="FFFFFF">
                                <a:alpha val="0"/>
                              </a:srgbClr>
                            </a:solidFill>
                            <a:ln w="9525">
                              <a:noFill/>
                              <a:miter lim="800000"/>
                              <a:headEnd/>
                              <a:tailEnd/>
                            </a:ln>
                          </wps:spPr>
                          <wps:txbx>
                            <w:txbxContent>
                              <w:p w14:paraId="78449DA0" w14:textId="77777777" w:rsidR="00C0610C" w:rsidRPr="00D5393A" w:rsidRDefault="00C0610C" w:rsidP="00ED4AEE">
                                <w:pPr>
                                  <w:jc w:val="center"/>
                                  <w:rPr>
                                    <w:color w:val="2BBDB9"/>
                                    <w:sz w:val="24"/>
                                    <w:szCs w:val="24"/>
                                  </w:rPr>
                                </w:pPr>
                                <w:r>
                                  <w:rPr>
                                    <w:color w:val="2BBDB9"/>
                                    <w:sz w:val="24"/>
                                    <w:szCs w:val="24"/>
                                  </w:rPr>
                                  <w:t>SF-36</w:t>
                                </w:r>
                              </w:p>
                              <w:p w14:paraId="7B5FE9C6" w14:textId="77777777" w:rsidR="00C0610C" w:rsidRDefault="00C0610C" w:rsidP="00ED4AEE">
                                <w:pPr>
                                  <w:jc w:val="center"/>
                                  <w:rPr>
                                    <w:color w:val="2BBDB9"/>
                                  </w:rPr>
                                </w:pPr>
                              </w:p>
                              <w:p w14:paraId="29984B70" w14:textId="77777777" w:rsidR="00C0610C" w:rsidRPr="00D5393A" w:rsidRDefault="00C0610C" w:rsidP="00ED4AEE">
                                <w:pPr>
                                  <w:jc w:val="cente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C8E99" id="_x0000_s1048" type="#_x0000_t202" style="position:absolute;margin-left:64.1pt;margin-top:23.7pt;width:90pt;height:55.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qyLgIAAEEEAAAOAAAAZHJzL2Uyb0RvYy54bWysU1+P2jAMf5+07xDlfbQw2EFFOd24MU26&#10;/ZHu9gFMmtKINM6SQHv79HNS4Nj2Ni0PkRPbP9s/28vbvtXsKJ1XaEo+HuWcSSOwUmZX8u9Pmzdz&#10;znwAU4FGI0v+LD2/Xb1+texsISfYoK6kYwRifNHZkjch2CLLvGhkC36EVhpS1uhaCPR0u6xy0BF6&#10;q7NJnr/LOnSVdSik9/R7Pyj5KuHXtRTha117GZguOeUW0u3SvY13tlpCsXNgGyVOacA/ZNGCMhT0&#10;AnUPAdjBqb+gWiUceqzDSGCbYV0rIVMNVM04/6OaxwasTLUQOd5eaPL/D1Z8OX5zTFXUuwVnBlrq&#10;0ZPc+3CEPZtEejrrC7J6tGQX+vfYk2kq1dsHFHvPDK4bMDt55xx2jYSK0htHz+zKdcDxEWTbfcaK&#10;wsAhYALqa9dG7ogNRujUpudLa2QfmIghx9O3eU4qQbqbfDqfpd5lUJy9rfPho8SWRaHkjlqf0OH4&#10;4EPMBoqzSQzmUatqo7ROD7fbrrVjR6Ax2aQz+GrbwPB7DucH04T3G4Y2rCv5YjaZJVeDETyNV6sC&#10;zbhWbcnnVANVkb4jVR9MleQASg8ypanNibtI10Bc6Ld96tIkOUdit1g9E5sOh5mmHSShQfeTs47m&#10;ueT+xwGc5Ex/MtSRxXg6jQuQHtPZDQExd63ZXmvACIIqeeBsENchLU0ky+Adda5WidSXTE4505wm&#10;bk47FRfh+p2sXjZ/9QsAAP//AwBQSwMEFAAGAAgAAAAhAELf8areAAAACgEAAA8AAABkcnMvZG93&#10;bnJldi54bWxMj8FOwzAQRO9I/IO1SFxQ6xACWCFOhSo4IFEkUrg78ZKkxOsodtvw92xPcJyd0czb&#10;YjW7QRxwCr0nDdfLBARS421PrYaP7fNCgQjRkDWDJ9TwgwFW5flZYXLrj/SOhyq2gkso5EZDF+OY&#10;SxmaDp0JSz8isfflJ2ciy6mVdjJHLneDTJPkTjrTEy90ZsR1h813tXe8+zSr8bN+Xe9eqqt6l75R&#10;v1Gk9eXF/PgAIuIc/8Jwwmd0KJmp9nuyQQysU5VyVEN2n4HgwE1yOtTs3KoMZFnI/y+UvwAAAP//&#10;AwBQSwECLQAUAAYACAAAACEAtoM4kv4AAADhAQAAEwAAAAAAAAAAAAAAAAAAAAAAW0NvbnRlbnRf&#10;VHlwZXNdLnhtbFBLAQItABQABgAIAAAAIQA4/SH/1gAAAJQBAAALAAAAAAAAAAAAAAAAAC8BAABf&#10;cmVscy8ucmVsc1BLAQItABQABgAIAAAAIQAMVbqyLgIAAEEEAAAOAAAAAAAAAAAAAAAAAC4CAABk&#10;cnMvZTJvRG9jLnhtbFBLAQItABQABgAIAAAAIQBC3/Gq3gAAAAoBAAAPAAAAAAAAAAAAAAAAAIgE&#10;AABkcnMvZG93bnJldi54bWxQSwUGAAAAAAQABADzAAAAkwUAAAAA&#10;" stroked="f">
                    <v:fill opacity="0"/>
                    <v:textbox>
                      <w:txbxContent>
                        <w:p w14:paraId="78449DA0" w14:textId="77777777" w:rsidR="00C0610C" w:rsidRPr="00D5393A" w:rsidRDefault="00C0610C" w:rsidP="00ED4AEE">
                          <w:pPr>
                            <w:jc w:val="center"/>
                            <w:rPr>
                              <w:color w:val="2BBDB9"/>
                              <w:sz w:val="24"/>
                              <w:szCs w:val="24"/>
                            </w:rPr>
                          </w:pPr>
                          <w:r>
                            <w:rPr>
                              <w:color w:val="2BBDB9"/>
                              <w:sz w:val="24"/>
                              <w:szCs w:val="24"/>
                            </w:rPr>
                            <w:t>SF-36</w:t>
                          </w:r>
                        </w:p>
                        <w:p w14:paraId="7B5FE9C6" w14:textId="77777777" w:rsidR="00C0610C" w:rsidRDefault="00C0610C" w:rsidP="00ED4AEE">
                          <w:pPr>
                            <w:jc w:val="center"/>
                            <w:rPr>
                              <w:color w:val="2BBDB9"/>
                            </w:rPr>
                          </w:pPr>
                        </w:p>
                        <w:p w14:paraId="29984B70" w14:textId="77777777" w:rsidR="00C0610C" w:rsidRPr="00D5393A" w:rsidRDefault="00C0610C" w:rsidP="00ED4AEE">
                          <w:pPr>
                            <w:jc w:val="center"/>
                            <w:rPr>
                              <w:color w:val="2BBDB9"/>
                            </w:rPr>
                          </w:pPr>
                        </w:p>
                      </w:txbxContent>
                    </v:textbox>
                  </v:shape>
                </w:pict>
              </mc:Fallback>
            </mc:AlternateContent>
          </w:r>
          <w:r>
            <w:rPr>
              <w:noProof/>
            </w:rPr>
            <mc:AlternateContent>
              <mc:Choice Requires="wps">
                <w:drawing>
                  <wp:anchor distT="45720" distB="45720" distL="114300" distR="114300" simplePos="0" relativeHeight="251694080" behindDoc="0" locked="0" layoutInCell="1" allowOverlap="1" wp14:anchorId="316591ED" wp14:editId="209BFD74">
                    <wp:simplePos x="0" y="0"/>
                    <wp:positionH relativeFrom="column">
                      <wp:posOffset>60325</wp:posOffset>
                    </wp:positionH>
                    <wp:positionV relativeFrom="paragraph">
                      <wp:posOffset>280670</wp:posOffset>
                    </wp:positionV>
                    <wp:extent cx="1414131" cy="1382232"/>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1" cy="1382232"/>
                            </a:xfrm>
                            <a:prstGeom prst="rect">
                              <a:avLst/>
                            </a:prstGeom>
                            <a:solidFill>
                              <a:srgbClr val="FFFFFF">
                                <a:alpha val="0"/>
                              </a:srgbClr>
                            </a:solidFill>
                            <a:ln w="9525">
                              <a:noFill/>
                              <a:miter lim="800000"/>
                              <a:headEnd/>
                              <a:tailEnd/>
                            </a:ln>
                          </wps:spPr>
                          <wps:txbx>
                            <w:txbxContent>
                              <w:p w14:paraId="5292E0ED" w14:textId="77777777" w:rsidR="00C0610C" w:rsidRPr="00D5393A" w:rsidRDefault="00C0610C" w:rsidP="00ED4AEE">
                                <w:pPr>
                                  <w:spacing w:line="240" w:lineRule="auto"/>
                                  <w:rPr>
                                    <w:color w:val="2BBDB9"/>
                                    <w:sz w:val="24"/>
                                    <w:szCs w:val="24"/>
                                  </w:rPr>
                                </w:pPr>
                                <w:r>
                                  <w:rPr>
                                    <w:color w:val="2BBDB9"/>
                                    <w:sz w:val="24"/>
                                    <w:szCs w:val="24"/>
                                  </w:rPr>
                                  <w:t>PROMIS</w:t>
                                </w:r>
                              </w:p>
                              <w:p w14:paraId="67CBCABF" w14:textId="77777777" w:rsidR="00C0610C" w:rsidRPr="00D5393A" w:rsidRDefault="00C0610C" w:rsidP="00ED4AEE">
                                <w:pP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591ED" id="_x0000_s1049" type="#_x0000_t202" style="position:absolute;margin-left:4.75pt;margin-top:22.1pt;width:111.35pt;height:108.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p+MAIAAEIEAAAOAAAAZHJzL2Uyb0RvYy54bWysU22P2jAM/j5p/yHK91EosHEV5XTjxjTp&#10;9iLd7QeYNKURaZwlgZb9+jkpx7Ht27RUiuLafmw/tpe3favZUTqv0JR8MhpzJo3ASpldyb8/bd4s&#10;OPMBTAUajSz5SXp+u3r9atnZQubYoK6kYwRifNHZkjch2CLLvGhkC36EVhpS1uhaCCS6XVY56Ai9&#10;1Vk+Hr/NOnSVdSik9/T3flDyVcKvaynC17r2MjBdcsotpNulexvvbLWEYufANkqc04B/yKIFZSjo&#10;BeoeArCDU39BtUo49FiHkcA2w7pWQqYaqJrJ+I9qHhuwMtVC5Hh7ocn/P1jx5fjNMVVR76hTBlrq&#10;0ZPc+3CEPcsjPZ31BVk9WrIL/XvsyTSV6u0Dir1nBtcNmJ28cw67RkJF6U2iZ3blOuD4CLLtPmNF&#10;YeAQMAH1tWsjd8QGI3Rq0+nSGtkHJmLIGX3TCWeCdJPpIs+nKbsMimd363z4KLFl8VFyR71P8HB8&#10;8CGmA8WzSYzmUatqo7ROgttt19qxI9CcbNIZfLVtYPibZoUw/GCa8H7D0IZ1Jb+Z5/PkajCCp/lq&#10;VaAh16ot+WIczzB2kasPpkomAZQe3hRCmzN5ka+BudBv+9SmPFEbmd1idSI6HQ5DTUtIjwbdT846&#10;GuiS+x8HcJIz/clQS24ms1ncgCTM5u9yEty1ZnutASMIquSBs+G5DmlrIlkG76h1tUqkvmRyzpkG&#10;NXFzXqq4CddysnpZ/dUvAAAA//8DAFBLAwQUAAYACAAAACEAsnXj094AAAAIAQAADwAAAGRycy9k&#10;b3ducmV2LnhtbEyPwU7DMBBE70j8g7VIXBB1akqVhjgVquCARJFIy92JlyQlXkex24a/ZznBbVYz&#10;mnmbryfXixOOofOkYT5LQCDV3nbUaNjvnm9TECEasqb3hBq+McC6uLzITWb9md7xVMZGcAmFzGho&#10;YxwyKUPdojNh5gck9j796Ezkc2ykHc2Zy10vVZIspTMd8UJrBty0WH+VR8e7T1M6fFSvm8NLeVMd&#10;1Bt125S0vr6aHh9ARJziXxh+8RkdCmaq/JFsEL2G1T0HNSwWCgTb6k6xqFgs5yuQRS7/P1D8AAAA&#10;//8DAFBLAQItABQABgAIAAAAIQC2gziS/gAAAOEBAAATAAAAAAAAAAAAAAAAAAAAAABbQ29udGVu&#10;dF9UeXBlc10ueG1sUEsBAi0AFAAGAAgAAAAhADj9If/WAAAAlAEAAAsAAAAAAAAAAAAAAAAALwEA&#10;AF9yZWxzLy5yZWxzUEsBAi0AFAAGAAgAAAAhAFx3Kn4wAgAAQgQAAA4AAAAAAAAAAAAAAAAALgIA&#10;AGRycy9lMm9Eb2MueG1sUEsBAi0AFAAGAAgAAAAhALJ149PeAAAACAEAAA8AAAAAAAAAAAAAAAAA&#10;igQAAGRycy9kb3ducmV2LnhtbFBLBQYAAAAABAAEAPMAAACVBQAAAAA=&#10;" stroked="f">
                    <v:fill opacity="0"/>
                    <v:textbox>
                      <w:txbxContent>
                        <w:p w14:paraId="5292E0ED" w14:textId="77777777" w:rsidR="00C0610C" w:rsidRPr="00D5393A" w:rsidRDefault="00C0610C" w:rsidP="00ED4AEE">
                          <w:pPr>
                            <w:spacing w:line="240" w:lineRule="auto"/>
                            <w:rPr>
                              <w:color w:val="2BBDB9"/>
                              <w:sz w:val="24"/>
                              <w:szCs w:val="24"/>
                            </w:rPr>
                          </w:pPr>
                          <w:r>
                            <w:rPr>
                              <w:color w:val="2BBDB9"/>
                              <w:sz w:val="24"/>
                              <w:szCs w:val="24"/>
                            </w:rPr>
                            <w:t>PROMIS</w:t>
                          </w:r>
                        </w:p>
                        <w:p w14:paraId="67CBCABF" w14:textId="77777777" w:rsidR="00C0610C" w:rsidRPr="00D5393A" w:rsidRDefault="00C0610C" w:rsidP="00ED4AEE">
                          <w:pPr>
                            <w:rPr>
                              <w:color w:val="2BBDB9"/>
                            </w:rPr>
                          </w:pPr>
                        </w:p>
                      </w:txbxContent>
                    </v:textbox>
                  </v:shape>
                </w:pict>
              </mc:Fallback>
            </mc:AlternateContent>
          </w:r>
          <w:r>
            <w:rPr>
              <w:i/>
              <w:noProof/>
            </w:rPr>
            <w:drawing>
              <wp:inline distT="0" distB="0" distL="0" distR="0" wp14:anchorId="1B570224" wp14:editId="73F9DEFD">
                <wp:extent cx="900000" cy="900000"/>
                <wp:effectExtent l="0" t="0" r="0" b="0"/>
                <wp:docPr id="20" name="Afbeelding 20"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i/>
              <w:noProof/>
            </w:rPr>
            <w:drawing>
              <wp:inline distT="0" distB="0" distL="0" distR="0" wp14:anchorId="53EC8DCA" wp14:editId="35085E38">
                <wp:extent cx="900000" cy="900000"/>
                <wp:effectExtent l="0" t="0" r="0" b="0"/>
                <wp:docPr id="21" name="Afbeelding 21"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i/>
              <w:noProof/>
            </w:rPr>
            <w:drawing>
              <wp:inline distT="0" distB="0" distL="0" distR="0" wp14:anchorId="1D134A09" wp14:editId="080BFDE2">
                <wp:extent cx="900000" cy="900000"/>
                <wp:effectExtent l="0" t="0" r="0" b="0"/>
                <wp:docPr id="22" name="Afbeelding 22"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Pr>
              <w:i/>
              <w:noProof/>
            </w:rPr>
            <w:drawing>
              <wp:inline distT="0" distB="0" distL="0" distR="0" wp14:anchorId="4F178CEF" wp14:editId="558691C0">
                <wp:extent cx="900000" cy="900000"/>
                <wp:effectExtent l="0" t="0" r="0" b="0"/>
                <wp:docPr id="23" name="Afbeelding 23"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527F07C9" w14:textId="2F251E2F" w:rsidR="00ED4AEE" w:rsidRPr="00F1392C" w:rsidRDefault="00ED4AEE" w:rsidP="00ED4AEE">
          <w:pPr>
            <w:spacing w:after="120" w:line="240" w:lineRule="auto"/>
            <w:rPr>
              <w:i/>
              <w:color w:val="2BBDB9"/>
              <w:sz w:val="16"/>
            </w:rPr>
          </w:pPr>
          <w:r w:rsidRPr="00AD3FBD">
            <w:rPr>
              <w:color w:val="2BBDB9"/>
              <w:sz w:val="16"/>
            </w:rPr>
            <w:t xml:space="preserve">DOELGROEP: Volwassenen        </w:t>
          </w:r>
          <w:r>
            <w:rPr>
              <w:color w:val="2BBDB9"/>
              <w:sz w:val="16"/>
            </w:rPr>
            <w:t xml:space="preserve">            </w:t>
          </w:r>
          <w:r w:rsidRPr="00AD3FBD">
            <w:rPr>
              <w:color w:val="2BBDB9"/>
              <w:sz w:val="16"/>
            </w:rPr>
            <w:t xml:space="preserve"> </w:t>
          </w:r>
          <w:r w:rsidRPr="00F1392C">
            <w:rPr>
              <w:i/>
              <w:color w:val="2BBDB9"/>
              <w:sz w:val="16"/>
            </w:rPr>
            <w:t xml:space="preserve">Economische       Kanker             </w:t>
          </w:r>
        </w:p>
        <w:p w14:paraId="6E5A92C4" w14:textId="0354D876" w:rsidR="00ED4AEE" w:rsidRPr="00F1392C" w:rsidRDefault="00ED4AEE" w:rsidP="00ED4AEE">
          <w:pPr>
            <w:spacing w:after="120" w:line="240" w:lineRule="auto"/>
            <w:rPr>
              <w:i/>
              <w:color w:val="2BBDB9"/>
              <w:sz w:val="16"/>
            </w:rPr>
          </w:pPr>
          <w:r w:rsidRPr="00F1392C">
            <w:rPr>
              <w:i/>
              <w:color w:val="2BBDB9"/>
              <w:sz w:val="16"/>
            </w:rPr>
            <w:tab/>
          </w:r>
          <w:r w:rsidRPr="00F1392C">
            <w:rPr>
              <w:i/>
              <w:color w:val="2BBDB9"/>
              <w:sz w:val="16"/>
            </w:rPr>
            <w:tab/>
          </w:r>
          <w:r w:rsidRPr="00F1392C">
            <w:rPr>
              <w:i/>
              <w:color w:val="2BBDB9"/>
              <w:sz w:val="16"/>
            </w:rPr>
            <w:tab/>
            <w:t xml:space="preserve">                                        Evaluaties </w:t>
          </w:r>
        </w:p>
        <w:p w14:paraId="0166213A" w14:textId="309B59D1" w:rsidR="003040B2" w:rsidRDefault="00F1392C" w:rsidP="00ED4AEE">
          <w:pPr>
            <w:spacing w:after="120" w:line="240" w:lineRule="auto"/>
            <w:rPr>
              <w:i/>
            </w:rPr>
          </w:pPr>
          <w:r>
            <w:rPr>
              <w:noProof/>
            </w:rPr>
            <mc:AlternateContent>
              <mc:Choice Requires="wps">
                <w:drawing>
                  <wp:anchor distT="45720" distB="45720" distL="114300" distR="114300" simplePos="0" relativeHeight="251735040" behindDoc="0" locked="0" layoutInCell="1" allowOverlap="1" wp14:anchorId="4889A390" wp14:editId="67F67BE2">
                    <wp:simplePos x="0" y="0"/>
                    <wp:positionH relativeFrom="margin">
                      <wp:posOffset>69629</wp:posOffset>
                    </wp:positionH>
                    <wp:positionV relativeFrom="paragraph">
                      <wp:posOffset>290167</wp:posOffset>
                    </wp:positionV>
                    <wp:extent cx="842838" cy="437322"/>
                    <wp:effectExtent l="0" t="0" r="0" b="0"/>
                    <wp:wrapNone/>
                    <wp:docPr id="2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838" cy="437322"/>
                            </a:xfrm>
                            <a:prstGeom prst="rect">
                              <a:avLst/>
                            </a:prstGeom>
                            <a:solidFill>
                              <a:srgbClr val="FFFFFF">
                                <a:alpha val="0"/>
                              </a:srgbClr>
                            </a:solidFill>
                            <a:ln w="9525">
                              <a:noFill/>
                              <a:miter lim="800000"/>
                              <a:headEnd/>
                              <a:tailEnd/>
                            </a:ln>
                          </wps:spPr>
                          <wps:txbx>
                            <w:txbxContent>
                              <w:p w14:paraId="5CD97D47" w14:textId="77777777" w:rsidR="00C0610C" w:rsidRPr="00D5393A" w:rsidRDefault="00C0610C" w:rsidP="003040B2">
                                <w:pPr>
                                  <w:spacing w:line="240" w:lineRule="auto"/>
                                  <w:rPr>
                                    <w:color w:val="2BBDB9"/>
                                    <w:sz w:val="24"/>
                                    <w:szCs w:val="24"/>
                                  </w:rPr>
                                </w:pPr>
                                <w:r>
                                  <w:rPr>
                                    <w:color w:val="2BBDB9"/>
                                    <w:sz w:val="24"/>
                                    <w:szCs w:val="24"/>
                                  </w:rPr>
                                  <w:t>PROMIS</w:t>
                                </w:r>
                              </w:p>
                              <w:p w14:paraId="1EA7FB8A" w14:textId="77777777" w:rsidR="00C0610C" w:rsidRPr="00D5393A" w:rsidRDefault="00C0610C" w:rsidP="003040B2">
                                <w:pPr>
                                  <w:rPr>
                                    <w:color w:val="2BBDB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9A390" id="_x0000_s1050" type="#_x0000_t202" style="position:absolute;margin-left:5.5pt;margin-top:22.85pt;width:66.35pt;height:34.4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WtMQIAAEEEAAAOAAAAZHJzL2Uyb0RvYy54bWysU9uO2jAQfa/Uf7D8XgIBumxEWG3ZUlXa&#10;XqTdfsDgOMTC8bi2Idl+fccOUNq+VfWD5bFnjmfOmVne9a1mR+m8QlPyyWjMmTQCK2V2Jf/2vHmz&#10;4MwHMBVoNLLkL9Lzu9XrV8vOFjLHBnUlHSMQ44vOlrwJwRZZ5kUjW/AjtNLQY42uhUCm22WVg47Q&#10;W53l4/HbrENXWYdCek+3D8MjXyX8upYifKlrLwPTJafcQtpd2rdxz1ZLKHYObKPEKQ34hyxaUIY+&#10;vUA9QAB2cOovqFYJhx7rMBLYZljXSshUA1UzGf9RzVMDVqZaiBxvLzT5/wcrPh+/OqaqkufTKWcG&#10;WhLpWe59OMKe5ZGfzvqC3J4sOYb+Hfakc6rV20cUe88MrhswO3nvHHaNhIrym8TI7Cp0wPERZNt9&#10;woq+gUPABNTXro3kER2M0Emnl4s2sg9M0OVili+m1EyCnmbTm2mecsugOAdb58MHiS2Lh5I7kj6B&#10;w/HRh5gMFGeX+JdHraqN0joZbrdda8eOQG2ySWuI1baB4Ta1CmH4wTXh/YahDetKfjvP5ynUYARP&#10;7dWqQD2uVUtVjOMaui4y9d5UySWA0sOZvtDmRF1ka+At9Nv+pNJZki1WL0Smw6GnaQbp0KD7wVlH&#10;/Vxy//0ATnKmPxoS5HYym8UBSMZsfpOT4a5fttcvYARBlTxwNhzXIQ1NJMvgPQlXq0RqVHjI5JQz&#10;9Wni5jRTcRCu7eT1a/JXPwEAAP//AwBQSwMEFAAGAAgAAAAhAJrx93XdAAAACQEAAA8AAABkcnMv&#10;ZG93bnJldi54bWxMj01Lw0AQhu+C/2EZwYvYTWusIc2mSNFDwQpGvW+y0yQ1Oxuy2zb9905OepuX&#10;Z3g/svVoO3HCwbeOFMxnEQikypmWagVfn6/3CQgfNBndOUIFF/Swzq+vMp0ad6YPPBWhFmxCPtUK&#10;mhD6VEpfNWi1n7keidneDVYHlkMtzaDPbG47uYiipbS6JU5odI+bBquf4mg592VM+u/ybXPYFnfl&#10;YfFO7S4hpW5vxucViIBj+HuGqT5Xh5w7le5IxouO9ZynBAXx4xOIiccPfJQTiJcg80z+X5D/AgAA&#10;//8DAFBLAQItABQABgAIAAAAIQC2gziS/gAAAOEBAAATAAAAAAAAAAAAAAAAAAAAAABbQ29udGVu&#10;dF9UeXBlc10ueG1sUEsBAi0AFAAGAAgAAAAhADj9If/WAAAAlAEAAAsAAAAAAAAAAAAAAAAALwEA&#10;AF9yZWxzLy5yZWxzUEsBAi0AFAAGAAgAAAAhACmkVa0xAgAAQQQAAA4AAAAAAAAAAAAAAAAALgIA&#10;AGRycy9lMm9Eb2MueG1sUEsBAi0AFAAGAAgAAAAhAJrx93XdAAAACQEAAA8AAAAAAAAAAAAAAAAA&#10;iwQAAGRycy9kb3ducmV2LnhtbFBLBQYAAAAABAAEAPMAAACVBQAAAAA=&#10;" stroked="f">
                    <v:fill opacity="0"/>
                    <v:textbox>
                      <w:txbxContent>
                        <w:p w14:paraId="5CD97D47" w14:textId="77777777" w:rsidR="00C0610C" w:rsidRPr="00D5393A" w:rsidRDefault="00C0610C" w:rsidP="003040B2">
                          <w:pPr>
                            <w:spacing w:line="240" w:lineRule="auto"/>
                            <w:rPr>
                              <w:color w:val="2BBDB9"/>
                              <w:sz w:val="24"/>
                              <w:szCs w:val="24"/>
                            </w:rPr>
                          </w:pPr>
                          <w:r>
                            <w:rPr>
                              <w:color w:val="2BBDB9"/>
                              <w:sz w:val="24"/>
                              <w:szCs w:val="24"/>
                            </w:rPr>
                            <w:t>PROMIS</w:t>
                          </w:r>
                        </w:p>
                        <w:p w14:paraId="1EA7FB8A" w14:textId="77777777" w:rsidR="00C0610C" w:rsidRPr="00D5393A" w:rsidRDefault="00C0610C" w:rsidP="003040B2">
                          <w:pPr>
                            <w:rPr>
                              <w:color w:val="2BBDB9"/>
                            </w:rPr>
                          </w:pPr>
                        </w:p>
                      </w:txbxContent>
                    </v:textbox>
                    <w10:wrap anchorx="margin"/>
                  </v:shape>
                </w:pict>
              </mc:Fallback>
            </mc:AlternateContent>
          </w:r>
          <w:r w:rsidR="00F864C6">
            <w:rPr>
              <w:noProof/>
            </w:rPr>
            <mc:AlternateContent>
              <mc:Choice Requires="wps">
                <w:drawing>
                  <wp:anchor distT="45720" distB="45720" distL="114300" distR="114300" simplePos="0" relativeHeight="251730944" behindDoc="0" locked="0" layoutInCell="1" allowOverlap="1" wp14:anchorId="729A74D7" wp14:editId="353256FD">
                    <wp:simplePos x="0" y="0"/>
                    <wp:positionH relativeFrom="column">
                      <wp:posOffset>1250950</wp:posOffset>
                    </wp:positionH>
                    <wp:positionV relativeFrom="paragraph">
                      <wp:posOffset>260985</wp:posOffset>
                    </wp:positionV>
                    <wp:extent cx="1123950" cy="695325"/>
                    <wp:effectExtent l="0" t="0" r="0" b="0"/>
                    <wp:wrapNone/>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95325"/>
                            </a:xfrm>
                            <a:prstGeom prst="rect">
                              <a:avLst/>
                            </a:prstGeom>
                            <a:solidFill>
                              <a:srgbClr val="FFFFFF">
                                <a:alpha val="0"/>
                              </a:srgbClr>
                            </a:solidFill>
                            <a:ln w="9525">
                              <a:noFill/>
                              <a:miter lim="800000"/>
                              <a:headEnd/>
                              <a:tailEnd/>
                            </a:ln>
                          </wps:spPr>
                          <wps:txbx>
                            <w:txbxContent>
                              <w:p w14:paraId="1B67DC39" w14:textId="77777777" w:rsidR="00C0610C" w:rsidRPr="00D5393A" w:rsidRDefault="00C0610C" w:rsidP="003040B2">
                                <w:pPr>
                                  <w:rPr>
                                    <w:color w:val="2BBDB9"/>
                                    <w:sz w:val="24"/>
                                  </w:rPr>
                                </w:pPr>
                                <w:r>
                                  <w:rPr>
                                    <w:color w:val="2BBDB9"/>
                                    <w:sz w:val="24"/>
                                  </w:rPr>
                                  <w:t>PedsQL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A74D7" id="_x0000_s1051" type="#_x0000_t202" style="position:absolute;margin-left:98.5pt;margin-top:20.55pt;width:88.5pt;height:54.7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RU+LgIAAEEEAAAOAAAAZHJzL2Uyb0RvYy54bWysU9tu2zAMfR+wfxD0vjhJk64x4hRdugwD&#10;ugvQ7gMYWY6FyKImKbG7rx8lpVm2vQ3zgyCa1CF5Drm8HTrNjtJ5habik9GYM2kE1srsKv7tafPm&#10;hjMfwNSg0ciKP0vPb1evXy17W8optqhr6RiBGF/2tuJtCLYsCi9a2YEfoZWGnA26DgKZblfUDnpC&#10;73QxHY+vix5dbR0K6T39vc9Ovkr4TSNF+NI0XgamK061hXS6dG7jWayWUO4c2FaJUxnwD1V0oAwl&#10;PUPdQwB2cOovqE4Jhx6bMBLYFdg0SsjUA3UzGf/RzWMLVqZeiBxvzzT5/wcrPh+/Oqbqik/nnBno&#10;SKMnuffhCHs2jfT01pcU9WgpLgzvcCCZU6vePqDYe2Zw3YLZyTvnsG8l1FTeJL4sLp5mHB9Btv0n&#10;rCkNHAImoKFxXeSO2GCETjI9n6WRQ2AippxMrxZzcgnyXS/mV1RuTAHly2vrfPggsWPxUnFH0id0&#10;OD74kENfQmIyj1rVG6V1Mtxuu9aOHYHGZJO+/FbbFvLfNCqUzufQlPo3DG1YX/HFnAqLkAYjOOWF&#10;slOBZlyrruI34/jlqYtUvTd1CgmgdL5TCm1O3EW6MnFh2A5ZpbMmW6yfiU2HeaZpB+nSovvBWU/z&#10;XHH//QBOcqY/GlJkMZnN4gIkYzZ/OyXDXXq2lx4wgqAqHjjL13VIS5M7uyPlGpVIjRLnSk4105wm&#10;bk47FRfh0k5RvzZ/9RMAAP//AwBQSwMEFAAGAAgAAAAhAGCySU/dAAAACgEAAA8AAABkcnMvZG93&#10;bnJldi54bWxMT8tOwkAU3ZvwD5NL4sbItIhQa6eEEF2YqIkF99POtS107jSdAerfe13p8jxyHtl6&#10;tJ044+BbRwriWQQCqXKmpVrBfvd8m4DwQZPRnSNU8I0e1vnkKtOpcRf6wHMRasEh5FOtoAmhT6X0&#10;VYNW+5nrkVj7coPVgeFQSzPoC4fbTs6jaCmtbokbGt3jtsHqWJws9z6NSf9Zvm4PL8VNeZi/U/uW&#10;kFLX03HzCCLgGP7M8Dufp0POm0p3IuNFx/hhxV+CgkUcg2DD3WrBRMnKfbQEmWfy/4X8BwAA//8D&#10;AFBLAQItABQABgAIAAAAIQC2gziS/gAAAOEBAAATAAAAAAAAAAAAAAAAAAAAAABbQ29udGVudF9U&#10;eXBlc10ueG1sUEsBAi0AFAAGAAgAAAAhADj9If/WAAAAlAEAAAsAAAAAAAAAAAAAAAAALwEAAF9y&#10;ZWxzLy5yZWxzUEsBAi0AFAAGAAgAAAAhAAE9FT4uAgAAQQQAAA4AAAAAAAAAAAAAAAAALgIAAGRy&#10;cy9lMm9Eb2MueG1sUEsBAi0AFAAGAAgAAAAhAGCySU/dAAAACgEAAA8AAAAAAAAAAAAAAAAAiAQA&#10;AGRycy9kb3ducmV2LnhtbFBLBQYAAAAABAAEAPMAAACSBQAAAAA=&#10;" stroked="f">
                    <v:fill opacity="0"/>
                    <v:textbox>
                      <w:txbxContent>
                        <w:p w14:paraId="1B67DC39" w14:textId="77777777" w:rsidR="00C0610C" w:rsidRPr="00D5393A" w:rsidRDefault="00C0610C" w:rsidP="003040B2">
                          <w:pPr>
                            <w:rPr>
                              <w:color w:val="2BBDB9"/>
                              <w:sz w:val="24"/>
                            </w:rPr>
                          </w:pPr>
                          <w:r>
                            <w:rPr>
                              <w:color w:val="2BBDB9"/>
                              <w:sz w:val="24"/>
                            </w:rPr>
                            <w:t>PedsQL</w:t>
                          </w:r>
                        </w:p>
                      </w:txbxContent>
                    </v:textbox>
                  </v:shape>
                </w:pict>
              </mc:Fallback>
            </mc:AlternateContent>
          </w:r>
          <w:r w:rsidR="003040B2">
            <w:rPr>
              <w:i/>
              <w:noProof/>
            </w:rPr>
            <w:drawing>
              <wp:inline distT="0" distB="0" distL="0" distR="0" wp14:anchorId="2F0F9BCB" wp14:editId="4D0CFDA6">
                <wp:extent cx="900000" cy="900000"/>
                <wp:effectExtent l="0" t="0" r="0" b="0"/>
                <wp:docPr id="1" name="Afbeelding 1"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r w:rsidR="003040B2" w:rsidRPr="003040B2" w:rsidDel="003040B2">
            <w:rPr>
              <w:i/>
              <w:noProof/>
            </w:rPr>
            <w:t xml:space="preserve"> </w:t>
          </w:r>
          <w:r w:rsidR="002A6982">
            <w:rPr>
              <w:i/>
              <w:noProof/>
            </w:rPr>
            <w:t xml:space="preserve">      </w:t>
          </w:r>
          <w:r w:rsidR="002A6982">
            <w:rPr>
              <w:i/>
              <w:noProof/>
            </w:rPr>
            <w:drawing>
              <wp:inline distT="0" distB="0" distL="0" distR="0" wp14:anchorId="450134D8" wp14:editId="5A5519E9">
                <wp:extent cx="900000" cy="900000"/>
                <wp:effectExtent l="0" t="0" r="0" b="0"/>
                <wp:docPr id="234" name="Afbeelding 234"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3FD17280" w14:textId="680AED98" w:rsidR="003040B2" w:rsidRPr="00AD3FBD" w:rsidRDefault="003040B2" w:rsidP="003040B2">
          <w:pPr>
            <w:spacing w:after="120" w:line="240" w:lineRule="auto"/>
            <w:rPr>
              <w:color w:val="2BBDB9"/>
              <w:sz w:val="16"/>
            </w:rPr>
          </w:pPr>
          <w:r>
            <w:rPr>
              <w:color w:val="2BBDB9"/>
              <w:sz w:val="16"/>
            </w:rPr>
            <w:t>DOELGROEP: Kinderen</w:t>
          </w:r>
        </w:p>
        <w:p w14:paraId="621E43C3" w14:textId="7E36D0CA" w:rsidR="003040B2" w:rsidRDefault="003040B2" w:rsidP="00ED4AEE">
          <w:pPr>
            <w:spacing w:after="120" w:line="240" w:lineRule="auto"/>
            <w:rPr>
              <w:i/>
            </w:rPr>
          </w:pPr>
        </w:p>
        <w:p w14:paraId="4E5C3D88" w14:textId="482436B6" w:rsidR="003040B2" w:rsidRDefault="00F1392C" w:rsidP="00ED4AEE">
          <w:pPr>
            <w:spacing w:after="120" w:line="240" w:lineRule="auto"/>
            <w:rPr>
              <w:i/>
            </w:rPr>
          </w:pPr>
          <w:r>
            <w:rPr>
              <w:noProof/>
            </w:rPr>
            <mc:AlternateContent>
              <mc:Choice Requires="wps">
                <w:drawing>
                  <wp:anchor distT="45720" distB="45720" distL="114300" distR="114300" simplePos="0" relativeHeight="251732992" behindDoc="0" locked="0" layoutInCell="1" allowOverlap="1" wp14:anchorId="1E7A7D5F" wp14:editId="5C42C8C7">
                    <wp:simplePos x="0" y="0"/>
                    <wp:positionH relativeFrom="margin">
                      <wp:posOffset>77580</wp:posOffset>
                    </wp:positionH>
                    <wp:positionV relativeFrom="paragraph">
                      <wp:posOffset>283044</wp:posOffset>
                    </wp:positionV>
                    <wp:extent cx="938254" cy="429371"/>
                    <wp:effectExtent l="0" t="0" r="0" b="0"/>
                    <wp:wrapNone/>
                    <wp:docPr id="23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254" cy="429371"/>
                            </a:xfrm>
                            <a:prstGeom prst="rect">
                              <a:avLst/>
                            </a:prstGeom>
                            <a:solidFill>
                              <a:srgbClr val="FFFFFF">
                                <a:alpha val="0"/>
                              </a:srgbClr>
                            </a:solidFill>
                            <a:ln w="9525">
                              <a:noFill/>
                              <a:miter lim="800000"/>
                              <a:headEnd/>
                              <a:tailEnd/>
                            </a:ln>
                          </wps:spPr>
                          <wps:txbx>
                            <w:txbxContent>
                              <w:p w14:paraId="27EFB5EF" w14:textId="77777777" w:rsidR="00C0610C" w:rsidRPr="00D5393A" w:rsidRDefault="00C0610C" w:rsidP="003040B2">
                                <w:pPr>
                                  <w:spacing w:line="240" w:lineRule="auto"/>
                                  <w:rPr>
                                    <w:color w:val="2BBDB9"/>
                                    <w:sz w:val="24"/>
                                    <w:szCs w:val="24"/>
                                  </w:rPr>
                                </w:pPr>
                                <w:r>
                                  <w:rPr>
                                    <w:color w:val="2BBDB9"/>
                                    <w:sz w:val="24"/>
                                    <w:szCs w:val="24"/>
                                  </w:rPr>
                                  <w:t>PROMIS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A7D5F" id="_x0000_s1052" type="#_x0000_t202" style="position:absolute;margin-left:6.1pt;margin-top:22.3pt;width:73.9pt;height:33.8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HMIMQIAAEEEAAAOAAAAZHJzL2Uyb0RvYy54bWysU81u2zAMvg/YOwi6r06cZG2MOEXXrsOA&#10;7gdo9wCMLMdCZVGTlNjZ04+S0izbbsN0EESR/Eh+JFfXY6/ZXjqv0NR8ejHhTBqBjTLbmn97un9z&#10;xZkPYBrQaGTND9Lz6/XrV6vBVrLEDnUjHSMQ46vB1rwLwVZF4UUne/AXaKUhZYuuh0Ci2xaNg4HQ&#10;e12Uk8nbYkDXWIdCek+/d1nJ1wm/baUIX9rWy8B0zSm3kG6X7k28i/UKqq0D2ylxTAP+IYselKGg&#10;J6g7CMB2Tv0F1Svh0GMbLgT2BbatEjLVQNVMJ39U89iBlakWIsfbE03+/8GKz/uvjqmm5uWs5MxA&#10;T016ks8+7OGZlZGfwfqKzB4tGYbxHY7U51Srtw8onj0zeNuB2cob53DoJDSU3zR6FmeuGcdHkM3w&#10;CRsKA7uACWhsXR/JIzoYoVOfDqfeyDEwQZ/L2VW5mHMmSDUvl7PLHAGqF2frfPggsWfxUXNHrU/g&#10;sH/wISYD1YtJjOVRq+ZeaZ0Et93casf2QGNyn0721baD/JtGhTB8Nk14v2FowwZKc1EukqvBCJ7G&#10;q1eBZlyrvuZXk3jy1EWm3psmmQRQOr8phDZH6iJbmbcwbsbcpcVLSzbYHIhMh3mmaQfp0aH7wdlA&#10;81xz/30HTnKmPxpqyHI6n8cFSMJ8cVmS4M41m3MNGEFQNQ+c5edtSEsTyTJ4Q41rVSI1djhncsyZ&#10;5jRxc9ypuAjncrL6tfnrnwAAAP//AwBQSwMEFAAGAAgAAAAhABMvA9DbAAAACQEAAA8AAABkcnMv&#10;ZG93bnJldi54bWxMT01Lw0AUvAv9D8sreBG7aSghpNkUKfUgqGDU+yb7mqRm34bsto3/3peTvc0w&#10;w3zku8n24oKj7xwpWK8iEEi1Mx01Cr4+nx9TED5oMrp3hAp+0cOuWNzlOjPuSh94KUMjOIR8phW0&#10;IQyZlL5u0Wq/cgMSa0c3Wh2Yjo00o75yuO1lHEWJtLojbmj1gPsW65/ybLn3MKXDd/W6P72UD9Up&#10;fqfuLSWl7pfT0xZEwCn8m2Gez9Oh4E2VO5Pxomcex+xUsNkkIGY9ifhbxWBWZJHL2wfFHwAAAP//&#10;AwBQSwECLQAUAAYACAAAACEAtoM4kv4AAADhAQAAEwAAAAAAAAAAAAAAAAAAAAAAW0NvbnRlbnRf&#10;VHlwZXNdLnhtbFBLAQItABQABgAIAAAAIQA4/SH/1gAAAJQBAAALAAAAAAAAAAAAAAAAAC8BAABf&#10;cmVscy8ucmVsc1BLAQItABQABgAIAAAAIQDW3HMIMQIAAEEEAAAOAAAAAAAAAAAAAAAAAC4CAABk&#10;cnMvZTJvRG9jLnhtbFBLAQItABQABgAIAAAAIQATLwPQ2wAAAAkBAAAPAAAAAAAAAAAAAAAAAIsE&#10;AABkcnMvZG93bnJldi54bWxQSwUGAAAAAAQABADzAAAAkwUAAAAA&#10;" stroked="f">
                    <v:fill opacity="0"/>
                    <v:textbox>
                      <w:txbxContent>
                        <w:p w14:paraId="27EFB5EF" w14:textId="77777777" w:rsidR="00C0610C" w:rsidRPr="00D5393A" w:rsidRDefault="00C0610C" w:rsidP="003040B2">
                          <w:pPr>
                            <w:spacing w:line="240" w:lineRule="auto"/>
                            <w:rPr>
                              <w:color w:val="2BBDB9"/>
                              <w:sz w:val="24"/>
                              <w:szCs w:val="24"/>
                            </w:rPr>
                          </w:pPr>
                          <w:r>
                            <w:rPr>
                              <w:color w:val="2BBDB9"/>
                              <w:sz w:val="24"/>
                              <w:szCs w:val="24"/>
                            </w:rPr>
                            <w:t>PROMIS</w:t>
                          </w:r>
                        </w:p>
                      </w:txbxContent>
                    </v:textbox>
                    <w10:wrap anchorx="margin"/>
                  </v:shape>
                </w:pict>
              </mc:Fallback>
            </mc:AlternateContent>
          </w:r>
          <w:r w:rsidR="003040B2">
            <w:rPr>
              <w:noProof/>
            </w:rPr>
            <mc:AlternateContent>
              <mc:Choice Requires="wps">
                <w:drawing>
                  <wp:anchor distT="45720" distB="45720" distL="114300" distR="114300" simplePos="0" relativeHeight="251698176" behindDoc="0" locked="0" layoutInCell="1" allowOverlap="1" wp14:anchorId="771DEBCD" wp14:editId="0B7F78C4">
                    <wp:simplePos x="0" y="0"/>
                    <wp:positionH relativeFrom="column">
                      <wp:posOffset>1118870</wp:posOffset>
                    </wp:positionH>
                    <wp:positionV relativeFrom="paragraph">
                      <wp:posOffset>221615</wp:posOffset>
                    </wp:positionV>
                    <wp:extent cx="1123950" cy="695325"/>
                    <wp:effectExtent l="0" t="0" r="0" b="0"/>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95325"/>
                            </a:xfrm>
                            <a:prstGeom prst="rect">
                              <a:avLst/>
                            </a:prstGeom>
                            <a:solidFill>
                              <a:srgbClr val="FFFFFF">
                                <a:alpha val="0"/>
                              </a:srgbClr>
                            </a:solidFill>
                            <a:ln w="9525">
                              <a:noFill/>
                              <a:miter lim="800000"/>
                              <a:headEnd/>
                              <a:tailEnd/>
                            </a:ln>
                          </wps:spPr>
                          <wps:txbx>
                            <w:txbxContent>
                              <w:p w14:paraId="1A7366D2" w14:textId="77777777" w:rsidR="00C0610C" w:rsidRPr="00D5393A" w:rsidRDefault="00C0610C" w:rsidP="00ED4AEE">
                                <w:pPr>
                                  <w:rPr>
                                    <w:color w:val="2BBDB9"/>
                                    <w:sz w:val="24"/>
                                  </w:rPr>
                                </w:pPr>
                                <w:r>
                                  <w:rPr>
                                    <w:color w:val="2BBDB9"/>
                                    <w:sz w:val="24"/>
                                  </w:rPr>
                                  <w:t>TOPICS-MDS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DEBCD" id="_x0000_s1053" type="#_x0000_t202" style="position:absolute;margin-left:88.1pt;margin-top:17.45pt;width:88.5pt;height:54.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kTMAIAAEEEAAAOAAAAZHJzL2Uyb0RvYy54bWysU9tu2zAMfR+wfxD0vjpxk7Yx4hRduwwD&#10;ugvQ7gMYWY6FyKImKbG7ry8lpV22vQ3zgyCa1CF5Drm8HnvNDtJ5habm07MJZ9IIbJTZ1vz74/rd&#10;FWc+gGlAo5E1f5KeX6/evlkOtpIldqgb6RiBGF8NtuZdCLYqCi862YM/QysNOVt0PQQy3bZoHAyE&#10;3uuinEwuigFdYx0K6T39vctOvkr4bStF+Nq2Xgama061hXS6dG7iWayWUG0d2E6JYxnwD1X0oAwl&#10;fYW6gwBs79RfUL0SDj224UxgX2DbKiFTD9TNdPJHNw8dWJl6IXK8faXJ/z9Y8eXwzTHV1Ly85MxA&#10;Txo9yp0PB9ixMtIzWF9R1IOluDC+x5FkTq16e49i55nB2w7MVt44h0MnoaHypvFlcfI04/gIshk+&#10;Y0NpYB8wAY2t6yN3xAYjdJLp6VUaOQYmYsppeb6Yk0uQ72IxPy/nKQVUL6+t8+GjxJ7FS80dSZ/Q&#10;4XDvQ6wGqpeQmMyjVs1aaZ0Mt93cascOQGOyTl9+q20H+W8aFcLwOTTh/YahDRtqvphTYRHSYARP&#10;49WrQDOuVV/zq0n88tRFqj6YJoUEUDrfKYU2R+4iXZm4MG7GrNLsRZMNNk/EpsM807SDdOnQ/eRs&#10;oHmuuf+xByc5058MKbKYzmZxAZIxm1+WZLhTz+bUA0YQVM0DZ/l6G9LS5M5uSLlWJVKjxLmSY800&#10;p4mb407FRTi1U9SvzV89AwAA//8DAFBLAwQUAAYACAAAACEA99eP6d8AAAAKAQAADwAAAGRycy9k&#10;b3ducmV2LnhtbEyPQU+DQBCF7yb+h82YeDHtImBFZGlMoweTaiLV+8KOQGVnCbtt8d87nvT45r28&#10;902xnu0gjjj53pGC62UEAqlxpqdWwfvuaZGB8EGT0YMjVPCNHtbl+Vmhc+NO9IbHKrSCS8jnWkEX&#10;wphL6ZsOrfZLNyKx9+kmqwPLqZVm0icut4OMo2glre6JFzo94qbD5qs6WN59nLPxo95u9s/VVb2P&#10;X6l/yUipy4v54R5EwDn8heEXn9GhZKbaHch4MbC+XcUcVZCkdyA4kNwkfKjZSdMUZFnI/y+UPwAA&#10;AP//AwBQSwECLQAUAAYACAAAACEAtoM4kv4AAADhAQAAEwAAAAAAAAAAAAAAAAAAAAAAW0NvbnRl&#10;bnRfVHlwZXNdLnhtbFBLAQItABQABgAIAAAAIQA4/SH/1gAAAJQBAAALAAAAAAAAAAAAAAAAAC8B&#10;AABfcmVscy8ucmVsc1BLAQItABQABgAIAAAAIQBkuKkTMAIAAEEEAAAOAAAAAAAAAAAAAAAAAC4C&#10;AABkcnMvZTJvRG9jLnhtbFBLAQItABQABgAIAAAAIQD314/p3wAAAAoBAAAPAAAAAAAAAAAAAAAA&#10;AIoEAABkcnMvZG93bnJldi54bWxQSwUGAAAAAAQABADzAAAAlgUAAAAA&#10;" stroked="f">
                    <v:fill opacity="0"/>
                    <v:textbox>
                      <w:txbxContent>
                        <w:p w14:paraId="1A7366D2" w14:textId="77777777" w:rsidR="00C0610C" w:rsidRPr="00D5393A" w:rsidRDefault="00C0610C" w:rsidP="00ED4AEE">
                          <w:pPr>
                            <w:rPr>
                              <w:color w:val="2BBDB9"/>
                              <w:sz w:val="24"/>
                            </w:rPr>
                          </w:pPr>
                          <w:r>
                            <w:rPr>
                              <w:color w:val="2BBDB9"/>
                              <w:sz w:val="24"/>
                            </w:rPr>
                            <w:t>TOPICS-MDS</w:t>
                          </w:r>
                        </w:p>
                      </w:txbxContent>
                    </v:textbox>
                  </v:shape>
                </w:pict>
              </mc:Fallback>
            </mc:AlternateContent>
          </w:r>
          <w:r w:rsidR="003040B2">
            <w:rPr>
              <w:i/>
              <w:noProof/>
            </w:rPr>
            <w:drawing>
              <wp:anchor distT="0" distB="0" distL="114300" distR="114300" simplePos="0" relativeHeight="251697152" behindDoc="0" locked="0" layoutInCell="1" allowOverlap="1" wp14:anchorId="67B72C37" wp14:editId="7765608C">
                <wp:simplePos x="0" y="0"/>
                <wp:positionH relativeFrom="margin">
                  <wp:posOffset>1068070</wp:posOffset>
                </wp:positionH>
                <wp:positionV relativeFrom="paragraph">
                  <wp:posOffset>5080</wp:posOffset>
                </wp:positionV>
                <wp:extent cx="900000" cy="900000"/>
                <wp:effectExtent l="0" t="0" r="0" b="0"/>
                <wp:wrapNone/>
                <wp:docPr id="26" name="Afbeelding 26"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40B2">
            <w:rPr>
              <w:i/>
              <w:noProof/>
            </w:rPr>
            <w:drawing>
              <wp:inline distT="0" distB="0" distL="0" distR="0" wp14:anchorId="06F4A1D0" wp14:editId="71F06075">
                <wp:extent cx="900000" cy="900000"/>
                <wp:effectExtent l="0" t="0" r="0" b="0"/>
                <wp:docPr id="13" name="Afbeelding 13" descr="C:\Users\ZZS\Dropbox\wolkjes\wolkje - bla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ZS\Dropbox\wolkjes\wolkje - blau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p w14:paraId="798D1268" w14:textId="737CEB17" w:rsidR="003040B2" w:rsidRPr="002A6982" w:rsidRDefault="003040B2" w:rsidP="00ED4AEE">
          <w:pPr>
            <w:spacing w:after="120" w:line="240" w:lineRule="auto"/>
            <w:rPr>
              <w:color w:val="2BBDB9"/>
              <w:sz w:val="16"/>
            </w:rPr>
          </w:pPr>
          <w:r w:rsidRPr="002A6982">
            <w:rPr>
              <w:color w:val="2BBDB9"/>
              <w:sz w:val="16"/>
            </w:rPr>
            <w:t>DOELGROEP: Ouderen</w:t>
          </w:r>
        </w:p>
      </w:sdtContent>
    </w:sdt>
    <w:p w14:paraId="7B86263D" w14:textId="77777777" w:rsidR="003040B2" w:rsidRDefault="003040B2" w:rsidP="00ED4AEE">
      <w:pPr>
        <w:spacing w:after="120" w:line="240" w:lineRule="auto"/>
        <w:rPr>
          <w:i/>
        </w:rPr>
      </w:pPr>
    </w:p>
    <w:p w14:paraId="02C04DB9" w14:textId="6F7592FB" w:rsidR="005A1572" w:rsidRPr="005A1572" w:rsidRDefault="001C6039" w:rsidP="00ED4AEE">
      <w:pPr>
        <w:spacing w:after="120" w:line="240" w:lineRule="auto"/>
        <w:rPr>
          <w:i/>
        </w:rPr>
      </w:pPr>
      <w:r>
        <w:rPr>
          <w:i/>
        </w:rPr>
        <w:t>Figuur 3</w:t>
      </w:r>
      <w:r w:rsidR="00ED4AEE">
        <w:rPr>
          <w:i/>
        </w:rPr>
        <w:t>: Relevant</w:t>
      </w:r>
      <w:r w:rsidR="005A1572">
        <w:rPr>
          <w:i/>
        </w:rPr>
        <w:t xml:space="preserve">e PROMs </w:t>
      </w:r>
      <w:r w:rsidR="003040B2">
        <w:rPr>
          <w:i/>
        </w:rPr>
        <w:t>per</w:t>
      </w:r>
      <w:r w:rsidR="005A1572">
        <w:rPr>
          <w:i/>
        </w:rPr>
        <w:t xml:space="preserve"> doelgroep</w:t>
      </w:r>
    </w:p>
    <w:p w14:paraId="13C427CC" w14:textId="11750387" w:rsidR="005A1572" w:rsidRDefault="00ED4AEE" w:rsidP="00C03EB9">
      <w:pPr>
        <w:spacing w:after="120" w:line="240" w:lineRule="auto"/>
      </w:pPr>
      <w:r>
        <w:t xml:space="preserve">In het menu </w:t>
      </w:r>
      <w:r w:rsidR="001C6039">
        <w:t xml:space="preserve">(bijlage 1-3) </w:t>
      </w:r>
      <w:r>
        <w:t xml:space="preserve">wordt tevens informatie verstrekt over het aantal vragen waaruit de vragenlijst bestaat, of het instrument gratis is, en of het mogelijk is om de vragenlijst als CAT af te nemen. </w:t>
      </w:r>
      <w:r w:rsidR="00FD7059">
        <w:t>In bijlage 4</w:t>
      </w:r>
      <w:r>
        <w:t xml:space="preserve"> volgt een korte beschrijving van de instrumenten en links naar relevante websites voor meer informa</w:t>
      </w:r>
      <w:r w:rsidR="00C03EB9">
        <w:t>tie.</w:t>
      </w:r>
      <w:r w:rsidR="00FD7059">
        <w:t xml:space="preserve"> Het proces hoe de werkgroep PROMs en PREMs tot dit menu is gekomen, is beschreven in bijlage 5. </w:t>
      </w:r>
      <w:r w:rsidR="0042339B">
        <w:t xml:space="preserve">Bijlage 6 toont argumenten voor een generieke of voor een ziekte-specifieke PROM. </w:t>
      </w:r>
    </w:p>
    <w:p w14:paraId="51151002" w14:textId="730A9A62" w:rsidR="00C0610C" w:rsidRDefault="00C0610C" w:rsidP="00C03EB9">
      <w:pPr>
        <w:spacing w:after="120" w:line="240" w:lineRule="auto"/>
      </w:pPr>
    </w:p>
    <w:p w14:paraId="78D1955D" w14:textId="77777777" w:rsidR="00C0610C" w:rsidRPr="0042339B" w:rsidRDefault="00C0610C" w:rsidP="00C03EB9">
      <w:pPr>
        <w:spacing w:after="120" w:line="240" w:lineRule="auto"/>
      </w:pPr>
      <w:bookmarkStart w:id="0" w:name="_GoBack"/>
      <w:bookmarkEnd w:id="0"/>
    </w:p>
    <w:p w14:paraId="0B1D2476" w14:textId="30E3DA3E" w:rsidR="00C03EB9" w:rsidRDefault="0042339B" w:rsidP="00C03EB9">
      <w:pPr>
        <w:spacing w:after="120" w:line="240" w:lineRule="auto"/>
        <w:rPr>
          <w:b/>
          <w:color w:val="2BBDB9"/>
        </w:rPr>
      </w:pPr>
      <w:r>
        <w:rPr>
          <w:b/>
          <w:color w:val="2BBDB9"/>
        </w:rPr>
        <w:lastRenderedPageBreak/>
        <w:t>Uitgangspunten</w:t>
      </w:r>
      <w:r w:rsidR="00C03EB9">
        <w:rPr>
          <w:b/>
          <w:color w:val="2BBDB9"/>
        </w:rPr>
        <w:t xml:space="preserve"> </w:t>
      </w:r>
      <w:r w:rsidR="005A1572">
        <w:rPr>
          <w:b/>
          <w:color w:val="2BBDB9"/>
        </w:rPr>
        <w:t xml:space="preserve">van </w:t>
      </w:r>
      <w:r w:rsidR="00C03EB9">
        <w:rPr>
          <w:b/>
          <w:color w:val="2BBDB9"/>
        </w:rPr>
        <w:t>Linnean menu van generieke PROM</w:t>
      </w:r>
    </w:p>
    <w:p w14:paraId="0FE2EE21" w14:textId="3C594790" w:rsidR="00C03EB9" w:rsidRPr="006F1110" w:rsidRDefault="00C03EB9" w:rsidP="00C03EB9">
      <w:pPr>
        <w:pStyle w:val="Lijstalinea"/>
        <w:numPr>
          <w:ilvl w:val="0"/>
          <w:numId w:val="23"/>
        </w:numPr>
        <w:autoSpaceDE w:val="0"/>
        <w:autoSpaceDN w:val="0"/>
        <w:adjustRightInd w:val="0"/>
        <w:spacing w:after="120"/>
        <w:rPr>
          <w:rFonts w:cs="Verdana"/>
          <w:szCs w:val="18"/>
        </w:rPr>
      </w:pPr>
      <w:r w:rsidRPr="006F1110">
        <w:rPr>
          <w:rFonts w:cs="Verdana"/>
          <w:szCs w:val="18"/>
        </w:rPr>
        <w:t xml:space="preserve">Dit </w:t>
      </w:r>
      <w:r>
        <w:t xml:space="preserve">menu neemt het individu als vertrekpunt. Zo staat de patiënt centraal in de zorg, en kunnen de </w:t>
      </w:r>
      <w:r w:rsidR="00031F0C">
        <w:t xml:space="preserve">uitkomsten </w:t>
      </w:r>
      <w:r>
        <w:t>gebruikt worden in het zorgproces, en niet alleen voor (kwaliteits)evaluaties</w:t>
      </w:r>
      <w:r w:rsidR="00031F0C">
        <w:t>;</w:t>
      </w:r>
    </w:p>
    <w:p w14:paraId="4BB87918" w14:textId="77777777" w:rsidR="001C33D8" w:rsidRPr="006F1110" w:rsidRDefault="001C33D8" w:rsidP="001C33D8">
      <w:pPr>
        <w:pStyle w:val="Lijstalinea"/>
        <w:numPr>
          <w:ilvl w:val="0"/>
          <w:numId w:val="23"/>
        </w:numPr>
        <w:autoSpaceDE w:val="0"/>
        <w:autoSpaceDN w:val="0"/>
        <w:adjustRightInd w:val="0"/>
        <w:spacing w:after="120"/>
        <w:rPr>
          <w:rFonts w:cs="Verdana"/>
          <w:szCs w:val="18"/>
        </w:rPr>
      </w:pPr>
      <w:r>
        <w:rPr>
          <w:rFonts w:cs="Verdana"/>
          <w:szCs w:val="18"/>
        </w:rPr>
        <w:t>Uitgangspunt is het</w:t>
      </w:r>
      <w:r w:rsidRPr="006F1110">
        <w:rPr>
          <w:rFonts w:cs="Verdana"/>
          <w:szCs w:val="18"/>
        </w:rPr>
        <w:t xml:space="preserve"> meten </w:t>
      </w:r>
      <w:r>
        <w:rPr>
          <w:rFonts w:cs="Verdana"/>
          <w:szCs w:val="18"/>
        </w:rPr>
        <w:t>hoe</w:t>
      </w:r>
      <w:r w:rsidRPr="006F1110">
        <w:rPr>
          <w:rFonts w:cs="Verdana"/>
          <w:szCs w:val="18"/>
        </w:rPr>
        <w:t xml:space="preserve"> patiënten </w:t>
      </w:r>
      <w:r>
        <w:rPr>
          <w:rFonts w:cs="Verdana"/>
          <w:szCs w:val="18"/>
        </w:rPr>
        <w:t>zich voelen en functioneren in het dagelijks leven,</w:t>
      </w:r>
      <w:r w:rsidRPr="006F1110">
        <w:rPr>
          <w:rFonts w:cs="Verdana"/>
          <w:szCs w:val="18"/>
        </w:rPr>
        <w:t xml:space="preserve"> </w:t>
      </w:r>
      <w:r>
        <w:rPr>
          <w:rFonts w:cs="Verdana"/>
          <w:szCs w:val="18"/>
        </w:rPr>
        <w:t>met of zonder één of meerdere aandoeningen;</w:t>
      </w:r>
    </w:p>
    <w:p w14:paraId="7F0A7125" w14:textId="4A54724B" w:rsidR="001C33D8" w:rsidRDefault="001C33D8" w:rsidP="001C33D8">
      <w:pPr>
        <w:pStyle w:val="Lijstalinea"/>
        <w:numPr>
          <w:ilvl w:val="0"/>
          <w:numId w:val="23"/>
        </w:numPr>
        <w:autoSpaceDE w:val="0"/>
        <w:autoSpaceDN w:val="0"/>
        <w:adjustRightInd w:val="0"/>
        <w:spacing w:after="120"/>
        <w:rPr>
          <w:rFonts w:cs="Verdana"/>
          <w:szCs w:val="18"/>
        </w:rPr>
      </w:pPr>
      <w:r>
        <w:rPr>
          <w:rFonts w:cs="Verdana"/>
          <w:szCs w:val="18"/>
        </w:rPr>
        <w:t>Generieke PROMs komen niet altijd</w:t>
      </w:r>
      <w:r w:rsidRPr="006F1110">
        <w:rPr>
          <w:rFonts w:cs="Verdana"/>
          <w:szCs w:val="18"/>
        </w:rPr>
        <w:t xml:space="preserve"> in plaats ziekte-specifieke </w:t>
      </w:r>
      <w:r>
        <w:rPr>
          <w:rFonts w:cs="Verdana"/>
          <w:szCs w:val="18"/>
        </w:rPr>
        <w:t>PROMs.</w:t>
      </w:r>
      <w:r w:rsidRPr="006F1110">
        <w:rPr>
          <w:rFonts w:cs="Verdana"/>
          <w:szCs w:val="18"/>
        </w:rPr>
        <w:t xml:space="preserve"> Generieke </w:t>
      </w:r>
      <w:r>
        <w:rPr>
          <w:rFonts w:cs="Verdana"/>
          <w:szCs w:val="18"/>
        </w:rPr>
        <w:t>PROMs</w:t>
      </w:r>
      <w:r w:rsidRPr="006F1110">
        <w:rPr>
          <w:rFonts w:cs="Verdana"/>
          <w:szCs w:val="18"/>
        </w:rPr>
        <w:t xml:space="preserve"> </w:t>
      </w:r>
      <w:r>
        <w:rPr>
          <w:rFonts w:cs="Verdana"/>
          <w:szCs w:val="18"/>
        </w:rPr>
        <w:t>geven</w:t>
      </w:r>
      <w:r w:rsidRPr="006F1110">
        <w:rPr>
          <w:rFonts w:cs="Verdana"/>
          <w:szCs w:val="18"/>
        </w:rPr>
        <w:t xml:space="preserve"> een overkoepelend beeld</w:t>
      </w:r>
      <w:r>
        <w:rPr>
          <w:rFonts w:cs="Verdana"/>
          <w:szCs w:val="18"/>
        </w:rPr>
        <w:t xml:space="preserve"> van de impact van een bepaalde aandoening op het dagelijks functioneren van de patiënt. Daarnaast blijft er ruimte voor ziekte-</w:t>
      </w:r>
      <w:r w:rsidRPr="006F1110">
        <w:rPr>
          <w:rFonts w:cs="Verdana"/>
          <w:szCs w:val="18"/>
        </w:rPr>
        <w:t>specifiek</w:t>
      </w:r>
      <w:r>
        <w:rPr>
          <w:rFonts w:cs="Verdana"/>
          <w:szCs w:val="18"/>
        </w:rPr>
        <w:t>e PROMs voor uitkomsten die alleen voor een bepaalde aandoeningen van belang zijn;</w:t>
      </w:r>
      <w:r w:rsidRPr="006F1110">
        <w:rPr>
          <w:rFonts w:cs="Verdana"/>
          <w:szCs w:val="18"/>
        </w:rPr>
        <w:t xml:space="preserve"> </w:t>
      </w:r>
    </w:p>
    <w:p w14:paraId="0FD61C5E" w14:textId="3F98B580" w:rsidR="00C03EB9" w:rsidRPr="00132FC8" w:rsidRDefault="00C03EB9" w:rsidP="00C03EB9">
      <w:pPr>
        <w:pStyle w:val="Lijstalinea"/>
        <w:numPr>
          <w:ilvl w:val="0"/>
          <w:numId w:val="23"/>
        </w:numPr>
        <w:autoSpaceDE w:val="0"/>
        <w:autoSpaceDN w:val="0"/>
        <w:adjustRightInd w:val="0"/>
        <w:spacing w:after="120"/>
        <w:rPr>
          <w:rFonts w:cs="Verdana"/>
          <w:szCs w:val="18"/>
        </w:rPr>
      </w:pPr>
      <w:r>
        <w:t>Meet alleen dingen die relevant zijn voor de patiënt, en die terug te koppelen zijn. Op deze manier ontvangt de patiënt informatie over zijn ziekte activiteit/aandoening</w:t>
      </w:r>
      <w:r w:rsidR="00031F0C">
        <w:t>;</w:t>
      </w:r>
      <w:r>
        <w:t xml:space="preserve"> </w:t>
      </w:r>
    </w:p>
    <w:p w14:paraId="240AF45A" w14:textId="293EBC68" w:rsidR="00C03EB9" w:rsidRPr="006F1110" w:rsidRDefault="00C03EB9" w:rsidP="00C03EB9">
      <w:pPr>
        <w:pStyle w:val="Lijstalinea"/>
        <w:numPr>
          <w:ilvl w:val="0"/>
          <w:numId w:val="23"/>
        </w:numPr>
        <w:autoSpaceDE w:val="0"/>
        <w:autoSpaceDN w:val="0"/>
        <w:adjustRightInd w:val="0"/>
        <w:spacing w:after="120"/>
        <w:rPr>
          <w:rFonts w:cs="Verdana"/>
          <w:szCs w:val="18"/>
        </w:rPr>
      </w:pPr>
      <w:r>
        <w:t>Meet alleen zo vaak als voor de patiënt echt nodig is en op het moment dat voor de patiënt relevant is</w:t>
      </w:r>
      <w:r w:rsidR="00031F0C">
        <w:t>;</w:t>
      </w:r>
    </w:p>
    <w:p w14:paraId="49797F5B" w14:textId="25D9BB1D" w:rsidR="00C03EB9" w:rsidRDefault="00C03EB9" w:rsidP="00C03EB9">
      <w:pPr>
        <w:pStyle w:val="Lijstalinea"/>
        <w:numPr>
          <w:ilvl w:val="0"/>
          <w:numId w:val="23"/>
        </w:numPr>
        <w:autoSpaceDE w:val="0"/>
        <w:autoSpaceDN w:val="0"/>
        <w:adjustRightInd w:val="0"/>
        <w:spacing w:after="120"/>
        <w:rPr>
          <w:rFonts w:cs="Verdana"/>
          <w:szCs w:val="18"/>
        </w:rPr>
      </w:pPr>
      <w:r>
        <w:rPr>
          <w:rFonts w:cs="Verdana"/>
          <w:szCs w:val="18"/>
        </w:rPr>
        <w:t>Overweeg licentievrije instrumenten boven instrumenten met een licentie</w:t>
      </w:r>
      <w:r w:rsidR="00031F0C">
        <w:rPr>
          <w:rFonts w:cs="Verdana"/>
          <w:szCs w:val="18"/>
        </w:rPr>
        <w:t>;</w:t>
      </w:r>
      <w:r>
        <w:rPr>
          <w:rFonts w:cs="Verdana"/>
          <w:szCs w:val="18"/>
        </w:rPr>
        <w:t xml:space="preserve"> </w:t>
      </w:r>
    </w:p>
    <w:p w14:paraId="671A51C9" w14:textId="6166CF7D" w:rsidR="001C6039" w:rsidRPr="001C6039" w:rsidRDefault="001C6039" w:rsidP="001C6039">
      <w:pPr>
        <w:pStyle w:val="Lijstalinea"/>
        <w:numPr>
          <w:ilvl w:val="0"/>
          <w:numId w:val="23"/>
        </w:numPr>
        <w:autoSpaceDE w:val="0"/>
        <w:autoSpaceDN w:val="0"/>
        <w:adjustRightInd w:val="0"/>
        <w:spacing w:after="120"/>
        <w:rPr>
          <w:rFonts w:cs="Verdana"/>
          <w:szCs w:val="18"/>
        </w:rPr>
      </w:pPr>
      <w:r w:rsidRPr="001C6039">
        <w:rPr>
          <w:rFonts w:cs="Verdana"/>
          <w:szCs w:val="18"/>
        </w:rPr>
        <w:t xml:space="preserve">Overweeg nieuwe methoden om vragenlijsten af te nemen (CAT) die </w:t>
      </w:r>
      <w:r w:rsidR="00C1729F">
        <w:rPr>
          <w:rFonts w:cs="Verdana"/>
          <w:szCs w:val="18"/>
        </w:rPr>
        <w:t>patiëntvriendelijker (korter) en preciezer</w:t>
      </w:r>
      <w:r w:rsidR="00C1729F" w:rsidRPr="001C6039">
        <w:rPr>
          <w:rFonts w:cs="Verdana"/>
          <w:szCs w:val="18"/>
        </w:rPr>
        <w:t xml:space="preserve"> </w:t>
      </w:r>
      <w:r w:rsidRPr="001C6039">
        <w:rPr>
          <w:rFonts w:cs="Verdana"/>
          <w:szCs w:val="18"/>
        </w:rPr>
        <w:t>in staat zijn de gezondheid van de patiënt te schatten</w:t>
      </w:r>
      <w:r w:rsidR="00C1729F">
        <w:rPr>
          <w:rFonts w:cs="Verdana"/>
          <w:szCs w:val="18"/>
        </w:rPr>
        <w:t>;</w:t>
      </w:r>
      <w:r w:rsidRPr="001C6039">
        <w:rPr>
          <w:rFonts w:cs="Verdana"/>
          <w:szCs w:val="18"/>
        </w:rPr>
        <w:t xml:space="preserve"> </w:t>
      </w:r>
    </w:p>
    <w:p w14:paraId="53084E22" w14:textId="761E597E" w:rsidR="00C1729F" w:rsidRDefault="00C1729F" w:rsidP="00C1729F">
      <w:pPr>
        <w:pStyle w:val="Lijstalinea"/>
        <w:numPr>
          <w:ilvl w:val="0"/>
          <w:numId w:val="23"/>
        </w:numPr>
        <w:autoSpaceDE w:val="0"/>
        <w:autoSpaceDN w:val="0"/>
        <w:adjustRightInd w:val="0"/>
        <w:spacing w:after="120"/>
        <w:rPr>
          <w:rFonts w:cs="Verdana"/>
          <w:szCs w:val="18"/>
        </w:rPr>
      </w:pPr>
      <w:r w:rsidRPr="006F1110">
        <w:rPr>
          <w:rFonts w:cs="Verdana"/>
          <w:szCs w:val="18"/>
        </w:rPr>
        <w:t xml:space="preserve">Door gebruik te maken van het menu, hopen we uniformiteit te stimuleren </w:t>
      </w:r>
      <w:r>
        <w:rPr>
          <w:rFonts w:cs="Verdana"/>
          <w:szCs w:val="18"/>
        </w:rPr>
        <w:t>d</w:t>
      </w:r>
      <w:r w:rsidRPr="006F1110">
        <w:rPr>
          <w:rFonts w:cs="Verdana"/>
          <w:szCs w:val="18"/>
        </w:rPr>
        <w:t xml:space="preserve">oor het gebruik </w:t>
      </w:r>
      <w:r>
        <w:rPr>
          <w:rFonts w:cs="Verdana"/>
          <w:szCs w:val="18"/>
        </w:rPr>
        <w:t>van generieke PROMs voor PRO</w:t>
      </w:r>
      <w:r w:rsidRPr="006F1110">
        <w:rPr>
          <w:rFonts w:cs="Verdana"/>
          <w:szCs w:val="18"/>
        </w:rPr>
        <w:t xml:space="preserve">s die relevant zijn voor </w:t>
      </w:r>
      <w:r>
        <w:rPr>
          <w:rFonts w:cs="Verdana"/>
          <w:szCs w:val="18"/>
        </w:rPr>
        <w:t xml:space="preserve">meerdere </w:t>
      </w:r>
      <w:r w:rsidRPr="006F1110">
        <w:rPr>
          <w:rFonts w:cs="Verdana"/>
          <w:szCs w:val="18"/>
        </w:rPr>
        <w:t>patiënten</w:t>
      </w:r>
      <w:r>
        <w:rPr>
          <w:rFonts w:cs="Verdana"/>
          <w:szCs w:val="18"/>
        </w:rPr>
        <w:t>.</w:t>
      </w:r>
      <w:r w:rsidRPr="006F1110">
        <w:rPr>
          <w:rFonts w:cs="Verdana"/>
          <w:szCs w:val="18"/>
        </w:rPr>
        <w:t xml:space="preserve"> </w:t>
      </w:r>
    </w:p>
    <w:p w14:paraId="345CACDA" w14:textId="77777777" w:rsidR="001C6039" w:rsidRDefault="001C6039" w:rsidP="001C6039">
      <w:pPr>
        <w:spacing w:after="120" w:line="240" w:lineRule="auto"/>
        <w:rPr>
          <w:b/>
          <w:color w:val="2BBDB9"/>
        </w:rPr>
        <w:sectPr w:rsidR="001C6039" w:rsidSect="00B371CC">
          <w:footerReference w:type="default" r:id="rId16"/>
          <w:footerReference w:type="first" r:id="rId17"/>
          <w:pgSz w:w="11906" w:h="16838"/>
          <w:pgMar w:top="1843" w:right="1418" w:bottom="1702" w:left="1418" w:header="709" w:footer="709" w:gutter="0"/>
          <w:cols w:space="708"/>
          <w:titlePg/>
          <w:docGrid w:linePitch="360"/>
        </w:sectPr>
      </w:pPr>
    </w:p>
    <w:p w14:paraId="479A67CC" w14:textId="180FE1F8" w:rsidR="001C6039" w:rsidRPr="001C6039" w:rsidRDefault="001C6039" w:rsidP="001C6039">
      <w:pPr>
        <w:spacing w:after="120" w:line="240" w:lineRule="auto"/>
      </w:pPr>
      <w:r w:rsidRPr="001C6039">
        <w:rPr>
          <w:b/>
          <w:color w:val="2BBDB9"/>
        </w:rPr>
        <w:lastRenderedPageBreak/>
        <w:t>BIJLAGE 1. Veelvoorkomende PROs en PROMs – doelgroep volwassenen</w:t>
      </w:r>
    </w:p>
    <w:tbl>
      <w:tblPr>
        <w:tblW w:w="12374" w:type="dxa"/>
        <w:tblCellMar>
          <w:left w:w="70" w:type="dxa"/>
          <w:right w:w="70" w:type="dxa"/>
        </w:tblCellMar>
        <w:tblLook w:val="04A0" w:firstRow="1" w:lastRow="0" w:firstColumn="1" w:lastColumn="0" w:noHBand="0" w:noVBand="1"/>
      </w:tblPr>
      <w:tblGrid>
        <w:gridCol w:w="2117"/>
        <w:gridCol w:w="1745"/>
        <w:gridCol w:w="2224"/>
        <w:gridCol w:w="1293"/>
        <w:gridCol w:w="1394"/>
        <w:gridCol w:w="1408"/>
        <w:gridCol w:w="2193"/>
      </w:tblGrid>
      <w:tr w:rsidR="001C6039" w:rsidRPr="001C6039" w14:paraId="10CCBC87" w14:textId="77777777" w:rsidTr="001C6039">
        <w:trPr>
          <w:trHeight w:val="338"/>
          <w:tblHeader/>
        </w:trPr>
        <w:tc>
          <w:tcPr>
            <w:tcW w:w="2117" w:type="dxa"/>
            <w:tcBorders>
              <w:top w:val="single" w:sz="12" w:space="0" w:color="auto"/>
              <w:left w:val="single" w:sz="8" w:space="0" w:color="auto"/>
              <w:bottom w:val="single" w:sz="12" w:space="0" w:color="auto"/>
              <w:right w:val="nil"/>
            </w:tcBorders>
            <w:shd w:val="clear" w:color="000000" w:fill="F16656"/>
          </w:tcPr>
          <w:p w14:paraId="098CCC9D" w14:textId="3FE5DCA2"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1745" w:type="dxa"/>
            <w:tcBorders>
              <w:top w:val="single" w:sz="12" w:space="0" w:color="auto"/>
              <w:left w:val="nil"/>
              <w:bottom w:val="single" w:sz="12" w:space="0" w:color="auto"/>
              <w:right w:val="nil"/>
            </w:tcBorders>
            <w:shd w:val="clear" w:color="000000" w:fill="F16656"/>
          </w:tcPr>
          <w:p w14:paraId="79924BCB" w14:textId="2DE4DC58"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2224" w:type="dxa"/>
            <w:tcBorders>
              <w:top w:val="single" w:sz="12" w:space="0" w:color="auto"/>
              <w:left w:val="nil"/>
              <w:bottom w:val="single" w:sz="12" w:space="0" w:color="auto"/>
              <w:right w:val="nil"/>
            </w:tcBorders>
            <w:shd w:val="clear" w:color="000000" w:fill="F16656"/>
          </w:tcPr>
          <w:p w14:paraId="7C72A3C0" w14:textId="6B0F3805"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2685" w:type="dxa"/>
            <w:gridSpan w:val="2"/>
            <w:tcBorders>
              <w:top w:val="single" w:sz="12" w:space="0" w:color="auto"/>
              <w:left w:val="nil"/>
              <w:bottom w:val="single" w:sz="12" w:space="0" w:color="auto"/>
              <w:right w:val="nil"/>
            </w:tcBorders>
            <w:shd w:val="clear" w:color="000000" w:fill="F16656"/>
          </w:tcPr>
          <w:p w14:paraId="23FA571C" w14:textId="1428A89E"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Pr>
                <w:rFonts w:ascii="Calibri" w:hAnsi="Calibri" w:cs="Calibri"/>
                <w:b/>
                <w:bCs/>
                <w:color w:val="FFFFFF"/>
                <w:sz w:val="20"/>
                <w:szCs w:val="22"/>
              </w:rPr>
              <w:t>Meetinstrumenten</w:t>
            </w:r>
          </w:p>
        </w:tc>
        <w:tc>
          <w:tcPr>
            <w:tcW w:w="1408" w:type="dxa"/>
            <w:tcBorders>
              <w:top w:val="single" w:sz="12" w:space="0" w:color="auto"/>
              <w:left w:val="nil"/>
              <w:bottom w:val="single" w:sz="12" w:space="0" w:color="auto"/>
              <w:right w:val="nil"/>
            </w:tcBorders>
            <w:shd w:val="clear" w:color="000000" w:fill="F16656"/>
          </w:tcPr>
          <w:p w14:paraId="55ECA0A4" w14:textId="7F12F50F"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2193" w:type="dxa"/>
            <w:tcBorders>
              <w:top w:val="single" w:sz="12" w:space="0" w:color="auto"/>
              <w:left w:val="nil"/>
              <w:right w:val="single" w:sz="4" w:space="0" w:color="auto"/>
            </w:tcBorders>
            <w:shd w:val="clear" w:color="000000" w:fill="F16656"/>
          </w:tcPr>
          <w:p w14:paraId="71DB9AC0" w14:textId="00EF8020"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r>
      <w:tr w:rsidR="001C6039" w:rsidRPr="001C6039" w14:paraId="006B870D" w14:textId="77777777" w:rsidTr="001C6039">
        <w:trPr>
          <w:trHeight w:val="600"/>
          <w:tblHeader/>
        </w:trPr>
        <w:tc>
          <w:tcPr>
            <w:tcW w:w="2117" w:type="dxa"/>
            <w:tcBorders>
              <w:top w:val="single" w:sz="12" w:space="0" w:color="auto"/>
              <w:left w:val="single" w:sz="8" w:space="0" w:color="auto"/>
              <w:bottom w:val="single" w:sz="12" w:space="0" w:color="auto"/>
              <w:right w:val="nil"/>
            </w:tcBorders>
            <w:shd w:val="clear" w:color="000000" w:fill="F16656"/>
          </w:tcPr>
          <w:p w14:paraId="5A4F2020" w14:textId="6F8802D6"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Niveaus</w:t>
            </w:r>
          </w:p>
        </w:tc>
        <w:tc>
          <w:tcPr>
            <w:tcW w:w="1745" w:type="dxa"/>
            <w:tcBorders>
              <w:top w:val="single" w:sz="12" w:space="0" w:color="auto"/>
              <w:left w:val="nil"/>
              <w:bottom w:val="single" w:sz="12" w:space="0" w:color="auto"/>
              <w:right w:val="nil"/>
            </w:tcBorders>
            <w:shd w:val="clear" w:color="000000" w:fill="F16656"/>
          </w:tcPr>
          <w:p w14:paraId="28904877" w14:textId="4FE1BFA8"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Relevante PROs</w:t>
            </w:r>
          </w:p>
        </w:tc>
        <w:tc>
          <w:tcPr>
            <w:tcW w:w="2224" w:type="dxa"/>
            <w:tcBorders>
              <w:top w:val="single" w:sz="12" w:space="0" w:color="auto"/>
              <w:left w:val="nil"/>
              <w:bottom w:val="single" w:sz="12" w:space="0" w:color="auto"/>
              <w:right w:val="nil"/>
            </w:tcBorders>
            <w:shd w:val="clear" w:color="000000" w:fill="F16656"/>
          </w:tcPr>
          <w:p w14:paraId="4238B2BB" w14:textId="036CC2DC"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PROMIS</w:t>
            </w:r>
          </w:p>
        </w:tc>
        <w:tc>
          <w:tcPr>
            <w:tcW w:w="1293" w:type="dxa"/>
            <w:tcBorders>
              <w:top w:val="single" w:sz="12" w:space="0" w:color="auto"/>
              <w:left w:val="nil"/>
              <w:bottom w:val="single" w:sz="12" w:space="0" w:color="auto"/>
              <w:right w:val="nil"/>
            </w:tcBorders>
            <w:shd w:val="clear" w:color="000000" w:fill="F16656"/>
          </w:tcPr>
          <w:p w14:paraId="142D7DF0" w14:textId="7E7C2A31"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RAND / SF-36</w:t>
            </w:r>
          </w:p>
        </w:tc>
        <w:tc>
          <w:tcPr>
            <w:tcW w:w="1392" w:type="dxa"/>
            <w:tcBorders>
              <w:top w:val="single" w:sz="12" w:space="0" w:color="auto"/>
              <w:left w:val="nil"/>
              <w:bottom w:val="single" w:sz="12" w:space="0" w:color="auto"/>
              <w:right w:val="nil"/>
            </w:tcBorders>
            <w:shd w:val="clear" w:color="000000" w:fill="F16656"/>
          </w:tcPr>
          <w:p w14:paraId="30451709" w14:textId="7C6B8372"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Domein-specifieke instrumenten</w:t>
            </w:r>
          </w:p>
        </w:tc>
        <w:tc>
          <w:tcPr>
            <w:tcW w:w="1408" w:type="dxa"/>
            <w:tcBorders>
              <w:top w:val="single" w:sz="12" w:space="0" w:color="auto"/>
              <w:left w:val="nil"/>
              <w:bottom w:val="single" w:sz="12" w:space="0" w:color="auto"/>
              <w:right w:val="nil"/>
            </w:tcBorders>
            <w:shd w:val="clear" w:color="000000" w:fill="F16656"/>
          </w:tcPr>
          <w:p w14:paraId="65918C9C" w14:textId="439EB11D"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EQ-5D (economische evaluaties)</w:t>
            </w:r>
          </w:p>
        </w:tc>
        <w:tc>
          <w:tcPr>
            <w:tcW w:w="2193" w:type="dxa"/>
            <w:tcBorders>
              <w:top w:val="single" w:sz="12" w:space="0" w:color="auto"/>
              <w:left w:val="nil"/>
              <w:right w:val="single" w:sz="4" w:space="0" w:color="auto"/>
            </w:tcBorders>
            <w:shd w:val="clear" w:color="000000" w:fill="F16656"/>
          </w:tcPr>
          <w:p w14:paraId="1BCC1C6F" w14:textId="39FD7363"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EORTC QLQ-C30 - kanker-specifiek</w:t>
            </w:r>
          </w:p>
        </w:tc>
      </w:tr>
      <w:tr w:rsidR="001C6039" w:rsidRPr="001C6039" w14:paraId="69465241" w14:textId="77777777" w:rsidTr="001C6039">
        <w:trPr>
          <w:trHeight w:val="315"/>
        </w:trPr>
        <w:tc>
          <w:tcPr>
            <w:tcW w:w="3862" w:type="dxa"/>
            <w:gridSpan w:val="2"/>
            <w:tcBorders>
              <w:top w:val="single" w:sz="12" w:space="0" w:color="auto"/>
              <w:left w:val="single" w:sz="8" w:space="0" w:color="auto"/>
              <w:bottom w:val="single" w:sz="4" w:space="0" w:color="auto"/>
              <w:right w:val="nil"/>
            </w:tcBorders>
            <w:shd w:val="clear" w:color="000000" w:fill="2BBDB9"/>
            <w:hideMark/>
          </w:tcPr>
          <w:p w14:paraId="1969356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Symptomen</w:t>
            </w:r>
          </w:p>
        </w:tc>
        <w:tc>
          <w:tcPr>
            <w:tcW w:w="2224" w:type="dxa"/>
            <w:tcBorders>
              <w:top w:val="nil"/>
              <w:left w:val="nil"/>
              <w:bottom w:val="single" w:sz="4" w:space="0" w:color="auto"/>
              <w:right w:val="nil"/>
            </w:tcBorders>
            <w:shd w:val="clear" w:color="000000" w:fill="2BBDB9"/>
            <w:hideMark/>
          </w:tcPr>
          <w:p w14:paraId="74335AC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400" w:firstLine="400"/>
              <w:rPr>
                <w:rFonts w:ascii="Calibri" w:hAnsi="Calibri" w:cs="Calibri"/>
                <w:b/>
                <w:bCs/>
                <w:color w:val="FFFFFF"/>
                <w:sz w:val="20"/>
                <w:szCs w:val="22"/>
              </w:rPr>
            </w:pPr>
            <w:r w:rsidRPr="001C6039">
              <w:rPr>
                <w:rFonts w:ascii="Calibri" w:hAnsi="Calibri" w:cs="Calibri"/>
                <w:b/>
                <w:bCs/>
                <w:color w:val="FFFFFF"/>
                <w:sz w:val="20"/>
                <w:szCs w:val="22"/>
              </w:rPr>
              <w:t> </w:t>
            </w:r>
          </w:p>
        </w:tc>
        <w:tc>
          <w:tcPr>
            <w:tcW w:w="2685" w:type="dxa"/>
            <w:gridSpan w:val="2"/>
            <w:tcBorders>
              <w:top w:val="nil"/>
              <w:left w:val="nil"/>
              <w:bottom w:val="single" w:sz="4" w:space="0" w:color="auto"/>
              <w:right w:val="nil"/>
            </w:tcBorders>
            <w:shd w:val="clear" w:color="000000" w:fill="2BBDB9"/>
            <w:hideMark/>
          </w:tcPr>
          <w:p w14:paraId="712E8FB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408" w:type="dxa"/>
            <w:tcBorders>
              <w:top w:val="nil"/>
              <w:left w:val="nil"/>
              <w:bottom w:val="single" w:sz="4" w:space="0" w:color="auto"/>
              <w:right w:val="nil"/>
            </w:tcBorders>
            <w:shd w:val="clear" w:color="000000" w:fill="2BBDB9"/>
            <w:hideMark/>
          </w:tcPr>
          <w:p w14:paraId="224CFA7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i/>
                <w:iCs/>
                <w:color w:val="FFFFFF"/>
                <w:sz w:val="20"/>
                <w:szCs w:val="22"/>
              </w:rPr>
            </w:pPr>
            <w:r w:rsidRPr="001C6039">
              <w:rPr>
                <w:rFonts w:ascii="Calibri" w:hAnsi="Calibri" w:cs="Calibri"/>
                <w:b/>
                <w:bCs/>
                <w:i/>
                <w:iCs/>
                <w:color w:val="FFFFFF"/>
                <w:sz w:val="20"/>
                <w:szCs w:val="22"/>
              </w:rPr>
              <w:t> </w:t>
            </w:r>
          </w:p>
        </w:tc>
        <w:tc>
          <w:tcPr>
            <w:tcW w:w="2193" w:type="dxa"/>
            <w:tcBorders>
              <w:top w:val="nil"/>
              <w:left w:val="nil"/>
              <w:bottom w:val="single" w:sz="4" w:space="0" w:color="auto"/>
              <w:right w:val="single" w:sz="4" w:space="0" w:color="auto"/>
            </w:tcBorders>
            <w:shd w:val="clear" w:color="000000" w:fill="2BBDB9"/>
            <w:hideMark/>
          </w:tcPr>
          <w:p w14:paraId="7E32432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i/>
                <w:iCs/>
                <w:color w:val="FFFFFF"/>
                <w:sz w:val="20"/>
                <w:szCs w:val="22"/>
              </w:rPr>
            </w:pPr>
            <w:r w:rsidRPr="001C6039">
              <w:rPr>
                <w:rFonts w:ascii="Calibri" w:hAnsi="Calibri" w:cs="Calibri"/>
                <w:b/>
                <w:bCs/>
                <w:i/>
                <w:iCs/>
                <w:color w:val="FFFFFF"/>
                <w:sz w:val="20"/>
                <w:szCs w:val="22"/>
              </w:rPr>
              <w:t> </w:t>
            </w:r>
          </w:p>
        </w:tc>
      </w:tr>
      <w:tr w:rsidR="001C6039" w:rsidRPr="001C6039" w14:paraId="55F1C1C7" w14:textId="77777777" w:rsidTr="001C6039">
        <w:trPr>
          <w:trHeight w:val="289"/>
        </w:trPr>
        <w:tc>
          <w:tcPr>
            <w:tcW w:w="2117" w:type="dxa"/>
            <w:vMerge w:val="restart"/>
            <w:tcBorders>
              <w:top w:val="single" w:sz="4" w:space="0" w:color="auto"/>
              <w:left w:val="single" w:sz="4" w:space="0" w:color="auto"/>
            </w:tcBorders>
            <w:shd w:val="clear" w:color="auto" w:fill="auto"/>
            <w:hideMark/>
          </w:tcPr>
          <w:p w14:paraId="49CE7ED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Fysieke functies/symptomen</w:t>
            </w:r>
          </w:p>
        </w:tc>
        <w:tc>
          <w:tcPr>
            <w:tcW w:w="1745" w:type="dxa"/>
            <w:vMerge w:val="restart"/>
            <w:tcBorders>
              <w:top w:val="single" w:sz="4" w:space="0" w:color="auto"/>
            </w:tcBorders>
            <w:shd w:val="clear" w:color="auto" w:fill="auto"/>
            <w:hideMark/>
          </w:tcPr>
          <w:p w14:paraId="11E43E1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Pijn</w:t>
            </w:r>
          </w:p>
        </w:tc>
        <w:tc>
          <w:tcPr>
            <w:tcW w:w="2224" w:type="dxa"/>
            <w:tcBorders>
              <w:top w:val="single" w:sz="4" w:space="0" w:color="auto"/>
            </w:tcBorders>
            <w:shd w:val="clear" w:color="auto" w:fill="auto"/>
            <w:hideMark/>
          </w:tcPr>
          <w:p w14:paraId="7C2FDA1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Belemmeringen door pijn</w:t>
            </w:r>
          </w:p>
        </w:tc>
        <w:tc>
          <w:tcPr>
            <w:tcW w:w="1293" w:type="dxa"/>
            <w:tcBorders>
              <w:top w:val="single" w:sz="4" w:space="0" w:color="auto"/>
            </w:tcBorders>
            <w:shd w:val="clear" w:color="auto" w:fill="auto"/>
            <w:vAlign w:val="bottom"/>
            <w:hideMark/>
          </w:tcPr>
          <w:p w14:paraId="52CE925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Pijn</w:t>
            </w:r>
          </w:p>
        </w:tc>
        <w:tc>
          <w:tcPr>
            <w:tcW w:w="1392" w:type="dxa"/>
            <w:tcBorders>
              <w:top w:val="single" w:sz="4" w:space="0" w:color="auto"/>
            </w:tcBorders>
            <w:shd w:val="clear" w:color="auto" w:fill="auto"/>
            <w:vAlign w:val="bottom"/>
            <w:hideMark/>
          </w:tcPr>
          <w:p w14:paraId="59D1530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VAS/NRS pijn</w:t>
            </w:r>
          </w:p>
        </w:tc>
        <w:tc>
          <w:tcPr>
            <w:tcW w:w="1408" w:type="dxa"/>
            <w:tcBorders>
              <w:top w:val="single" w:sz="4" w:space="0" w:color="auto"/>
            </w:tcBorders>
            <w:shd w:val="clear" w:color="auto" w:fill="auto"/>
            <w:noWrap/>
            <w:vAlign w:val="bottom"/>
            <w:hideMark/>
          </w:tcPr>
          <w:p w14:paraId="4E6BD0B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Pijn/klachten</w:t>
            </w:r>
          </w:p>
        </w:tc>
        <w:tc>
          <w:tcPr>
            <w:tcW w:w="2193" w:type="dxa"/>
            <w:tcBorders>
              <w:top w:val="single" w:sz="4" w:space="0" w:color="auto"/>
              <w:right w:val="single" w:sz="4" w:space="0" w:color="auto"/>
            </w:tcBorders>
            <w:shd w:val="clear" w:color="auto" w:fill="auto"/>
            <w:noWrap/>
            <w:vAlign w:val="bottom"/>
            <w:hideMark/>
          </w:tcPr>
          <w:p w14:paraId="1933092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Pijn</w:t>
            </w:r>
          </w:p>
        </w:tc>
      </w:tr>
      <w:tr w:rsidR="001C6039" w:rsidRPr="001C6039" w14:paraId="5857350B" w14:textId="77777777" w:rsidTr="001C6039">
        <w:trPr>
          <w:trHeight w:val="289"/>
        </w:trPr>
        <w:tc>
          <w:tcPr>
            <w:tcW w:w="2117" w:type="dxa"/>
            <w:vMerge/>
            <w:tcBorders>
              <w:left w:val="single" w:sz="4" w:space="0" w:color="auto"/>
            </w:tcBorders>
            <w:vAlign w:val="center"/>
            <w:hideMark/>
          </w:tcPr>
          <w:p w14:paraId="36A3CF2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vMerge/>
            <w:shd w:val="clear" w:color="auto" w:fill="auto"/>
            <w:hideMark/>
          </w:tcPr>
          <w:p w14:paraId="454DE4A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24" w:type="dxa"/>
            <w:shd w:val="clear" w:color="auto" w:fill="auto"/>
            <w:hideMark/>
          </w:tcPr>
          <w:p w14:paraId="584AA9D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Reacties op pijn</w:t>
            </w:r>
          </w:p>
        </w:tc>
        <w:tc>
          <w:tcPr>
            <w:tcW w:w="1293" w:type="dxa"/>
            <w:shd w:val="clear" w:color="auto" w:fill="auto"/>
            <w:vAlign w:val="bottom"/>
            <w:hideMark/>
          </w:tcPr>
          <w:p w14:paraId="4361C97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shd w:val="clear" w:color="auto" w:fill="auto"/>
            <w:vAlign w:val="bottom"/>
            <w:hideMark/>
          </w:tcPr>
          <w:p w14:paraId="197B7EF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shd w:val="clear" w:color="auto" w:fill="auto"/>
            <w:noWrap/>
            <w:vAlign w:val="bottom"/>
            <w:hideMark/>
          </w:tcPr>
          <w:p w14:paraId="31C309F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right w:val="single" w:sz="4" w:space="0" w:color="auto"/>
            </w:tcBorders>
            <w:shd w:val="clear" w:color="auto" w:fill="auto"/>
            <w:noWrap/>
            <w:vAlign w:val="bottom"/>
            <w:hideMark/>
          </w:tcPr>
          <w:p w14:paraId="226358E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56A1FEDB" w14:textId="77777777" w:rsidTr="001C6039">
        <w:trPr>
          <w:trHeight w:val="289"/>
        </w:trPr>
        <w:tc>
          <w:tcPr>
            <w:tcW w:w="2117" w:type="dxa"/>
            <w:vMerge/>
            <w:tcBorders>
              <w:left w:val="single" w:sz="8" w:space="0" w:color="auto"/>
            </w:tcBorders>
            <w:vAlign w:val="center"/>
            <w:hideMark/>
          </w:tcPr>
          <w:p w14:paraId="249AC2A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vMerge/>
            <w:shd w:val="clear" w:color="auto" w:fill="auto"/>
            <w:hideMark/>
          </w:tcPr>
          <w:p w14:paraId="6029A04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224" w:type="dxa"/>
            <w:shd w:val="clear" w:color="auto" w:fill="auto"/>
            <w:hideMark/>
          </w:tcPr>
          <w:p w14:paraId="37F7E04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Pijn intensiteit</w:t>
            </w:r>
          </w:p>
        </w:tc>
        <w:tc>
          <w:tcPr>
            <w:tcW w:w="1293" w:type="dxa"/>
            <w:shd w:val="clear" w:color="auto" w:fill="auto"/>
            <w:vAlign w:val="bottom"/>
            <w:hideMark/>
          </w:tcPr>
          <w:p w14:paraId="3B63B4A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shd w:val="clear" w:color="auto" w:fill="auto"/>
            <w:vAlign w:val="bottom"/>
            <w:hideMark/>
          </w:tcPr>
          <w:p w14:paraId="7B16084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shd w:val="clear" w:color="auto" w:fill="auto"/>
            <w:noWrap/>
            <w:vAlign w:val="bottom"/>
            <w:hideMark/>
          </w:tcPr>
          <w:p w14:paraId="1747E8E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right w:val="single" w:sz="4" w:space="0" w:color="auto"/>
            </w:tcBorders>
            <w:shd w:val="clear" w:color="auto" w:fill="auto"/>
            <w:noWrap/>
            <w:vAlign w:val="bottom"/>
            <w:hideMark/>
          </w:tcPr>
          <w:p w14:paraId="3CBDC10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2158166A" w14:textId="77777777" w:rsidTr="001C6039">
        <w:trPr>
          <w:trHeight w:val="289"/>
        </w:trPr>
        <w:tc>
          <w:tcPr>
            <w:tcW w:w="2117" w:type="dxa"/>
            <w:vMerge/>
            <w:tcBorders>
              <w:left w:val="single" w:sz="8" w:space="0" w:color="auto"/>
            </w:tcBorders>
            <w:vAlign w:val="center"/>
            <w:hideMark/>
          </w:tcPr>
          <w:p w14:paraId="1FBAF9F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shd w:val="clear" w:color="auto" w:fill="auto"/>
            <w:hideMark/>
          </w:tcPr>
          <w:p w14:paraId="631358F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Vermoeidheid</w:t>
            </w:r>
          </w:p>
        </w:tc>
        <w:tc>
          <w:tcPr>
            <w:tcW w:w="2224" w:type="dxa"/>
            <w:shd w:val="clear" w:color="auto" w:fill="auto"/>
            <w:hideMark/>
          </w:tcPr>
          <w:p w14:paraId="78498B7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Vermoeidheid</w:t>
            </w:r>
          </w:p>
        </w:tc>
        <w:tc>
          <w:tcPr>
            <w:tcW w:w="1293" w:type="dxa"/>
            <w:shd w:val="clear" w:color="auto" w:fill="auto"/>
            <w:vAlign w:val="bottom"/>
            <w:hideMark/>
          </w:tcPr>
          <w:p w14:paraId="387959B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Vitaliteit</w:t>
            </w:r>
          </w:p>
        </w:tc>
        <w:tc>
          <w:tcPr>
            <w:tcW w:w="1392" w:type="dxa"/>
            <w:shd w:val="clear" w:color="auto" w:fill="auto"/>
            <w:vAlign w:val="bottom"/>
            <w:hideMark/>
          </w:tcPr>
          <w:p w14:paraId="2273553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shd w:val="clear" w:color="auto" w:fill="auto"/>
            <w:noWrap/>
            <w:vAlign w:val="bottom"/>
            <w:hideMark/>
          </w:tcPr>
          <w:p w14:paraId="3D97E38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right w:val="single" w:sz="4" w:space="0" w:color="auto"/>
            </w:tcBorders>
            <w:shd w:val="clear" w:color="auto" w:fill="auto"/>
            <w:noWrap/>
            <w:vAlign w:val="bottom"/>
            <w:hideMark/>
          </w:tcPr>
          <w:p w14:paraId="06FFE09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Vermoeidheid</w:t>
            </w:r>
          </w:p>
        </w:tc>
      </w:tr>
      <w:tr w:rsidR="001C6039" w:rsidRPr="001C6039" w14:paraId="75F0AB0D" w14:textId="77777777" w:rsidTr="001C6039">
        <w:trPr>
          <w:trHeight w:val="289"/>
        </w:trPr>
        <w:tc>
          <w:tcPr>
            <w:tcW w:w="2117" w:type="dxa"/>
            <w:vMerge/>
            <w:tcBorders>
              <w:left w:val="single" w:sz="8" w:space="0" w:color="auto"/>
            </w:tcBorders>
            <w:vAlign w:val="center"/>
            <w:hideMark/>
          </w:tcPr>
          <w:p w14:paraId="4B60A94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vMerge w:val="restart"/>
            <w:shd w:val="clear" w:color="auto" w:fill="auto"/>
            <w:hideMark/>
          </w:tcPr>
          <w:p w14:paraId="564A577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Slaapproblemen</w:t>
            </w:r>
          </w:p>
        </w:tc>
        <w:tc>
          <w:tcPr>
            <w:tcW w:w="2224" w:type="dxa"/>
            <w:shd w:val="clear" w:color="auto" w:fill="auto"/>
            <w:hideMark/>
          </w:tcPr>
          <w:p w14:paraId="7D0B42A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Slaapstoornissen</w:t>
            </w:r>
          </w:p>
        </w:tc>
        <w:tc>
          <w:tcPr>
            <w:tcW w:w="1293" w:type="dxa"/>
            <w:shd w:val="clear" w:color="auto" w:fill="auto"/>
            <w:vAlign w:val="bottom"/>
            <w:hideMark/>
          </w:tcPr>
          <w:p w14:paraId="3409F91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shd w:val="clear" w:color="auto" w:fill="auto"/>
            <w:vAlign w:val="bottom"/>
            <w:hideMark/>
          </w:tcPr>
          <w:p w14:paraId="7DA6703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shd w:val="clear" w:color="auto" w:fill="auto"/>
            <w:noWrap/>
            <w:vAlign w:val="bottom"/>
            <w:hideMark/>
          </w:tcPr>
          <w:p w14:paraId="752C3EB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right w:val="single" w:sz="4" w:space="0" w:color="auto"/>
            </w:tcBorders>
            <w:shd w:val="clear" w:color="auto" w:fill="auto"/>
            <w:vAlign w:val="bottom"/>
            <w:hideMark/>
          </w:tcPr>
          <w:p w14:paraId="3D6F67D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Item 11: Heeft u moeite met slapen gehad?</w:t>
            </w:r>
          </w:p>
        </w:tc>
      </w:tr>
      <w:tr w:rsidR="001C6039" w:rsidRPr="001C6039" w14:paraId="54F45635" w14:textId="77777777" w:rsidTr="001C6039">
        <w:trPr>
          <w:trHeight w:val="642"/>
        </w:trPr>
        <w:tc>
          <w:tcPr>
            <w:tcW w:w="2117" w:type="dxa"/>
            <w:vMerge/>
            <w:tcBorders>
              <w:left w:val="single" w:sz="8" w:space="0" w:color="auto"/>
              <w:bottom w:val="single" w:sz="4" w:space="0" w:color="auto"/>
            </w:tcBorders>
            <w:vAlign w:val="center"/>
            <w:hideMark/>
          </w:tcPr>
          <w:p w14:paraId="2CDF182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vMerge/>
            <w:tcBorders>
              <w:bottom w:val="single" w:sz="4" w:space="0" w:color="auto"/>
            </w:tcBorders>
            <w:shd w:val="clear" w:color="auto" w:fill="auto"/>
            <w:hideMark/>
          </w:tcPr>
          <w:p w14:paraId="05AE183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24" w:type="dxa"/>
            <w:tcBorders>
              <w:bottom w:val="single" w:sz="4" w:space="0" w:color="auto"/>
            </w:tcBorders>
            <w:shd w:val="clear" w:color="auto" w:fill="auto"/>
            <w:hideMark/>
          </w:tcPr>
          <w:p w14:paraId="02E2ADA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Problemen door slaapstoornissen</w:t>
            </w:r>
          </w:p>
        </w:tc>
        <w:tc>
          <w:tcPr>
            <w:tcW w:w="1293" w:type="dxa"/>
            <w:tcBorders>
              <w:bottom w:val="single" w:sz="4" w:space="0" w:color="auto"/>
            </w:tcBorders>
            <w:shd w:val="clear" w:color="auto" w:fill="auto"/>
            <w:vAlign w:val="bottom"/>
            <w:hideMark/>
          </w:tcPr>
          <w:p w14:paraId="4D2B91D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tcBorders>
              <w:bottom w:val="single" w:sz="4" w:space="0" w:color="auto"/>
            </w:tcBorders>
            <w:shd w:val="clear" w:color="auto" w:fill="auto"/>
            <w:vAlign w:val="bottom"/>
            <w:hideMark/>
          </w:tcPr>
          <w:p w14:paraId="1B86C03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bottom w:val="single" w:sz="4" w:space="0" w:color="auto"/>
            </w:tcBorders>
            <w:shd w:val="clear" w:color="auto" w:fill="auto"/>
            <w:noWrap/>
            <w:vAlign w:val="bottom"/>
            <w:hideMark/>
          </w:tcPr>
          <w:p w14:paraId="1B89106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bottom w:val="single" w:sz="4" w:space="0" w:color="auto"/>
              <w:right w:val="single" w:sz="4" w:space="0" w:color="auto"/>
            </w:tcBorders>
            <w:shd w:val="clear" w:color="auto" w:fill="auto"/>
            <w:noWrap/>
            <w:vAlign w:val="bottom"/>
            <w:hideMark/>
          </w:tcPr>
          <w:p w14:paraId="7446A35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6F321DE7" w14:textId="77777777" w:rsidTr="001C6039">
        <w:trPr>
          <w:trHeight w:val="582"/>
        </w:trPr>
        <w:tc>
          <w:tcPr>
            <w:tcW w:w="2117" w:type="dxa"/>
            <w:vMerge w:val="restart"/>
            <w:tcBorders>
              <w:top w:val="single" w:sz="4" w:space="0" w:color="auto"/>
              <w:left w:val="single" w:sz="8" w:space="0" w:color="auto"/>
            </w:tcBorders>
            <w:shd w:val="clear" w:color="auto" w:fill="auto"/>
            <w:hideMark/>
          </w:tcPr>
          <w:p w14:paraId="3C9C0BC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Mentale functies/symptomen</w:t>
            </w:r>
          </w:p>
        </w:tc>
        <w:tc>
          <w:tcPr>
            <w:tcW w:w="1745" w:type="dxa"/>
            <w:tcBorders>
              <w:top w:val="single" w:sz="4" w:space="0" w:color="auto"/>
            </w:tcBorders>
            <w:shd w:val="clear" w:color="auto" w:fill="auto"/>
            <w:hideMark/>
          </w:tcPr>
          <w:p w14:paraId="497D2AB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Cognitie</w:t>
            </w:r>
          </w:p>
        </w:tc>
        <w:tc>
          <w:tcPr>
            <w:tcW w:w="2224" w:type="dxa"/>
            <w:tcBorders>
              <w:top w:val="single" w:sz="4" w:space="0" w:color="auto"/>
            </w:tcBorders>
            <w:shd w:val="clear" w:color="auto" w:fill="auto"/>
            <w:hideMark/>
          </w:tcPr>
          <w:p w14:paraId="61DD4CC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Cognitief functioneren</w:t>
            </w:r>
          </w:p>
        </w:tc>
        <w:tc>
          <w:tcPr>
            <w:tcW w:w="1293" w:type="dxa"/>
            <w:tcBorders>
              <w:top w:val="single" w:sz="4" w:space="0" w:color="auto"/>
            </w:tcBorders>
            <w:shd w:val="clear" w:color="auto" w:fill="auto"/>
            <w:vAlign w:val="bottom"/>
            <w:hideMark/>
          </w:tcPr>
          <w:p w14:paraId="01D7705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tcBorders>
              <w:top w:val="single" w:sz="4" w:space="0" w:color="auto"/>
            </w:tcBorders>
            <w:shd w:val="clear" w:color="auto" w:fill="auto"/>
            <w:vAlign w:val="bottom"/>
            <w:hideMark/>
          </w:tcPr>
          <w:p w14:paraId="40FEAC9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top w:val="single" w:sz="4" w:space="0" w:color="auto"/>
            </w:tcBorders>
            <w:shd w:val="clear" w:color="auto" w:fill="auto"/>
            <w:noWrap/>
            <w:vAlign w:val="bottom"/>
            <w:hideMark/>
          </w:tcPr>
          <w:p w14:paraId="052F68D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top w:val="single" w:sz="4" w:space="0" w:color="auto"/>
              <w:right w:val="single" w:sz="4" w:space="0" w:color="auto"/>
            </w:tcBorders>
            <w:shd w:val="clear" w:color="auto" w:fill="auto"/>
            <w:vAlign w:val="bottom"/>
            <w:hideMark/>
          </w:tcPr>
          <w:p w14:paraId="06D6882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Cognitief functioneren</w:t>
            </w:r>
          </w:p>
        </w:tc>
      </w:tr>
      <w:tr w:rsidR="001C6039" w:rsidRPr="001C6039" w14:paraId="2342F7A0" w14:textId="77777777" w:rsidTr="001C6039">
        <w:trPr>
          <w:trHeight w:val="289"/>
        </w:trPr>
        <w:tc>
          <w:tcPr>
            <w:tcW w:w="2117" w:type="dxa"/>
            <w:vMerge/>
            <w:tcBorders>
              <w:left w:val="single" w:sz="8" w:space="0" w:color="auto"/>
            </w:tcBorders>
            <w:vAlign w:val="center"/>
            <w:hideMark/>
          </w:tcPr>
          <w:p w14:paraId="70B209A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shd w:val="clear" w:color="auto" w:fill="auto"/>
            <w:hideMark/>
          </w:tcPr>
          <w:p w14:paraId="7929F4E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Depressie</w:t>
            </w:r>
          </w:p>
        </w:tc>
        <w:tc>
          <w:tcPr>
            <w:tcW w:w="2224" w:type="dxa"/>
            <w:shd w:val="clear" w:color="auto" w:fill="auto"/>
            <w:hideMark/>
          </w:tcPr>
          <w:p w14:paraId="59A5580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Depressie</w:t>
            </w:r>
          </w:p>
        </w:tc>
        <w:tc>
          <w:tcPr>
            <w:tcW w:w="1293" w:type="dxa"/>
            <w:shd w:val="clear" w:color="auto" w:fill="auto"/>
            <w:vAlign w:val="bottom"/>
            <w:hideMark/>
          </w:tcPr>
          <w:p w14:paraId="372DCB3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Mentale gezondheid</w:t>
            </w:r>
          </w:p>
        </w:tc>
        <w:tc>
          <w:tcPr>
            <w:tcW w:w="1392" w:type="dxa"/>
            <w:shd w:val="clear" w:color="auto" w:fill="auto"/>
            <w:vAlign w:val="bottom"/>
            <w:hideMark/>
          </w:tcPr>
          <w:p w14:paraId="72DB022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shd w:val="clear" w:color="auto" w:fill="auto"/>
            <w:noWrap/>
            <w:vAlign w:val="bottom"/>
            <w:hideMark/>
          </w:tcPr>
          <w:p w14:paraId="56EEA34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Stemming</w:t>
            </w:r>
          </w:p>
        </w:tc>
        <w:tc>
          <w:tcPr>
            <w:tcW w:w="2193" w:type="dxa"/>
            <w:tcBorders>
              <w:right w:val="single" w:sz="4" w:space="0" w:color="auto"/>
            </w:tcBorders>
            <w:shd w:val="clear" w:color="auto" w:fill="auto"/>
            <w:noWrap/>
            <w:vAlign w:val="bottom"/>
            <w:hideMark/>
          </w:tcPr>
          <w:p w14:paraId="1BFBBB0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1C6039" w:rsidRPr="001C6039" w14:paraId="0A05E0AB" w14:textId="77777777" w:rsidTr="001C6039">
        <w:trPr>
          <w:trHeight w:val="289"/>
        </w:trPr>
        <w:tc>
          <w:tcPr>
            <w:tcW w:w="2117" w:type="dxa"/>
            <w:vMerge/>
            <w:tcBorders>
              <w:left w:val="single" w:sz="8" w:space="0" w:color="auto"/>
              <w:bottom w:val="single" w:sz="4" w:space="0" w:color="auto"/>
            </w:tcBorders>
            <w:vAlign w:val="center"/>
            <w:hideMark/>
          </w:tcPr>
          <w:p w14:paraId="5B22872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tcBorders>
              <w:bottom w:val="single" w:sz="4" w:space="0" w:color="auto"/>
            </w:tcBorders>
            <w:shd w:val="clear" w:color="auto" w:fill="auto"/>
            <w:hideMark/>
          </w:tcPr>
          <w:p w14:paraId="56A878D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Angst</w:t>
            </w:r>
          </w:p>
        </w:tc>
        <w:tc>
          <w:tcPr>
            <w:tcW w:w="2224" w:type="dxa"/>
            <w:tcBorders>
              <w:bottom w:val="single" w:sz="4" w:space="0" w:color="auto"/>
            </w:tcBorders>
            <w:shd w:val="clear" w:color="auto" w:fill="auto"/>
            <w:hideMark/>
          </w:tcPr>
          <w:p w14:paraId="1831232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Angst</w:t>
            </w:r>
          </w:p>
        </w:tc>
        <w:tc>
          <w:tcPr>
            <w:tcW w:w="1293" w:type="dxa"/>
            <w:tcBorders>
              <w:bottom w:val="single" w:sz="4" w:space="0" w:color="auto"/>
            </w:tcBorders>
            <w:shd w:val="clear" w:color="auto" w:fill="auto"/>
            <w:vAlign w:val="bottom"/>
            <w:hideMark/>
          </w:tcPr>
          <w:p w14:paraId="301F695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tcBorders>
              <w:bottom w:val="single" w:sz="4" w:space="0" w:color="auto"/>
            </w:tcBorders>
            <w:shd w:val="clear" w:color="auto" w:fill="auto"/>
            <w:vAlign w:val="bottom"/>
            <w:hideMark/>
          </w:tcPr>
          <w:p w14:paraId="4018E8F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bottom w:val="single" w:sz="4" w:space="0" w:color="auto"/>
            </w:tcBorders>
            <w:shd w:val="clear" w:color="auto" w:fill="auto"/>
            <w:noWrap/>
            <w:vAlign w:val="bottom"/>
            <w:hideMark/>
          </w:tcPr>
          <w:p w14:paraId="16AE856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bottom w:val="single" w:sz="4" w:space="0" w:color="auto"/>
              <w:right w:val="single" w:sz="4" w:space="0" w:color="auto"/>
            </w:tcBorders>
            <w:shd w:val="clear" w:color="auto" w:fill="auto"/>
            <w:noWrap/>
            <w:vAlign w:val="bottom"/>
            <w:hideMark/>
          </w:tcPr>
          <w:p w14:paraId="40409E4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1EAA4138" w14:textId="77777777" w:rsidTr="001C6039">
        <w:trPr>
          <w:trHeight w:val="289"/>
        </w:trPr>
        <w:tc>
          <w:tcPr>
            <w:tcW w:w="2117" w:type="dxa"/>
            <w:tcBorders>
              <w:top w:val="single" w:sz="4" w:space="0" w:color="auto"/>
              <w:left w:val="single" w:sz="4" w:space="0" w:color="auto"/>
              <w:bottom w:val="single" w:sz="4" w:space="0" w:color="auto"/>
              <w:right w:val="nil"/>
            </w:tcBorders>
            <w:shd w:val="clear" w:color="000000" w:fill="2BBDB9"/>
            <w:hideMark/>
          </w:tcPr>
          <w:p w14:paraId="1E88BAC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Functionele status</w:t>
            </w:r>
          </w:p>
        </w:tc>
        <w:tc>
          <w:tcPr>
            <w:tcW w:w="1745" w:type="dxa"/>
            <w:tcBorders>
              <w:top w:val="single" w:sz="4" w:space="0" w:color="auto"/>
              <w:left w:val="nil"/>
              <w:bottom w:val="single" w:sz="4" w:space="0" w:color="auto"/>
              <w:right w:val="nil"/>
            </w:tcBorders>
            <w:shd w:val="clear" w:color="000000" w:fill="2BBDB9"/>
            <w:hideMark/>
          </w:tcPr>
          <w:p w14:paraId="7E72B9D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224" w:type="dxa"/>
            <w:tcBorders>
              <w:top w:val="single" w:sz="4" w:space="0" w:color="auto"/>
              <w:left w:val="nil"/>
              <w:bottom w:val="single" w:sz="4" w:space="0" w:color="auto"/>
              <w:right w:val="nil"/>
            </w:tcBorders>
            <w:shd w:val="clear" w:color="000000" w:fill="2BBDB9"/>
            <w:hideMark/>
          </w:tcPr>
          <w:p w14:paraId="12503A8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685" w:type="dxa"/>
            <w:gridSpan w:val="2"/>
            <w:tcBorders>
              <w:top w:val="single" w:sz="4" w:space="0" w:color="auto"/>
              <w:left w:val="nil"/>
              <w:bottom w:val="single" w:sz="4" w:space="0" w:color="auto"/>
              <w:right w:val="nil"/>
            </w:tcBorders>
            <w:shd w:val="clear" w:color="000000" w:fill="2BBDB9"/>
            <w:hideMark/>
          </w:tcPr>
          <w:p w14:paraId="2AE1592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408" w:type="dxa"/>
            <w:tcBorders>
              <w:top w:val="single" w:sz="4" w:space="0" w:color="auto"/>
              <w:left w:val="nil"/>
              <w:bottom w:val="single" w:sz="4" w:space="0" w:color="auto"/>
              <w:right w:val="nil"/>
            </w:tcBorders>
            <w:shd w:val="clear" w:color="000000" w:fill="2BBDB9"/>
            <w:hideMark/>
          </w:tcPr>
          <w:p w14:paraId="222520E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193" w:type="dxa"/>
            <w:tcBorders>
              <w:top w:val="single" w:sz="4" w:space="0" w:color="auto"/>
              <w:left w:val="nil"/>
              <w:bottom w:val="single" w:sz="4" w:space="0" w:color="auto"/>
              <w:right w:val="single" w:sz="4" w:space="0" w:color="auto"/>
            </w:tcBorders>
            <w:shd w:val="clear" w:color="000000" w:fill="2BBDB9"/>
            <w:hideMark/>
          </w:tcPr>
          <w:p w14:paraId="056C169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r>
      <w:tr w:rsidR="001C6039" w:rsidRPr="001C6039" w14:paraId="4D1A56CC" w14:textId="77777777" w:rsidTr="001C6039">
        <w:trPr>
          <w:trHeight w:val="582"/>
        </w:trPr>
        <w:tc>
          <w:tcPr>
            <w:tcW w:w="2117" w:type="dxa"/>
            <w:tcBorders>
              <w:top w:val="single" w:sz="4" w:space="0" w:color="auto"/>
              <w:left w:val="single" w:sz="4" w:space="0" w:color="auto"/>
            </w:tcBorders>
            <w:shd w:val="clear" w:color="auto" w:fill="auto"/>
            <w:hideMark/>
          </w:tcPr>
          <w:p w14:paraId="0494CFF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Fysieke activiteiten/Fysiek functioneren</w:t>
            </w:r>
          </w:p>
        </w:tc>
        <w:tc>
          <w:tcPr>
            <w:tcW w:w="1745" w:type="dxa"/>
            <w:tcBorders>
              <w:top w:val="single" w:sz="4" w:space="0" w:color="auto"/>
            </w:tcBorders>
            <w:shd w:val="clear" w:color="auto" w:fill="auto"/>
            <w:hideMark/>
          </w:tcPr>
          <w:p w14:paraId="5BFA3F2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Uitvoeren van dagelijkse activiteiten</w:t>
            </w:r>
          </w:p>
        </w:tc>
        <w:tc>
          <w:tcPr>
            <w:tcW w:w="2224" w:type="dxa"/>
            <w:tcBorders>
              <w:top w:val="single" w:sz="4" w:space="0" w:color="auto"/>
            </w:tcBorders>
            <w:shd w:val="clear" w:color="auto" w:fill="auto"/>
            <w:hideMark/>
          </w:tcPr>
          <w:p w14:paraId="2A554C2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Lichamelijk functioneren, Mobiliteit, Bovenste extremiteit</w:t>
            </w:r>
          </w:p>
        </w:tc>
        <w:tc>
          <w:tcPr>
            <w:tcW w:w="1293" w:type="dxa"/>
            <w:tcBorders>
              <w:top w:val="single" w:sz="4" w:space="0" w:color="auto"/>
            </w:tcBorders>
            <w:shd w:val="clear" w:color="auto" w:fill="auto"/>
            <w:vAlign w:val="bottom"/>
            <w:hideMark/>
          </w:tcPr>
          <w:p w14:paraId="25583D1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Physical Functioning</w:t>
            </w:r>
          </w:p>
        </w:tc>
        <w:tc>
          <w:tcPr>
            <w:tcW w:w="1392" w:type="dxa"/>
            <w:tcBorders>
              <w:top w:val="single" w:sz="4" w:space="0" w:color="auto"/>
            </w:tcBorders>
            <w:shd w:val="clear" w:color="auto" w:fill="auto"/>
            <w:vAlign w:val="bottom"/>
            <w:hideMark/>
          </w:tcPr>
          <w:p w14:paraId="452CF7B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tcBorders>
              <w:top w:val="single" w:sz="4" w:space="0" w:color="auto"/>
            </w:tcBorders>
            <w:shd w:val="clear" w:color="auto" w:fill="auto"/>
            <w:hideMark/>
          </w:tcPr>
          <w:p w14:paraId="69282F8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Dagelijkse activiteiten</w:t>
            </w:r>
          </w:p>
        </w:tc>
        <w:tc>
          <w:tcPr>
            <w:tcW w:w="2193" w:type="dxa"/>
            <w:tcBorders>
              <w:top w:val="single" w:sz="4" w:space="0" w:color="auto"/>
              <w:right w:val="single" w:sz="4" w:space="0" w:color="auto"/>
            </w:tcBorders>
            <w:shd w:val="clear" w:color="auto" w:fill="auto"/>
            <w:hideMark/>
          </w:tcPr>
          <w:p w14:paraId="45B508A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Fysiek functioneren</w:t>
            </w:r>
          </w:p>
        </w:tc>
      </w:tr>
      <w:tr w:rsidR="001C6039" w:rsidRPr="001C6039" w14:paraId="58BE3055" w14:textId="77777777" w:rsidTr="001C6039">
        <w:trPr>
          <w:trHeight w:val="582"/>
        </w:trPr>
        <w:tc>
          <w:tcPr>
            <w:tcW w:w="2117" w:type="dxa"/>
            <w:tcBorders>
              <w:left w:val="single" w:sz="4" w:space="0" w:color="auto"/>
            </w:tcBorders>
            <w:shd w:val="clear" w:color="auto" w:fill="auto"/>
            <w:hideMark/>
          </w:tcPr>
          <w:p w14:paraId="06809F5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w:t>
            </w:r>
          </w:p>
        </w:tc>
        <w:tc>
          <w:tcPr>
            <w:tcW w:w="1745" w:type="dxa"/>
            <w:shd w:val="clear" w:color="auto" w:fill="auto"/>
            <w:hideMark/>
          </w:tcPr>
          <w:p w14:paraId="0F6C735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24" w:type="dxa"/>
            <w:shd w:val="clear" w:color="auto" w:fill="auto"/>
            <w:hideMark/>
          </w:tcPr>
          <w:p w14:paraId="4E90A73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293" w:type="dxa"/>
            <w:shd w:val="clear" w:color="auto" w:fill="auto"/>
            <w:vAlign w:val="bottom"/>
            <w:hideMark/>
          </w:tcPr>
          <w:p w14:paraId="1E6AE88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392" w:type="dxa"/>
            <w:shd w:val="clear" w:color="auto" w:fill="auto"/>
            <w:vAlign w:val="bottom"/>
            <w:hideMark/>
          </w:tcPr>
          <w:p w14:paraId="06685CB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shd w:val="clear" w:color="auto" w:fill="auto"/>
            <w:noWrap/>
            <w:vAlign w:val="bottom"/>
            <w:hideMark/>
          </w:tcPr>
          <w:p w14:paraId="6CB8A24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Mobiliteit</w:t>
            </w:r>
          </w:p>
        </w:tc>
        <w:tc>
          <w:tcPr>
            <w:tcW w:w="2193" w:type="dxa"/>
            <w:tcBorders>
              <w:right w:val="single" w:sz="4" w:space="0" w:color="auto"/>
            </w:tcBorders>
            <w:shd w:val="clear" w:color="auto" w:fill="auto"/>
            <w:hideMark/>
          </w:tcPr>
          <w:p w14:paraId="02357B0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1C6039" w:rsidRPr="001C6039" w14:paraId="68B52C62" w14:textId="77777777" w:rsidTr="001C6039">
        <w:trPr>
          <w:trHeight w:val="582"/>
        </w:trPr>
        <w:tc>
          <w:tcPr>
            <w:tcW w:w="2117" w:type="dxa"/>
            <w:tcBorders>
              <w:left w:val="single" w:sz="4" w:space="0" w:color="auto"/>
            </w:tcBorders>
            <w:shd w:val="clear" w:color="auto" w:fill="auto"/>
            <w:hideMark/>
          </w:tcPr>
          <w:p w14:paraId="135116D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w:t>
            </w:r>
          </w:p>
        </w:tc>
        <w:tc>
          <w:tcPr>
            <w:tcW w:w="1745" w:type="dxa"/>
            <w:shd w:val="clear" w:color="auto" w:fill="auto"/>
            <w:hideMark/>
          </w:tcPr>
          <w:p w14:paraId="28E5ADB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24" w:type="dxa"/>
            <w:shd w:val="clear" w:color="auto" w:fill="auto"/>
            <w:hideMark/>
          </w:tcPr>
          <w:p w14:paraId="0E46122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293" w:type="dxa"/>
            <w:shd w:val="clear" w:color="auto" w:fill="auto"/>
            <w:vAlign w:val="bottom"/>
            <w:hideMark/>
          </w:tcPr>
          <w:p w14:paraId="3132753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392" w:type="dxa"/>
            <w:shd w:val="clear" w:color="auto" w:fill="auto"/>
            <w:vAlign w:val="bottom"/>
            <w:hideMark/>
          </w:tcPr>
          <w:p w14:paraId="77C7E17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shd w:val="clear" w:color="auto" w:fill="auto"/>
            <w:noWrap/>
            <w:vAlign w:val="bottom"/>
            <w:hideMark/>
          </w:tcPr>
          <w:p w14:paraId="4A22C484"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Zelfzorg</w:t>
            </w:r>
          </w:p>
        </w:tc>
        <w:tc>
          <w:tcPr>
            <w:tcW w:w="2193" w:type="dxa"/>
            <w:tcBorders>
              <w:right w:val="single" w:sz="4" w:space="0" w:color="auto"/>
            </w:tcBorders>
            <w:shd w:val="clear" w:color="auto" w:fill="auto"/>
            <w:hideMark/>
          </w:tcPr>
          <w:p w14:paraId="32D9CDB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1C6039" w:rsidRPr="001C6039" w14:paraId="73AAFD86" w14:textId="77777777" w:rsidTr="001C6039">
        <w:trPr>
          <w:trHeight w:val="582"/>
        </w:trPr>
        <w:tc>
          <w:tcPr>
            <w:tcW w:w="2117" w:type="dxa"/>
            <w:tcBorders>
              <w:left w:val="single" w:sz="4" w:space="0" w:color="auto"/>
              <w:bottom w:val="single" w:sz="4" w:space="0" w:color="auto"/>
            </w:tcBorders>
            <w:shd w:val="clear" w:color="auto" w:fill="auto"/>
            <w:hideMark/>
          </w:tcPr>
          <w:p w14:paraId="09749C1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Mentale Activiteiten / Mentaal functioneren</w:t>
            </w:r>
          </w:p>
        </w:tc>
        <w:tc>
          <w:tcPr>
            <w:tcW w:w="1745" w:type="dxa"/>
            <w:tcBorders>
              <w:bottom w:val="single" w:sz="4" w:space="0" w:color="auto"/>
            </w:tcBorders>
            <w:shd w:val="clear" w:color="auto" w:fill="auto"/>
            <w:hideMark/>
          </w:tcPr>
          <w:p w14:paraId="59942AA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Problemen oplossen</w:t>
            </w:r>
          </w:p>
        </w:tc>
        <w:tc>
          <w:tcPr>
            <w:tcW w:w="2224" w:type="dxa"/>
            <w:tcBorders>
              <w:bottom w:val="single" w:sz="4" w:space="0" w:color="auto"/>
            </w:tcBorders>
            <w:shd w:val="clear" w:color="auto" w:fill="auto"/>
            <w:hideMark/>
          </w:tcPr>
          <w:p w14:paraId="2435AA94"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293" w:type="dxa"/>
            <w:tcBorders>
              <w:bottom w:val="single" w:sz="4" w:space="0" w:color="auto"/>
            </w:tcBorders>
            <w:shd w:val="clear" w:color="auto" w:fill="auto"/>
            <w:vAlign w:val="bottom"/>
            <w:hideMark/>
          </w:tcPr>
          <w:p w14:paraId="39DDBC0B"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392" w:type="dxa"/>
            <w:tcBorders>
              <w:bottom w:val="single" w:sz="4" w:space="0" w:color="auto"/>
            </w:tcBorders>
            <w:shd w:val="clear" w:color="auto" w:fill="auto"/>
            <w:vAlign w:val="bottom"/>
            <w:hideMark/>
          </w:tcPr>
          <w:p w14:paraId="0A83C864"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bottom w:val="single" w:sz="4" w:space="0" w:color="auto"/>
            </w:tcBorders>
            <w:shd w:val="clear" w:color="auto" w:fill="auto"/>
            <w:noWrap/>
            <w:vAlign w:val="bottom"/>
            <w:hideMark/>
          </w:tcPr>
          <w:p w14:paraId="7CAB685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bottom w:val="single" w:sz="4" w:space="0" w:color="auto"/>
              <w:right w:val="single" w:sz="4" w:space="0" w:color="auto"/>
            </w:tcBorders>
            <w:shd w:val="clear" w:color="auto" w:fill="auto"/>
            <w:hideMark/>
          </w:tcPr>
          <w:p w14:paraId="56CF8EE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Emotioneel functioneren</w:t>
            </w:r>
          </w:p>
        </w:tc>
      </w:tr>
      <w:tr w:rsidR="001C6039" w:rsidRPr="001C6039" w14:paraId="4E98A4D6" w14:textId="77777777" w:rsidTr="001C6039">
        <w:trPr>
          <w:trHeight w:val="589"/>
        </w:trPr>
        <w:tc>
          <w:tcPr>
            <w:tcW w:w="2117" w:type="dxa"/>
            <w:tcBorders>
              <w:top w:val="single" w:sz="4" w:space="0" w:color="auto"/>
              <w:left w:val="single" w:sz="4" w:space="0" w:color="auto"/>
              <w:bottom w:val="single" w:sz="4" w:space="0" w:color="auto"/>
            </w:tcBorders>
            <w:shd w:val="clear" w:color="auto" w:fill="auto"/>
            <w:hideMark/>
          </w:tcPr>
          <w:p w14:paraId="01CCFF4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lastRenderedPageBreak/>
              <w:t>Sociaal functioneren</w:t>
            </w:r>
          </w:p>
        </w:tc>
        <w:tc>
          <w:tcPr>
            <w:tcW w:w="1745" w:type="dxa"/>
            <w:tcBorders>
              <w:top w:val="single" w:sz="4" w:space="0" w:color="auto"/>
              <w:bottom w:val="single" w:sz="4" w:space="0" w:color="auto"/>
            </w:tcBorders>
            <w:shd w:val="clear" w:color="auto" w:fill="auto"/>
            <w:hideMark/>
          </w:tcPr>
          <w:p w14:paraId="306B367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Uitvoeren van sociale activiteiten (sport, hobby’s)</w:t>
            </w:r>
          </w:p>
        </w:tc>
        <w:tc>
          <w:tcPr>
            <w:tcW w:w="2224" w:type="dxa"/>
            <w:vMerge w:val="restart"/>
            <w:tcBorders>
              <w:top w:val="single" w:sz="4" w:space="0" w:color="auto"/>
              <w:bottom w:val="single" w:sz="4" w:space="0" w:color="auto"/>
            </w:tcBorders>
            <w:shd w:val="clear" w:color="auto" w:fill="auto"/>
            <w:vAlign w:val="center"/>
            <w:hideMark/>
          </w:tcPr>
          <w:p w14:paraId="1C1558F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Vermogen om een aandeel te hebben in sociale rollen en activiteiten, Tevredenheid met sociale rollen en activiteiten</w:t>
            </w:r>
          </w:p>
        </w:tc>
        <w:tc>
          <w:tcPr>
            <w:tcW w:w="1293" w:type="dxa"/>
            <w:tcBorders>
              <w:top w:val="single" w:sz="4" w:space="0" w:color="auto"/>
              <w:bottom w:val="single" w:sz="4" w:space="0" w:color="auto"/>
            </w:tcBorders>
            <w:shd w:val="clear" w:color="auto" w:fill="auto"/>
            <w:hideMark/>
          </w:tcPr>
          <w:p w14:paraId="7A039FA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Social Functioning</w:t>
            </w:r>
          </w:p>
        </w:tc>
        <w:tc>
          <w:tcPr>
            <w:tcW w:w="1392" w:type="dxa"/>
            <w:tcBorders>
              <w:top w:val="single" w:sz="4" w:space="0" w:color="auto"/>
              <w:bottom w:val="single" w:sz="4" w:space="0" w:color="auto"/>
            </w:tcBorders>
            <w:shd w:val="clear" w:color="auto" w:fill="auto"/>
            <w:hideMark/>
          </w:tcPr>
          <w:p w14:paraId="781096E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tcBorders>
              <w:top w:val="single" w:sz="4" w:space="0" w:color="auto"/>
              <w:bottom w:val="single" w:sz="4" w:space="0" w:color="auto"/>
            </w:tcBorders>
            <w:shd w:val="clear" w:color="auto" w:fill="auto"/>
            <w:noWrap/>
            <w:vAlign w:val="bottom"/>
            <w:hideMark/>
          </w:tcPr>
          <w:p w14:paraId="2F7A99B4"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top w:val="single" w:sz="4" w:space="0" w:color="auto"/>
              <w:bottom w:val="single" w:sz="4" w:space="0" w:color="auto"/>
              <w:right w:val="single" w:sz="4" w:space="0" w:color="auto"/>
            </w:tcBorders>
            <w:shd w:val="clear" w:color="auto" w:fill="auto"/>
            <w:hideMark/>
          </w:tcPr>
          <w:p w14:paraId="0D674A4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Sociaal functioneren</w:t>
            </w:r>
          </w:p>
        </w:tc>
      </w:tr>
      <w:tr w:rsidR="001C6039" w:rsidRPr="001C6039" w14:paraId="687163B9" w14:textId="77777777" w:rsidTr="001C6039">
        <w:trPr>
          <w:trHeight w:val="687"/>
        </w:trPr>
        <w:tc>
          <w:tcPr>
            <w:tcW w:w="2117" w:type="dxa"/>
            <w:tcBorders>
              <w:top w:val="single" w:sz="4" w:space="0" w:color="auto"/>
              <w:left w:val="single" w:sz="4" w:space="0" w:color="auto"/>
            </w:tcBorders>
            <w:shd w:val="clear" w:color="auto" w:fill="auto"/>
            <w:hideMark/>
          </w:tcPr>
          <w:p w14:paraId="50F87DE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Participatie</w:t>
            </w:r>
          </w:p>
        </w:tc>
        <w:tc>
          <w:tcPr>
            <w:tcW w:w="1745" w:type="dxa"/>
            <w:tcBorders>
              <w:top w:val="single" w:sz="4" w:space="0" w:color="auto"/>
            </w:tcBorders>
            <w:shd w:val="clear" w:color="auto" w:fill="auto"/>
            <w:hideMark/>
          </w:tcPr>
          <w:p w14:paraId="68040BA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Uitvoeren van sociale rollen (werk, gezin, familie)</w:t>
            </w:r>
          </w:p>
        </w:tc>
        <w:tc>
          <w:tcPr>
            <w:tcW w:w="2224" w:type="dxa"/>
            <w:vMerge/>
            <w:tcBorders>
              <w:top w:val="single" w:sz="4" w:space="0" w:color="auto"/>
            </w:tcBorders>
            <w:vAlign w:val="center"/>
            <w:hideMark/>
          </w:tcPr>
          <w:p w14:paraId="7E3FA044"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293" w:type="dxa"/>
            <w:tcBorders>
              <w:top w:val="single" w:sz="4" w:space="0" w:color="auto"/>
            </w:tcBorders>
            <w:shd w:val="clear" w:color="auto" w:fill="auto"/>
            <w:hideMark/>
          </w:tcPr>
          <w:p w14:paraId="69F43D0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Physical Role Functioning</w:t>
            </w:r>
          </w:p>
        </w:tc>
        <w:tc>
          <w:tcPr>
            <w:tcW w:w="1392" w:type="dxa"/>
            <w:tcBorders>
              <w:top w:val="single" w:sz="4" w:space="0" w:color="auto"/>
            </w:tcBorders>
            <w:shd w:val="clear" w:color="auto" w:fill="auto"/>
            <w:hideMark/>
          </w:tcPr>
          <w:p w14:paraId="59D6E86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tcBorders>
              <w:top w:val="single" w:sz="4" w:space="0" w:color="auto"/>
            </w:tcBorders>
            <w:shd w:val="clear" w:color="auto" w:fill="auto"/>
            <w:noWrap/>
            <w:vAlign w:val="bottom"/>
            <w:hideMark/>
          </w:tcPr>
          <w:p w14:paraId="249D7DB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top w:val="single" w:sz="4" w:space="0" w:color="auto"/>
              <w:right w:val="single" w:sz="4" w:space="0" w:color="auto"/>
            </w:tcBorders>
            <w:shd w:val="clear" w:color="auto" w:fill="auto"/>
            <w:hideMark/>
          </w:tcPr>
          <w:p w14:paraId="48EDDE2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Rol functioneren</w:t>
            </w:r>
          </w:p>
        </w:tc>
      </w:tr>
      <w:tr w:rsidR="001C6039" w:rsidRPr="001C6039" w14:paraId="46391953" w14:textId="77777777" w:rsidTr="001C6039">
        <w:trPr>
          <w:trHeight w:val="732"/>
        </w:trPr>
        <w:tc>
          <w:tcPr>
            <w:tcW w:w="2117" w:type="dxa"/>
            <w:tcBorders>
              <w:left w:val="single" w:sz="4" w:space="0" w:color="auto"/>
            </w:tcBorders>
            <w:shd w:val="clear" w:color="auto" w:fill="auto"/>
            <w:hideMark/>
          </w:tcPr>
          <w:p w14:paraId="610BA85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745" w:type="dxa"/>
            <w:shd w:val="clear" w:color="auto" w:fill="auto"/>
            <w:hideMark/>
          </w:tcPr>
          <w:p w14:paraId="17450BC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224" w:type="dxa"/>
            <w:shd w:val="clear" w:color="auto" w:fill="auto"/>
            <w:hideMark/>
          </w:tcPr>
          <w:p w14:paraId="4EE1E81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293" w:type="dxa"/>
            <w:shd w:val="clear" w:color="auto" w:fill="auto"/>
            <w:hideMark/>
          </w:tcPr>
          <w:p w14:paraId="4B92DFC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subschaal Emotional Role Functioning</w:t>
            </w:r>
          </w:p>
        </w:tc>
        <w:tc>
          <w:tcPr>
            <w:tcW w:w="1392" w:type="dxa"/>
            <w:shd w:val="clear" w:color="auto" w:fill="auto"/>
            <w:hideMark/>
          </w:tcPr>
          <w:p w14:paraId="5C9EB79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shd w:val="clear" w:color="auto" w:fill="auto"/>
            <w:noWrap/>
            <w:vAlign w:val="bottom"/>
            <w:hideMark/>
          </w:tcPr>
          <w:p w14:paraId="4FF5285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right w:val="single" w:sz="4" w:space="0" w:color="auto"/>
            </w:tcBorders>
            <w:shd w:val="clear" w:color="auto" w:fill="auto"/>
            <w:noWrap/>
            <w:vAlign w:val="bottom"/>
            <w:hideMark/>
          </w:tcPr>
          <w:p w14:paraId="0B1881D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75EE52C5" w14:textId="77777777" w:rsidTr="001C6039">
        <w:trPr>
          <w:trHeight w:val="582"/>
        </w:trPr>
        <w:tc>
          <w:tcPr>
            <w:tcW w:w="2117" w:type="dxa"/>
            <w:tcBorders>
              <w:left w:val="single" w:sz="4" w:space="0" w:color="auto"/>
              <w:bottom w:val="single" w:sz="4" w:space="0" w:color="auto"/>
            </w:tcBorders>
            <w:shd w:val="clear" w:color="auto" w:fill="auto"/>
            <w:hideMark/>
          </w:tcPr>
          <w:p w14:paraId="178D5C4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745" w:type="dxa"/>
            <w:tcBorders>
              <w:bottom w:val="single" w:sz="4" w:space="0" w:color="auto"/>
            </w:tcBorders>
            <w:shd w:val="clear" w:color="auto" w:fill="auto"/>
            <w:hideMark/>
          </w:tcPr>
          <w:p w14:paraId="251A8C9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Seksueel functioneren</w:t>
            </w:r>
          </w:p>
        </w:tc>
        <w:tc>
          <w:tcPr>
            <w:tcW w:w="2224" w:type="dxa"/>
            <w:tcBorders>
              <w:bottom w:val="single" w:sz="4" w:space="0" w:color="auto"/>
            </w:tcBorders>
            <w:shd w:val="clear" w:color="auto" w:fill="auto"/>
            <w:hideMark/>
          </w:tcPr>
          <w:p w14:paraId="0690C43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Algehele tevredenheid met seksleven *</w:t>
            </w:r>
          </w:p>
        </w:tc>
        <w:tc>
          <w:tcPr>
            <w:tcW w:w="1293" w:type="dxa"/>
            <w:tcBorders>
              <w:bottom w:val="single" w:sz="4" w:space="0" w:color="auto"/>
            </w:tcBorders>
            <w:shd w:val="clear" w:color="auto" w:fill="auto"/>
            <w:vAlign w:val="bottom"/>
            <w:hideMark/>
          </w:tcPr>
          <w:p w14:paraId="7AC53F4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392" w:type="dxa"/>
            <w:tcBorders>
              <w:bottom w:val="single" w:sz="4" w:space="0" w:color="auto"/>
            </w:tcBorders>
            <w:shd w:val="clear" w:color="auto" w:fill="auto"/>
            <w:vAlign w:val="bottom"/>
            <w:hideMark/>
          </w:tcPr>
          <w:p w14:paraId="7C18C4C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bottom w:val="single" w:sz="4" w:space="0" w:color="auto"/>
            </w:tcBorders>
            <w:shd w:val="clear" w:color="auto" w:fill="auto"/>
            <w:noWrap/>
            <w:vAlign w:val="bottom"/>
            <w:hideMark/>
          </w:tcPr>
          <w:p w14:paraId="5D42059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bottom w:val="single" w:sz="4" w:space="0" w:color="auto"/>
              <w:right w:val="single" w:sz="4" w:space="0" w:color="auto"/>
            </w:tcBorders>
            <w:shd w:val="clear" w:color="auto" w:fill="auto"/>
            <w:noWrap/>
            <w:vAlign w:val="bottom"/>
            <w:hideMark/>
          </w:tcPr>
          <w:p w14:paraId="48DD896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79AAC585" w14:textId="77777777" w:rsidTr="001C6039">
        <w:trPr>
          <w:trHeight w:val="289"/>
        </w:trPr>
        <w:tc>
          <w:tcPr>
            <w:tcW w:w="2117" w:type="dxa"/>
            <w:tcBorders>
              <w:top w:val="single" w:sz="4" w:space="0" w:color="auto"/>
              <w:left w:val="single" w:sz="4" w:space="0" w:color="auto"/>
              <w:bottom w:val="nil"/>
              <w:right w:val="nil"/>
            </w:tcBorders>
            <w:shd w:val="clear" w:color="000000" w:fill="2BBDB9"/>
            <w:hideMark/>
          </w:tcPr>
          <w:p w14:paraId="52EA3B8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xml:space="preserve">Ervaren gezondheid </w:t>
            </w:r>
          </w:p>
        </w:tc>
        <w:tc>
          <w:tcPr>
            <w:tcW w:w="1745" w:type="dxa"/>
            <w:tcBorders>
              <w:top w:val="single" w:sz="4" w:space="0" w:color="auto"/>
              <w:left w:val="nil"/>
              <w:bottom w:val="nil"/>
              <w:right w:val="nil"/>
            </w:tcBorders>
            <w:shd w:val="clear" w:color="000000" w:fill="2BBDB9"/>
            <w:hideMark/>
          </w:tcPr>
          <w:p w14:paraId="7EFAED3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224" w:type="dxa"/>
            <w:tcBorders>
              <w:top w:val="single" w:sz="4" w:space="0" w:color="auto"/>
              <w:left w:val="nil"/>
              <w:bottom w:val="nil"/>
              <w:right w:val="nil"/>
            </w:tcBorders>
            <w:shd w:val="clear" w:color="000000" w:fill="2BBDB9"/>
            <w:hideMark/>
          </w:tcPr>
          <w:p w14:paraId="7B6BD0F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685" w:type="dxa"/>
            <w:gridSpan w:val="2"/>
            <w:tcBorders>
              <w:top w:val="single" w:sz="4" w:space="0" w:color="auto"/>
              <w:left w:val="nil"/>
              <w:bottom w:val="nil"/>
              <w:right w:val="nil"/>
            </w:tcBorders>
            <w:shd w:val="clear" w:color="000000" w:fill="2BBDB9"/>
            <w:hideMark/>
          </w:tcPr>
          <w:p w14:paraId="723B859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408" w:type="dxa"/>
            <w:tcBorders>
              <w:top w:val="single" w:sz="4" w:space="0" w:color="auto"/>
              <w:left w:val="nil"/>
              <w:bottom w:val="nil"/>
              <w:right w:val="nil"/>
            </w:tcBorders>
            <w:shd w:val="clear" w:color="000000" w:fill="2BBDB9"/>
            <w:hideMark/>
          </w:tcPr>
          <w:p w14:paraId="7080DC2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193" w:type="dxa"/>
            <w:tcBorders>
              <w:top w:val="single" w:sz="4" w:space="0" w:color="auto"/>
              <w:left w:val="nil"/>
              <w:right w:val="single" w:sz="4" w:space="0" w:color="auto"/>
            </w:tcBorders>
            <w:shd w:val="clear" w:color="000000" w:fill="2BBDB9"/>
            <w:hideMark/>
          </w:tcPr>
          <w:p w14:paraId="1A8BA0F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r>
      <w:tr w:rsidR="001C6039" w:rsidRPr="001C6039" w14:paraId="38A3BE8D" w14:textId="77777777" w:rsidTr="001C6039">
        <w:trPr>
          <w:trHeight w:val="889"/>
        </w:trPr>
        <w:tc>
          <w:tcPr>
            <w:tcW w:w="2117" w:type="dxa"/>
            <w:tcBorders>
              <w:top w:val="nil"/>
              <w:left w:val="single" w:sz="8" w:space="0" w:color="auto"/>
              <w:right w:val="nil"/>
            </w:tcBorders>
            <w:shd w:val="clear" w:color="auto" w:fill="auto"/>
            <w:hideMark/>
          </w:tcPr>
          <w:p w14:paraId="27687C7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745" w:type="dxa"/>
            <w:tcBorders>
              <w:top w:val="nil"/>
              <w:left w:val="nil"/>
              <w:bottom w:val="nil"/>
              <w:right w:val="nil"/>
            </w:tcBorders>
            <w:shd w:val="clear" w:color="auto" w:fill="auto"/>
            <w:hideMark/>
          </w:tcPr>
          <w:p w14:paraId="6E7B087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Ervaren gezondheid</w:t>
            </w:r>
          </w:p>
        </w:tc>
        <w:tc>
          <w:tcPr>
            <w:tcW w:w="2224" w:type="dxa"/>
            <w:tcBorders>
              <w:top w:val="nil"/>
              <w:left w:val="nil"/>
              <w:bottom w:val="nil"/>
              <w:right w:val="nil"/>
            </w:tcBorders>
            <w:shd w:val="clear" w:color="auto" w:fill="auto"/>
            <w:hideMark/>
          </w:tcPr>
          <w:p w14:paraId="00FFA78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Global01: Hoe vindt u over het algemeen uw gezondheid?</w:t>
            </w:r>
          </w:p>
        </w:tc>
        <w:tc>
          <w:tcPr>
            <w:tcW w:w="1293" w:type="dxa"/>
            <w:tcBorders>
              <w:top w:val="nil"/>
              <w:left w:val="nil"/>
              <w:bottom w:val="nil"/>
              <w:right w:val="nil"/>
            </w:tcBorders>
            <w:shd w:val="clear" w:color="auto" w:fill="auto"/>
            <w:hideMark/>
          </w:tcPr>
          <w:p w14:paraId="6ACA9CD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GHP1: Wat vindt u, over het algemeen genomen, van uw gezondheid?</w:t>
            </w:r>
            <w:r w:rsidRPr="001C6039">
              <w:rPr>
                <w:rFonts w:ascii="Calibri" w:hAnsi="Calibri" w:cs="Calibri"/>
                <w:color w:val="FF0000"/>
                <w:sz w:val="20"/>
                <w:szCs w:val="22"/>
              </w:rPr>
              <w:t xml:space="preserve"> </w:t>
            </w:r>
          </w:p>
        </w:tc>
        <w:tc>
          <w:tcPr>
            <w:tcW w:w="1392" w:type="dxa"/>
            <w:tcBorders>
              <w:top w:val="nil"/>
              <w:left w:val="nil"/>
              <w:bottom w:val="nil"/>
              <w:right w:val="nil"/>
            </w:tcBorders>
            <w:shd w:val="clear" w:color="auto" w:fill="auto"/>
            <w:hideMark/>
          </w:tcPr>
          <w:p w14:paraId="79EECF4C"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408" w:type="dxa"/>
            <w:tcBorders>
              <w:top w:val="nil"/>
              <w:left w:val="nil"/>
              <w:bottom w:val="nil"/>
              <w:right w:val="nil"/>
            </w:tcBorders>
            <w:shd w:val="clear" w:color="auto" w:fill="auto"/>
            <w:noWrap/>
            <w:vAlign w:val="bottom"/>
            <w:hideMark/>
          </w:tcPr>
          <w:p w14:paraId="59938607"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top w:val="nil"/>
              <w:left w:val="nil"/>
              <w:bottom w:val="nil"/>
              <w:right w:val="single" w:sz="4" w:space="0" w:color="auto"/>
            </w:tcBorders>
            <w:shd w:val="clear" w:color="auto" w:fill="auto"/>
            <w:vAlign w:val="bottom"/>
            <w:hideMark/>
          </w:tcPr>
          <w:p w14:paraId="0B899848"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Item 29: Hoe zou u uw algehele gezondheid gedurende de afgelopen week beoordelen?</w:t>
            </w:r>
          </w:p>
        </w:tc>
      </w:tr>
      <w:tr w:rsidR="001C6039" w:rsidRPr="001C6039" w14:paraId="2BB4738C" w14:textId="77777777" w:rsidTr="001C6039">
        <w:trPr>
          <w:trHeight w:val="289"/>
        </w:trPr>
        <w:tc>
          <w:tcPr>
            <w:tcW w:w="2117" w:type="dxa"/>
            <w:tcBorders>
              <w:top w:val="nil"/>
              <w:left w:val="single" w:sz="4" w:space="0" w:color="auto"/>
              <w:bottom w:val="nil"/>
              <w:right w:val="nil"/>
            </w:tcBorders>
            <w:shd w:val="clear" w:color="000000" w:fill="2BBDB9"/>
            <w:hideMark/>
          </w:tcPr>
          <w:p w14:paraId="7CD1EA21"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xml:space="preserve">Kwaliteit  van leven </w:t>
            </w:r>
          </w:p>
        </w:tc>
        <w:tc>
          <w:tcPr>
            <w:tcW w:w="1745" w:type="dxa"/>
            <w:tcBorders>
              <w:top w:val="nil"/>
              <w:left w:val="nil"/>
              <w:bottom w:val="nil"/>
              <w:right w:val="nil"/>
            </w:tcBorders>
            <w:shd w:val="clear" w:color="000000" w:fill="2BBDB9"/>
            <w:hideMark/>
          </w:tcPr>
          <w:p w14:paraId="1C0FFC1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224" w:type="dxa"/>
            <w:tcBorders>
              <w:top w:val="nil"/>
              <w:left w:val="nil"/>
              <w:bottom w:val="nil"/>
              <w:right w:val="nil"/>
            </w:tcBorders>
            <w:shd w:val="clear" w:color="000000" w:fill="2BBDB9"/>
            <w:hideMark/>
          </w:tcPr>
          <w:p w14:paraId="2C459FE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685" w:type="dxa"/>
            <w:gridSpan w:val="2"/>
            <w:tcBorders>
              <w:top w:val="nil"/>
              <w:left w:val="nil"/>
              <w:bottom w:val="nil"/>
              <w:right w:val="nil"/>
            </w:tcBorders>
            <w:shd w:val="clear" w:color="000000" w:fill="2BBDB9"/>
            <w:hideMark/>
          </w:tcPr>
          <w:p w14:paraId="0613E2D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408" w:type="dxa"/>
            <w:tcBorders>
              <w:top w:val="nil"/>
              <w:left w:val="nil"/>
              <w:bottom w:val="nil"/>
              <w:right w:val="nil"/>
            </w:tcBorders>
            <w:shd w:val="clear" w:color="000000" w:fill="2BBDB9"/>
            <w:hideMark/>
          </w:tcPr>
          <w:p w14:paraId="43F32DD9"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2193" w:type="dxa"/>
            <w:tcBorders>
              <w:top w:val="nil"/>
              <w:left w:val="nil"/>
              <w:right w:val="single" w:sz="4" w:space="0" w:color="auto"/>
            </w:tcBorders>
            <w:shd w:val="clear" w:color="000000" w:fill="2BBDB9"/>
            <w:hideMark/>
          </w:tcPr>
          <w:p w14:paraId="6332B77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r>
      <w:tr w:rsidR="001C6039" w:rsidRPr="001C6039" w14:paraId="40C0BE3C" w14:textId="77777777" w:rsidTr="001C6039">
        <w:trPr>
          <w:trHeight w:val="735"/>
        </w:trPr>
        <w:tc>
          <w:tcPr>
            <w:tcW w:w="2117" w:type="dxa"/>
            <w:tcBorders>
              <w:top w:val="nil"/>
              <w:left w:val="single" w:sz="8" w:space="0" w:color="auto"/>
              <w:bottom w:val="single" w:sz="12" w:space="0" w:color="auto"/>
              <w:right w:val="nil"/>
            </w:tcBorders>
            <w:shd w:val="clear" w:color="auto" w:fill="auto"/>
            <w:hideMark/>
          </w:tcPr>
          <w:p w14:paraId="44C1814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1C6039">
              <w:rPr>
                <w:rFonts w:ascii="Calibri" w:hAnsi="Calibri" w:cs="Calibri"/>
                <w:b/>
                <w:bCs/>
                <w:color w:val="FFFFFF"/>
                <w:sz w:val="20"/>
                <w:szCs w:val="22"/>
              </w:rPr>
              <w:t> </w:t>
            </w:r>
          </w:p>
        </w:tc>
        <w:tc>
          <w:tcPr>
            <w:tcW w:w="1745" w:type="dxa"/>
            <w:tcBorders>
              <w:top w:val="nil"/>
              <w:left w:val="nil"/>
              <w:bottom w:val="single" w:sz="12" w:space="0" w:color="auto"/>
              <w:right w:val="nil"/>
            </w:tcBorders>
            <w:shd w:val="clear" w:color="auto" w:fill="auto"/>
            <w:hideMark/>
          </w:tcPr>
          <w:p w14:paraId="4E88415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Ervaren kwaliteit van leven</w:t>
            </w:r>
          </w:p>
        </w:tc>
        <w:tc>
          <w:tcPr>
            <w:tcW w:w="2224" w:type="dxa"/>
            <w:tcBorders>
              <w:top w:val="nil"/>
              <w:left w:val="nil"/>
              <w:bottom w:val="single" w:sz="12" w:space="0" w:color="auto"/>
              <w:right w:val="nil"/>
            </w:tcBorders>
            <w:shd w:val="clear" w:color="auto" w:fill="auto"/>
            <w:hideMark/>
          </w:tcPr>
          <w:p w14:paraId="5C3FF00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Global02: Hoe vindt u over het algemeen uw kwaliteit van leven?</w:t>
            </w:r>
          </w:p>
        </w:tc>
        <w:tc>
          <w:tcPr>
            <w:tcW w:w="1293" w:type="dxa"/>
            <w:tcBorders>
              <w:top w:val="nil"/>
              <w:left w:val="nil"/>
              <w:bottom w:val="single" w:sz="12" w:space="0" w:color="auto"/>
              <w:right w:val="nil"/>
            </w:tcBorders>
            <w:shd w:val="clear" w:color="auto" w:fill="auto"/>
            <w:hideMark/>
          </w:tcPr>
          <w:p w14:paraId="1BE78686"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w:t>
            </w:r>
          </w:p>
        </w:tc>
        <w:tc>
          <w:tcPr>
            <w:tcW w:w="1392" w:type="dxa"/>
            <w:tcBorders>
              <w:top w:val="nil"/>
              <w:left w:val="nil"/>
              <w:bottom w:val="single" w:sz="12" w:space="0" w:color="auto"/>
              <w:right w:val="nil"/>
            </w:tcBorders>
            <w:shd w:val="clear" w:color="auto" w:fill="auto"/>
            <w:hideMark/>
          </w:tcPr>
          <w:p w14:paraId="1C20779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w:t>
            </w:r>
          </w:p>
        </w:tc>
        <w:tc>
          <w:tcPr>
            <w:tcW w:w="1408" w:type="dxa"/>
            <w:tcBorders>
              <w:top w:val="nil"/>
              <w:left w:val="nil"/>
              <w:bottom w:val="single" w:sz="12" w:space="0" w:color="auto"/>
              <w:right w:val="nil"/>
            </w:tcBorders>
            <w:shd w:val="clear" w:color="auto" w:fill="auto"/>
            <w:hideMark/>
          </w:tcPr>
          <w:p w14:paraId="24984BBF"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w:t>
            </w:r>
          </w:p>
        </w:tc>
        <w:tc>
          <w:tcPr>
            <w:tcW w:w="2193" w:type="dxa"/>
            <w:tcBorders>
              <w:top w:val="nil"/>
              <w:left w:val="nil"/>
              <w:bottom w:val="single" w:sz="12" w:space="0" w:color="auto"/>
              <w:right w:val="single" w:sz="4" w:space="0" w:color="auto"/>
            </w:tcBorders>
            <w:shd w:val="clear" w:color="auto" w:fill="auto"/>
            <w:hideMark/>
          </w:tcPr>
          <w:p w14:paraId="019EB635"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Item 30: Hoe zou u uw algehele "kwaliteit van het leven" gedurende de afgelopen week beoordelen?</w:t>
            </w:r>
          </w:p>
        </w:tc>
      </w:tr>
      <w:tr w:rsidR="001C6039" w:rsidRPr="001C6039" w14:paraId="23C9510C" w14:textId="77777777" w:rsidTr="001C6039">
        <w:trPr>
          <w:trHeight w:val="315"/>
        </w:trPr>
        <w:tc>
          <w:tcPr>
            <w:tcW w:w="3862" w:type="dxa"/>
            <w:gridSpan w:val="2"/>
            <w:tcBorders>
              <w:top w:val="nil"/>
              <w:left w:val="nil"/>
              <w:bottom w:val="nil"/>
              <w:right w:val="nil"/>
            </w:tcBorders>
            <w:shd w:val="clear" w:color="auto" w:fill="auto"/>
            <w:noWrap/>
            <w:vAlign w:val="bottom"/>
            <w:hideMark/>
          </w:tcPr>
          <w:p w14:paraId="3D4ED95E"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Nog niet in het Nederlands vertaald</w:t>
            </w:r>
          </w:p>
        </w:tc>
        <w:tc>
          <w:tcPr>
            <w:tcW w:w="2224" w:type="dxa"/>
            <w:tcBorders>
              <w:top w:val="nil"/>
              <w:left w:val="nil"/>
              <w:bottom w:val="nil"/>
              <w:right w:val="nil"/>
            </w:tcBorders>
            <w:shd w:val="clear" w:color="auto" w:fill="auto"/>
            <w:vAlign w:val="bottom"/>
            <w:hideMark/>
          </w:tcPr>
          <w:p w14:paraId="14F5BAB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1293" w:type="dxa"/>
            <w:tcBorders>
              <w:top w:val="nil"/>
              <w:left w:val="nil"/>
              <w:bottom w:val="nil"/>
              <w:right w:val="nil"/>
            </w:tcBorders>
            <w:shd w:val="clear" w:color="auto" w:fill="auto"/>
            <w:vAlign w:val="bottom"/>
            <w:hideMark/>
          </w:tcPr>
          <w:p w14:paraId="3209214D"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392" w:type="dxa"/>
            <w:tcBorders>
              <w:top w:val="nil"/>
              <w:left w:val="nil"/>
              <w:bottom w:val="nil"/>
              <w:right w:val="nil"/>
            </w:tcBorders>
            <w:shd w:val="clear" w:color="auto" w:fill="auto"/>
            <w:vAlign w:val="bottom"/>
            <w:hideMark/>
          </w:tcPr>
          <w:p w14:paraId="234F558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408" w:type="dxa"/>
            <w:tcBorders>
              <w:top w:val="nil"/>
              <w:left w:val="nil"/>
              <w:bottom w:val="nil"/>
              <w:right w:val="nil"/>
            </w:tcBorders>
            <w:shd w:val="clear" w:color="auto" w:fill="auto"/>
            <w:noWrap/>
            <w:vAlign w:val="bottom"/>
            <w:hideMark/>
          </w:tcPr>
          <w:p w14:paraId="358FD0C3"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193" w:type="dxa"/>
            <w:tcBorders>
              <w:top w:val="nil"/>
              <w:left w:val="nil"/>
              <w:bottom w:val="nil"/>
              <w:right w:val="nil"/>
            </w:tcBorders>
            <w:shd w:val="clear" w:color="auto" w:fill="auto"/>
            <w:noWrap/>
            <w:vAlign w:val="bottom"/>
            <w:hideMark/>
          </w:tcPr>
          <w:p w14:paraId="6948AAB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1C6039" w14:paraId="30172EF4" w14:textId="77777777" w:rsidTr="001C6039">
        <w:trPr>
          <w:trHeight w:val="300"/>
        </w:trPr>
        <w:tc>
          <w:tcPr>
            <w:tcW w:w="8773" w:type="dxa"/>
            <w:gridSpan w:val="5"/>
            <w:tcBorders>
              <w:top w:val="nil"/>
              <w:left w:val="nil"/>
              <w:bottom w:val="nil"/>
              <w:right w:val="nil"/>
            </w:tcBorders>
            <w:shd w:val="clear" w:color="auto" w:fill="auto"/>
            <w:noWrap/>
            <w:vAlign w:val="bottom"/>
            <w:hideMark/>
          </w:tcPr>
          <w:p w14:paraId="7D36FFCA"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1C6039">
              <w:rPr>
                <w:rFonts w:ascii="Calibri" w:hAnsi="Calibri" w:cs="Calibri"/>
                <w:color w:val="000000"/>
                <w:sz w:val="20"/>
                <w:szCs w:val="22"/>
              </w:rPr>
              <w:t>** 2 items over misselijkheid en braken en 5 items over kanker-specifieke symptomen zijn hier niet opgenomen</w:t>
            </w:r>
          </w:p>
        </w:tc>
        <w:tc>
          <w:tcPr>
            <w:tcW w:w="1408" w:type="dxa"/>
            <w:tcBorders>
              <w:top w:val="nil"/>
              <w:left w:val="nil"/>
              <w:bottom w:val="nil"/>
              <w:right w:val="nil"/>
            </w:tcBorders>
            <w:shd w:val="clear" w:color="auto" w:fill="auto"/>
            <w:noWrap/>
            <w:vAlign w:val="bottom"/>
            <w:hideMark/>
          </w:tcPr>
          <w:p w14:paraId="41FFDEB2"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193" w:type="dxa"/>
            <w:tcBorders>
              <w:top w:val="nil"/>
              <w:left w:val="nil"/>
              <w:bottom w:val="nil"/>
              <w:right w:val="nil"/>
            </w:tcBorders>
            <w:shd w:val="clear" w:color="auto" w:fill="auto"/>
            <w:noWrap/>
            <w:vAlign w:val="bottom"/>
            <w:hideMark/>
          </w:tcPr>
          <w:p w14:paraId="100F2550" w14:textId="77777777" w:rsidR="001C6039" w:rsidRPr="001C603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bl>
    <w:p w14:paraId="047105A9" w14:textId="77777777" w:rsidR="001C6039" w:rsidRDefault="001C6039" w:rsidP="001C6039">
      <w:pPr>
        <w:spacing w:after="120" w:line="240" w:lineRule="auto"/>
        <w:rPr>
          <w:rFonts w:cs="Verdana"/>
          <w:szCs w:val="18"/>
        </w:rPr>
      </w:pPr>
    </w:p>
    <w:tbl>
      <w:tblPr>
        <w:tblW w:w="10905" w:type="dxa"/>
        <w:tblCellMar>
          <w:left w:w="70" w:type="dxa"/>
          <w:right w:w="70" w:type="dxa"/>
        </w:tblCellMar>
        <w:tblLook w:val="04A0" w:firstRow="1" w:lastRow="0" w:firstColumn="1" w:lastColumn="0" w:noHBand="0" w:noVBand="1"/>
      </w:tblPr>
      <w:tblGrid>
        <w:gridCol w:w="4248"/>
        <w:gridCol w:w="1342"/>
        <w:gridCol w:w="2489"/>
        <w:gridCol w:w="2826"/>
      </w:tblGrid>
      <w:tr w:rsidR="001C6039" w:rsidRPr="00870CC6" w14:paraId="0BD03444" w14:textId="77777777" w:rsidTr="002A6982">
        <w:trPr>
          <w:trHeight w:val="330"/>
          <w:tblHeader/>
        </w:trPr>
        <w:tc>
          <w:tcPr>
            <w:tcW w:w="4248" w:type="dxa"/>
            <w:tcBorders>
              <w:top w:val="single" w:sz="12" w:space="0" w:color="auto"/>
              <w:left w:val="single" w:sz="8" w:space="0" w:color="auto"/>
              <w:bottom w:val="single" w:sz="12" w:space="0" w:color="auto"/>
              <w:right w:val="nil"/>
            </w:tcBorders>
            <w:shd w:val="clear" w:color="000000" w:fill="F16656"/>
            <w:hideMark/>
          </w:tcPr>
          <w:p w14:paraId="7EF2CEA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lastRenderedPageBreak/>
              <w:t>PROMIS</w:t>
            </w:r>
          </w:p>
        </w:tc>
        <w:tc>
          <w:tcPr>
            <w:tcW w:w="1342" w:type="dxa"/>
            <w:tcBorders>
              <w:top w:val="single" w:sz="12" w:space="0" w:color="auto"/>
              <w:left w:val="nil"/>
              <w:bottom w:val="single" w:sz="12" w:space="0" w:color="auto"/>
              <w:right w:val="nil"/>
            </w:tcBorders>
            <w:shd w:val="clear" w:color="000000" w:fill="F16656"/>
            <w:hideMark/>
          </w:tcPr>
          <w:p w14:paraId="43EEC79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89" w:type="dxa"/>
            <w:tcBorders>
              <w:top w:val="single" w:sz="12" w:space="0" w:color="auto"/>
              <w:left w:val="nil"/>
              <w:bottom w:val="single" w:sz="12" w:space="0" w:color="auto"/>
              <w:right w:val="nil"/>
            </w:tcBorders>
            <w:shd w:val="clear" w:color="000000" w:fill="F16656"/>
            <w:hideMark/>
          </w:tcPr>
          <w:p w14:paraId="3A6BCD7D" w14:textId="77777777" w:rsidR="001C6039" w:rsidRPr="00870CC6" w:rsidRDefault="001C6039" w:rsidP="002A6982">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826" w:type="dxa"/>
            <w:tcBorders>
              <w:top w:val="single" w:sz="12" w:space="0" w:color="auto"/>
              <w:left w:val="nil"/>
              <w:bottom w:val="single" w:sz="12" w:space="0" w:color="auto"/>
              <w:right w:val="nil"/>
            </w:tcBorders>
            <w:shd w:val="clear" w:color="000000" w:fill="F16656"/>
            <w:hideMark/>
          </w:tcPr>
          <w:p w14:paraId="54B701E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40279303" w14:textId="77777777" w:rsidTr="002A6982">
        <w:trPr>
          <w:trHeight w:val="315"/>
        </w:trPr>
        <w:tc>
          <w:tcPr>
            <w:tcW w:w="4248" w:type="dxa"/>
            <w:tcBorders>
              <w:top w:val="nil"/>
              <w:left w:val="nil"/>
              <w:bottom w:val="nil"/>
              <w:right w:val="nil"/>
            </w:tcBorders>
            <w:shd w:val="clear" w:color="auto" w:fill="auto"/>
            <w:hideMark/>
          </w:tcPr>
          <w:p w14:paraId="4D71BD2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Belemmeringen door pijn</w:t>
            </w:r>
          </w:p>
        </w:tc>
        <w:tc>
          <w:tcPr>
            <w:tcW w:w="1342" w:type="dxa"/>
            <w:tcBorders>
              <w:top w:val="nil"/>
              <w:left w:val="nil"/>
              <w:bottom w:val="nil"/>
              <w:right w:val="nil"/>
            </w:tcBorders>
            <w:shd w:val="clear" w:color="auto" w:fill="auto"/>
            <w:noWrap/>
            <w:vAlign w:val="bottom"/>
            <w:hideMark/>
          </w:tcPr>
          <w:p w14:paraId="1F72D16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4-40</w:t>
            </w:r>
          </w:p>
        </w:tc>
        <w:tc>
          <w:tcPr>
            <w:tcW w:w="2489" w:type="dxa"/>
            <w:vMerge w:val="restart"/>
            <w:tcBorders>
              <w:top w:val="nil"/>
              <w:left w:val="nil"/>
              <w:bottom w:val="single" w:sz="12" w:space="0" w:color="000000"/>
              <w:right w:val="nil"/>
            </w:tcBorders>
            <w:shd w:val="clear" w:color="auto" w:fill="auto"/>
            <w:vAlign w:val="center"/>
            <w:hideMark/>
          </w:tcPr>
          <w:p w14:paraId="12D7E11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Short Forms gratis, CATs €0,12 - €0,24 per CAT voor software gebruik</w:t>
            </w:r>
          </w:p>
        </w:tc>
        <w:tc>
          <w:tcPr>
            <w:tcW w:w="2826" w:type="dxa"/>
            <w:tcBorders>
              <w:top w:val="nil"/>
              <w:left w:val="nil"/>
              <w:bottom w:val="nil"/>
              <w:right w:val="nil"/>
            </w:tcBorders>
            <w:shd w:val="clear" w:color="auto" w:fill="auto"/>
            <w:hideMark/>
          </w:tcPr>
          <w:p w14:paraId="7EE206B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70CBF940" w14:textId="77777777" w:rsidTr="002A6982">
        <w:trPr>
          <w:trHeight w:val="300"/>
        </w:trPr>
        <w:tc>
          <w:tcPr>
            <w:tcW w:w="4248" w:type="dxa"/>
            <w:tcBorders>
              <w:top w:val="nil"/>
              <w:left w:val="nil"/>
              <w:bottom w:val="nil"/>
              <w:right w:val="nil"/>
            </w:tcBorders>
            <w:shd w:val="clear" w:color="auto" w:fill="auto"/>
            <w:hideMark/>
          </w:tcPr>
          <w:p w14:paraId="493FA45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Reacties op pijn</w:t>
            </w:r>
          </w:p>
        </w:tc>
        <w:tc>
          <w:tcPr>
            <w:tcW w:w="1342" w:type="dxa"/>
            <w:tcBorders>
              <w:top w:val="nil"/>
              <w:left w:val="nil"/>
              <w:bottom w:val="nil"/>
              <w:right w:val="nil"/>
            </w:tcBorders>
            <w:shd w:val="clear" w:color="auto" w:fill="auto"/>
            <w:noWrap/>
            <w:vAlign w:val="bottom"/>
            <w:hideMark/>
          </w:tcPr>
          <w:p w14:paraId="29909E0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4-39</w:t>
            </w:r>
          </w:p>
        </w:tc>
        <w:tc>
          <w:tcPr>
            <w:tcW w:w="2489" w:type="dxa"/>
            <w:vMerge/>
            <w:tcBorders>
              <w:top w:val="nil"/>
              <w:left w:val="nil"/>
              <w:bottom w:val="single" w:sz="12" w:space="0" w:color="000000"/>
              <w:right w:val="nil"/>
            </w:tcBorders>
            <w:vAlign w:val="center"/>
            <w:hideMark/>
          </w:tcPr>
          <w:p w14:paraId="2C0B7F7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5026851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54CAFD68" w14:textId="77777777" w:rsidTr="002A6982">
        <w:trPr>
          <w:trHeight w:val="300"/>
        </w:trPr>
        <w:tc>
          <w:tcPr>
            <w:tcW w:w="4248" w:type="dxa"/>
            <w:tcBorders>
              <w:top w:val="nil"/>
              <w:left w:val="nil"/>
              <w:bottom w:val="nil"/>
              <w:right w:val="nil"/>
            </w:tcBorders>
            <w:shd w:val="clear" w:color="auto" w:fill="auto"/>
            <w:hideMark/>
          </w:tcPr>
          <w:p w14:paraId="5C25F3C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Pijn intensiteit</w:t>
            </w:r>
          </w:p>
        </w:tc>
        <w:tc>
          <w:tcPr>
            <w:tcW w:w="1342" w:type="dxa"/>
            <w:tcBorders>
              <w:top w:val="nil"/>
              <w:left w:val="nil"/>
              <w:bottom w:val="nil"/>
              <w:right w:val="nil"/>
            </w:tcBorders>
            <w:shd w:val="clear" w:color="auto" w:fill="auto"/>
            <w:noWrap/>
            <w:vAlign w:val="bottom"/>
            <w:hideMark/>
          </w:tcPr>
          <w:p w14:paraId="3706DA8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1CF9A1A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2FBBDAF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13534C81" w14:textId="77777777" w:rsidTr="002A6982">
        <w:trPr>
          <w:trHeight w:val="300"/>
        </w:trPr>
        <w:tc>
          <w:tcPr>
            <w:tcW w:w="4248" w:type="dxa"/>
            <w:tcBorders>
              <w:top w:val="nil"/>
              <w:left w:val="nil"/>
              <w:bottom w:val="nil"/>
              <w:right w:val="nil"/>
            </w:tcBorders>
            <w:shd w:val="clear" w:color="auto" w:fill="auto"/>
            <w:hideMark/>
          </w:tcPr>
          <w:p w14:paraId="0A685EE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Vermoeidheid</w:t>
            </w:r>
          </w:p>
        </w:tc>
        <w:tc>
          <w:tcPr>
            <w:tcW w:w="1342" w:type="dxa"/>
            <w:tcBorders>
              <w:top w:val="nil"/>
              <w:left w:val="nil"/>
              <w:bottom w:val="nil"/>
              <w:right w:val="nil"/>
            </w:tcBorders>
            <w:shd w:val="clear" w:color="auto" w:fill="auto"/>
            <w:noWrap/>
            <w:vAlign w:val="bottom"/>
            <w:hideMark/>
          </w:tcPr>
          <w:p w14:paraId="610E129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4-95</w:t>
            </w:r>
          </w:p>
        </w:tc>
        <w:tc>
          <w:tcPr>
            <w:tcW w:w="2489" w:type="dxa"/>
            <w:vMerge/>
            <w:tcBorders>
              <w:top w:val="nil"/>
              <w:left w:val="nil"/>
              <w:bottom w:val="single" w:sz="12" w:space="0" w:color="000000"/>
              <w:right w:val="nil"/>
            </w:tcBorders>
            <w:vAlign w:val="center"/>
            <w:hideMark/>
          </w:tcPr>
          <w:p w14:paraId="73EB438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238A7FB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172A8424" w14:textId="77777777" w:rsidTr="002A6982">
        <w:trPr>
          <w:trHeight w:val="300"/>
        </w:trPr>
        <w:tc>
          <w:tcPr>
            <w:tcW w:w="4248" w:type="dxa"/>
            <w:tcBorders>
              <w:top w:val="nil"/>
              <w:left w:val="nil"/>
              <w:bottom w:val="nil"/>
              <w:right w:val="nil"/>
            </w:tcBorders>
            <w:shd w:val="clear" w:color="auto" w:fill="auto"/>
            <w:hideMark/>
          </w:tcPr>
          <w:p w14:paraId="7DAAB85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Slaapstoornissen</w:t>
            </w:r>
          </w:p>
        </w:tc>
        <w:tc>
          <w:tcPr>
            <w:tcW w:w="1342" w:type="dxa"/>
            <w:tcBorders>
              <w:top w:val="nil"/>
              <w:left w:val="nil"/>
              <w:bottom w:val="nil"/>
              <w:right w:val="nil"/>
            </w:tcBorders>
            <w:shd w:val="clear" w:color="auto" w:fill="auto"/>
            <w:noWrap/>
            <w:vAlign w:val="bottom"/>
            <w:hideMark/>
          </w:tcPr>
          <w:p w14:paraId="196EECC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4-27</w:t>
            </w:r>
          </w:p>
        </w:tc>
        <w:tc>
          <w:tcPr>
            <w:tcW w:w="2489" w:type="dxa"/>
            <w:vMerge/>
            <w:tcBorders>
              <w:top w:val="nil"/>
              <w:left w:val="nil"/>
              <w:bottom w:val="single" w:sz="12" w:space="0" w:color="000000"/>
              <w:right w:val="nil"/>
            </w:tcBorders>
            <w:vAlign w:val="center"/>
            <w:hideMark/>
          </w:tcPr>
          <w:p w14:paraId="4F7D411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1335EF5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3D4F2B17" w14:textId="77777777" w:rsidTr="002A6982">
        <w:trPr>
          <w:trHeight w:val="600"/>
        </w:trPr>
        <w:tc>
          <w:tcPr>
            <w:tcW w:w="4248" w:type="dxa"/>
            <w:tcBorders>
              <w:top w:val="nil"/>
              <w:left w:val="nil"/>
              <w:bottom w:val="nil"/>
              <w:right w:val="nil"/>
            </w:tcBorders>
            <w:shd w:val="clear" w:color="auto" w:fill="auto"/>
            <w:hideMark/>
          </w:tcPr>
          <w:p w14:paraId="551C15C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Problemen door slaapstoornissen</w:t>
            </w:r>
          </w:p>
        </w:tc>
        <w:tc>
          <w:tcPr>
            <w:tcW w:w="1342" w:type="dxa"/>
            <w:tcBorders>
              <w:top w:val="nil"/>
              <w:left w:val="nil"/>
              <w:bottom w:val="nil"/>
              <w:right w:val="nil"/>
            </w:tcBorders>
            <w:shd w:val="clear" w:color="auto" w:fill="auto"/>
            <w:noWrap/>
            <w:vAlign w:val="bottom"/>
            <w:hideMark/>
          </w:tcPr>
          <w:p w14:paraId="317C055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4-16</w:t>
            </w:r>
          </w:p>
        </w:tc>
        <w:tc>
          <w:tcPr>
            <w:tcW w:w="2489" w:type="dxa"/>
            <w:vMerge/>
            <w:tcBorders>
              <w:top w:val="nil"/>
              <w:left w:val="nil"/>
              <w:bottom w:val="single" w:sz="12" w:space="0" w:color="000000"/>
              <w:right w:val="nil"/>
            </w:tcBorders>
            <w:vAlign w:val="center"/>
            <w:hideMark/>
          </w:tcPr>
          <w:p w14:paraId="7DE61EE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03CF35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731C6E52" w14:textId="77777777" w:rsidTr="002A6982">
        <w:trPr>
          <w:trHeight w:val="900"/>
        </w:trPr>
        <w:tc>
          <w:tcPr>
            <w:tcW w:w="4248" w:type="dxa"/>
            <w:tcBorders>
              <w:top w:val="nil"/>
              <w:left w:val="nil"/>
              <w:bottom w:val="nil"/>
              <w:right w:val="nil"/>
            </w:tcBorders>
            <w:shd w:val="clear" w:color="auto" w:fill="auto"/>
            <w:hideMark/>
          </w:tcPr>
          <w:p w14:paraId="2134E1D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Cognitief functioneren</w:t>
            </w:r>
          </w:p>
        </w:tc>
        <w:tc>
          <w:tcPr>
            <w:tcW w:w="1342" w:type="dxa"/>
            <w:tcBorders>
              <w:top w:val="nil"/>
              <w:left w:val="nil"/>
              <w:bottom w:val="nil"/>
              <w:right w:val="nil"/>
            </w:tcBorders>
            <w:shd w:val="clear" w:color="auto" w:fill="auto"/>
            <w:noWrap/>
            <w:vAlign w:val="bottom"/>
            <w:hideMark/>
          </w:tcPr>
          <w:p w14:paraId="04C86D6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4-32</w:t>
            </w:r>
          </w:p>
        </w:tc>
        <w:tc>
          <w:tcPr>
            <w:tcW w:w="2489" w:type="dxa"/>
            <w:vMerge/>
            <w:tcBorders>
              <w:top w:val="nil"/>
              <w:left w:val="nil"/>
              <w:bottom w:val="single" w:sz="12" w:space="0" w:color="000000"/>
              <w:right w:val="nil"/>
            </w:tcBorders>
            <w:vAlign w:val="center"/>
            <w:hideMark/>
          </w:tcPr>
          <w:p w14:paraId="181953F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1EB7253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nog niet omdat alleen nog de 8-item Short Form vertaals is</w:t>
            </w:r>
          </w:p>
        </w:tc>
      </w:tr>
      <w:tr w:rsidR="001C6039" w:rsidRPr="00870CC6" w14:paraId="39E6AE0D" w14:textId="77777777" w:rsidTr="002A6982">
        <w:trPr>
          <w:trHeight w:val="300"/>
        </w:trPr>
        <w:tc>
          <w:tcPr>
            <w:tcW w:w="4248" w:type="dxa"/>
            <w:tcBorders>
              <w:top w:val="nil"/>
              <w:left w:val="nil"/>
              <w:bottom w:val="nil"/>
              <w:right w:val="nil"/>
            </w:tcBorders>
            <w:shd w:val="clear" w:color="auto" w:fill="auto"/>
            <w:hideMark/>
          </w:tcPr>
          <w:p w14:paraId="24C145D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Depressie</w:t>
            </w:r>
          </w:p>
        </w:tc>
        <w:tc>
          <w:tcPr>
            <w:tcW w:w="1342" w:type="dxa"/>
            <w:tcBorders>
              <w:top w:val="nil"/>
              <w:left w:val="nil"/>
              <w:bottom w:val="nil"/>
              <w:right w:val="nil"/>
            </w:tcBorders>
            <w:shd w:val="clear" w:color="auto" w:fill="auto"/>
            <w:noWrap/>
            <w:vAlign w:val="bottom"/>
            <w:hideMark/>
          </w:tcPr>
          <w:p w14:paraId="25A0FAE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4-28</w:t>
            </w:r>
          </w:p>
        </w:tc>
        <w:tc>
          <w:tcPr>
            <w:tcW w:w="2489" w:type="dxa"/>
            <w:vMerge/>
            <w:tcBorders>
              <w:top w:val="nil"/>
              <w:left w:val="nil"/>
              <w:bottom w:val="single" w:sz="12" w:space="0" w:color="000000"/>
              <w:right w:val="nil"/>
            </w:tcBorders>
            <w:vAlign w:val="center"/>
            <w:hideMark/>
          </w:tcPr>
          <w:p w14:paraId="2BC774A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1DD2C54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30389695" w14:textId="77777777" w:rsidTr="002A6982">
        <w:trPr>
          <w:trHeight w:val="300"/>
        </w:trPr>
        <w:tc>
          <w:tcPr>
            <w:tcW w:w="4248" w:type="dxa"/>
            <w:tcBorders>
              <w:top w:val="nil"/>
              <w:left w:val="nil"/>
              <w:bottom w:val="nil"/>
              <w:right w:val="nil"/>
            </w:tcBorders>
            <w:shd w:val="clear" w:color="auto" w:fill="auto"/>
            <w:hideMark/>
          </w:tcPr>
          <w:p w14:paraId="61AFF53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Angst</w:t>
            </w:r>
          </w:p>
        </w:tc>
        <w:tc>
          <w:tcPr>
            <w:tcW w:w="1342" w:type="dxa"/>
            <w:tcBorders>
              <w:top w:val="nil"/>
              <w:left w:val="nil"/>
              <w:bottom w:val="nil"/>
              <w:right w:val="nil"/>
            </w:tcBorders>
            <w:shd w:val="clear" w:color="auto" w:fill="auto"/>
            <w:noWrap/>
            <w:vAlign w:val="bottom"/>
            <w:hideMark/>
          </w:tcPr>
          <w:p w14:paraId="365F770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4-29</w:t>
            </w:r>
          </w:p>
        </w:tc>
        <w:tc>
          <w:tcPr>
            <w:tcW w:w="2489" w:type="dxa"/>
            <w:vMerge/>
            <w:tcBorders>
              <w:top w:val="nil"/>
              <w:left w:val="nil"/>
              <w:bottom w:val="single" w:sz="12" w:space="0" w:color="000000"/>
              <w:right w:val="nil"/>
            </w:tcBorders>
            <w:vAlign w:val="center"/>
            <w:hideMark/>
          </w:tcPr>
          <w:p w14:paraId="07653F6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523E045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0BF0E85E" w14:textId="77777777" w:rsidTr="002A6982">
        <w:trPr>
          <w:trHeight w:val="300"/>
        </w:trPr>
        <w:tc>
          <w:tcPr>
            <w:tcW w:w="4248" w:type="dxa"/>
            <w:tcBorders>
              <w:top w:val="nil"/>
              <w:left w:val="nil"/>
              <w:bottom w:val="nil"/>
              <w:right w:val="nil"/>
            </w:tcBorders>
            <w:shd w:val="clear" w:color="auto" w:fill="auto"/>
            <w:hideMark/>
          </w:tcPr>
          <w:p w14:paraId="05F58EF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w:t>
            </w:r>
          </w:p>
        </w:tc>
        <w:tc>
          <w:tcPr>
            <w:tcW w:w="1342" w:type="dxa"/>
            <w:tcBorders>
              <w:top w:val="nil"/>
              <w:left w:val="nil"/>
              <w:bottom w:val="nil"/>
              <w:right w:val="nil"/>
            </w:tcBorders>
            <w:shd w:val="clear" w:color="auto" w:fill="auto"/>
            <w:noWrap/>
            <w:vAlign w:val="bottom"/>
            <w:hideMark/>
          </w:tcPr>
          <w:p w14:paraId="387AACD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4-165</w:t>
            </w:r>
          </w:p>
        </w:tc>
        <w:tc>
          <w:tcPr>
            <w:tcW w:w="2489" w:type="dxa"/>
            <w:vMerge/>
            <w:tcBorders>
              <w:top w:val="nil"/>
              <w:left w:val="nil"/>
              <w:bottom w:val="single" w:sz="12" w:space="0" w:color="000000"/>
              <w:right w:val="nil"/>
            </w:tcBorders>
            <w:vAlign w:val="center"/>
            <w:hideMark/>
          </w:tcPr>
          <w:p w14:paraId="554496E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435E18F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559070C9" w14:textId="77777777" w:rsidTr="002A6982">
        <w:trPr>
          <w:trHeight w:val="300"/>
        </w:trPr>
        <w:tc>
          <w:tcPr>
            <w:tcW w:w="4248" w:type="dxa"/>
            <w:tcBorders>
              <w:top w:val="nil"/>
              <w:left w:val="nil"/>
              <w:bottom w:val="nil"/>
              <w:right w:val="nil"/>
            </w:tcBorders>
            <w:shd w:val="clear" w:color="auto" w:fill="auto"/>
            <w:noWrap/>
            <w:vAlign w:val="bottom"/>
            <w:hideMark/>
          </w:tcPr>
          <w:p w14:paraId="340F24C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 - Mobiliteit</w:t>
            </w:r>
          </w:p>
        </w:tc>
        <w:tc>
          <w:tcPr>
            <w:tcW w:w="1342" w:type="dxa"/>
            <w:tcBorders>
              <w:top w:val="nil"/>
              <w:left w:val="nil"/>
              <w:bottom w:val="nil"/>
              <w:right w:val="nil"/>
            </w:tcBorders>
            <w:shd w:val="clear" w:color="auto" w:fill="auto"/>
            <w:noWrap/>
            <w:vAlign w:val="bottom"/>
            <w:hideMark/>
          </w:tcPr>
          <w:p w14:paraId="4403D7B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4-15</w:t>
            </w:r>
          </w:p>
        </w:tc>
        <w:tc>
          <w:tcPr>
            <w:tcW w:w="2489" w:type="dxa"/>
            <w:vMerge/>
            <w:tcBorders>
              <w:top w:val="nil"/>
              <w:left w:val="nil"/>
              <w:bottom w:val="single" w:sz="12" w:space="0" w:color="000000"/>
              <w:right w:val="nil"/>
            </w:tcBorders>
            <w:vAlign w:val="center"/>
            <w:hideMark/>
          </w:tcPr>
          <w:p w14:paraId="6276678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736DC7A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083E40E1" w14:textId="77777777" w:rsidTr="002A6982">
        <w:trPr>
          <w:trHeight w:val="300"/>
        </w:trPr>
        <w:tc>
          <w:tcPr>
            <w:tcW w:w="4248" w:type="dxa"/>
            <w:tcBorders>
              <w:top w:val="nil"/>
              <w:left w:val="nil"/>
              <w:bottom w:val="nil"/>
              <w:right w:val="nil"/>
            </w:tcBorders>
            <w:shd w:val="clear" w:color="auto" w:fill="auto"/>
            <w:noWrap/>
            <w:vAlign w:val="bottom"/>
            <w:hideMark/>
          </w:tcPr>
          <w:p w14:paraId="2143AE4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 - Bovenste extremiteit</w:t>
            </w:r>
          </w:p>
        </w:tc>
        <w:tc>
          <w:tcPr>
            <w:tcW w:w="1342" w:type="dxa"/>
            <w:tcBorders>
              <w:top w:val="nil"/>
              <w:left w:val="nil"/>
              <w:bottom w:val="nil"/>
              <w:right w:val="nil"/>
            </w:tcBorders>
            <w:shd w:val="clear" w:color="auto" w:fill="auto"/>
            <w:noWrap/>
            <w:vAlign w:val="bottom"/>
            <w:hideMark/>
          </w:tcPr>
          <w:p w14:paraId="3C80C84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7-46</w:t>
            </w:r>
          </w:p>
        </w:tc>
        <w:tc>
          <w:tcPr>
            <w:tcW w:w="2489" w:type="dxa"/>
            <w:vMerge/>
            <w:tcBorders>
              <w:top w:val="nil"/>
              <w:left w:val="nil"/>
              <w:bottom w:val="single" w:sz="12" w:space="0" w:color="000000"/>
              <w:right w:val="nil"/>
            </w:tcBorders>
            <w:vAlign w:val="center"/>
            <w:hideMark/>
          </w:tcPr>
          <w:p w14:paraId="339055B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4335F67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10AFEA55" w14:textId="77777777" w:rsidTr="002A6982">
        <w:trPr>
          <w:trHeight w:val="300"/>
        </w:trPr>
        <w:tc>
          <w:tcPr>
            <w:tcW w:w="4248" w:type="dxa"/>
            <w:vMerge w:val="restart"/>
            <w:tcBorders>
              <w:top w:val="nil"/>
              <w:left w:val="nil"/>
              <w:bottom w:val="nil"/>
              <w:right w:val="nil"/>
            </w:tcBorders>
            <w:shd w:val="clear" w:color="auto" w:fill="auto"/>
            <w:vAlign w:val="center"/>
            <w:hideMark/>
          </w:tcPr>
          <w:p w14:paraId="574BA9F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Vermogen om een aandeel te hebben in sociale rollen en activiteiten</w:t>
            </w:r>
          </w:p>
        </w:tc>
        <w:tc>
          <w:tcPr>
            <w:tcW w:w="1342" w:type="dxa"/>
            <w:vMerge w:val="restart"/>
            <w:tcBorders>
              <w:top w:val="nil"/>
              <w:left w:val="nil"/>
              <w:bottom w:val="nil"/>
              <w:right w:val="nil"/>
            </w:tcBorders>
            <w:shd w:val="clear" w:color="auto" w:fill="auto"/>
            <w:noWrap/>
            <w:vAlign w:val="bottom"/>
            <w:hideMark/>
          </w:tcPr>
          <w:p w14:paraId="0CC350D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4-35</w:t>
            </w:r>
          </w:p>
        </w:tc>
        <w:tc>
          <w:tcPr>
            <w:tcW w:w="2489" w:type="dxa"/>
            <w:vMerge/>
            <w:tcBorders>
              <w:top w:val="nil"/>
              <w:left w:val="nil"/>
              <w:bottom w:val="single" w:sz="12" w:space="0" w:color="000000"/>
              <w:right w:val="nil"/>
            </w:tcBorders>
            <w:vAlign w:val="center"/>
            <w:hideMark/>
          </w:tcPr>
          <w:p w14:paraId="3C018DE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vMerge w:val="restart"/>
            <w:tcBorders>
              <w:top w:val="nil"/>
              <w:left w:val="nil"/>
              <w:bottom w:val="nil"/>
              <w:right w:val="nil"/>
            </w:tcBorders>
            <w:shd w:val="clear" w:color="auto" w:fill="auto"/>
            <w:hideMark/>
          </w:tcPr>
          <w:p w14:paraId="22AE383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5DBE0273" w14:textId="77777777" w:rsidTr="002A6982">
        <w:trPr>
          <w:trHeight w:val="464"/>
        </w:trPr>
        <w:tc>
          <w:tcPr>
            <w:tcW w:w="4248" w:type="dxa"/>
            <w:vMerge/>
            <w:tcBorders>
              <w:top w:val="nil"/>
              <w:left w:val="nil"/>
              <w:bottom w:val="nil"/>
              <w:right w:val="nil"/>
            </w:tcBorders>
            <w:vAlign w:val="center"/>
            <w:hideMark/>
          </w:tcPr>
          <w:p w14:paraId="47BD698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1342" w:type="dxa"/>
            <w:vMerge/>
            <w:tcBorders>
              <w:top w:val="nil"/>
              <w:left w:val="nil"/>
              <w:bottom w:val="nil"/>
              <w:right w:val="nil"/>
            </w:tcBorders>
            <w:vAlign w:val="center"/>
            <w:hideMark/>
          </w:tcPr>
          <w:p w14:paraId="4885ADF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489" w:type="dxa"/>
            <w:vMerge/>
            <w:tcBorders>
              <w:top w:val="nil"/>
              <w:left w:val="nil"/>
              <w:bottom w:val="single" w:sz="12" w:space="0" w:color="000000"/>
              <w:right w:val="nil"/>
            </w:tcBorders>
            <w:vAlign w:val="center"/>
            <w:hideMark/>
          </w:tcPr>
          <w:p w14:paraId="4B70B63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vMerge/>
            <w:tcBorders>
              <w:top w:val="nil"/>
              <w:left w:val="nil"/>
              <w:bottom w:val="nil"/>
              <w:right w:val="nil"/>
            </w:tcBorders>
            <w:vAlign w:val="center"/>
            <w:hideMark/>
          </w:tcPr>
          <w:p w14:paraId="3E0B977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r>
      <w:tr w:rsidR="001C6039" w:rsidRPr="00870CC6" w14:paraId="1B5DF303" w14:textId="77777777" w:rsidTr="002A6982">
        <w:trPr>
          <w:trHeight w:val="600"/>
        </w:trPr>
        <w:tc>
          <w:tcPr>
            <w:tcW w:w="4248" w:type="dxa"/>
            <w:tcBorders>
              <w:top w:val="nil"/>
              <w:left w:val="nil"/>
              <w:bottom w:val="nil"/>
              <w:right w:val="nil"/>
            </w:tcBorders>
            <w:shd w:val="clear" w:color="auto" w:fill="auto"/>
            <w:vAlign w:val="bottom"/>
            <w:hideMark/>
          </w:tcPr>
          <w:p w14:paraId="5D70D04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Tevredenheid met sociale rollen en activiteiten</w:t>
            </w:r>
          </w:p>
        </w:tc>
        <w:tc>
          <w:tcPr>
            <w:tcW w:w="1342" w:type="dxa"/>
            <w:tcBorders>
              <w:top w:val="nil"/>
              <w:left w:val="nil"/>
              <w:bottom w:val="nil"/>
              <w:right w:val="nil"/>
            </w:tcBorders>
            <w:shd w:val="clear" w:color="auto" w:fill="auto"/>
            <w:noWrap/>
            <w:vAlign w:val="bottom"/>
            <w:hideMark/>
          </w:tcPr>
          <w:p w14:paraId="4BF390E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4-44</w:t>
            </w:r>
          </w:p>
        </w:tc>
        <w:tc>
          <w:tcPr>
            <w:tcW w:w="2489" w:type="dxa"/>
            <w:vMerge/>
            <w:tcBorders>
              <w:top w:val="nil"/>
              <w:left w:val="nil"/>
              <w:bottom w:val="single" w:sz="12" w:space="0" w:color="000000"/>
              <w:right w:val="nil"/>
            </w:tcBorders>
            <w:vAlign w:val="center"/>
            <w:hideMark/>
          </w:tcPr>
          <w:p w14:paraId="5A0AEEF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707D8B8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390A88E3" w14:textId="77777777" w:rsidTr="002A6982">
        <w:trPr>
          <w:trHeight w:val="900"/>
        </w:trPr>
        <w:tc>
          <w:tcPr>
            <w:tcW w:w="4248" w:type="dxa"/>
            <w:tcBorders>
              <w:top w:val="nil"/>
              <w:left w:val="nil"/>
              <w:bottom w:val="nil"/>
              <w:right w:val="nil"/>
            </w:tcBorders>
            <w:shd w:val="clear" w:color="auto" w:fill="auto"/>
            <w:hideMark/>
          </w:tcPr>
          <w:p w14:paraId="7E408C6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Algehele tevredenheid met seksleven (nog niet in het Nederlands vertaald)</w:t>
            </w:r>
          </w:p>
        </w:tc>
        <w:tc>
          <w:tcPr>
            <w:tcW w:w="1342" w:type="dxa"/>
            <w:tcBorders>
              <w:top w:val="nil"/>
              <w:left w:val="nil"/>
              <w:bottom w:val="nil"/>
              <w:right w:val="nil"/>
            </w:tcBorders>
            <w:shd w:val="clear" w:color="auto" w:fill="auto"/>
            <w:noWrap/>
            <w:vAlign w:val="bottom"/>
            <w:hideMark/>
          </w:tcPr>
          <w:p w14:paraId="0D58701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7</w:t>
            </w:r>
          </w:p>
        </w:tc>
        <w:tc>
          <w:tcPr>
            <w:tcW w:w="2489" w:type="dxa"/>
            <w:vMerge/>
            <w:tcBorders>
              <w:top w:val="nil"/>
              <w:left w:val="nil"/>
              <w:bottom w:val="single" w:sz="12" w:space="0" w:color="000000"/>
              <w:right w:val="nil"/>
            </w:tcBorders>
            <w:vAlign w:val="center"/>
            <w:hideMark/>
          </w:tcPr>
          <w:p w14:paraId="14D00BD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C627AB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B7F1A03" w14:textId="77777777" w:rsidTr="002A6982">
        <w:trPr>
          <w:trHeight w:val="900"/>
        </w:trPr>
        <w:tc>
          <w:tcPr>
            <w:tcW w:w="4248" w:type="dxa"/>
            <w:tcBorders>
              <w:top w:val="nil"/>
              <w:left w:val="nil"/>
              <w:bottom w:val="nil"/>
              <w:right w:val="nil"/>
            </w:tcBorders>
            <w:shd w:val="clear" w:color="auto" w:fill="auto"/>
            <w:hideMark/>
          </w:tcPr>
          <w:p w14:paraId="64322E1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Global01: Hoe vindt u over het algemeen uw gezondheid?</w:t>
            </w:r>
          </w:p>
        </w:tc>
        <w:tc>
          <w:tcPr>
            <w:tcW w:w="1342" w:type="dxa"/>
            <w:tcBorders>
              <w:top w:val="nil"/>
              <w:left w:val="nil"/>
              <w:bottom w:val="nil"/>
              <w:right w:val="nil"/>
            </w:tcBorders>
            <w:shd w:val="clear" w:color="auto" w:fill="auto"/>
            <w:noWrap/>
            <w:vAlign w:val="bottom"/>
            <w:hideMark/>
          </w:tcPr>
          <w:p w14:paraId="741F79C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768FBB6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31659C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44632FE1" w14:textId="77777777" w:rsidTr="002A6982">
        <w:trPr>
          <w:trHeight w:val="915"/>
        </w:trPr>
        <w:tc>
          <w:tcPr>
            <w:tcW w:w="4248" w:type="dxa"/>
            <w:tcBorders>
              <w:top w:val="nil"/>
              <w:left w:val="nil"/>
              <w:bottom w:val="single" w:sz="12" w:space="0" w:color="auto"/>
              <w:right w:val="nil"/>
            </w:tcBorders>
            <w:shd w:val="clear" w:color="auto" w:fill="auto"/>
            <w:hideMark/>
          </w:tcPr>
          <w:p w14:paraId="26159C1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lastRenderedPageBreak/>
              <w:t>Global02: Hoe vindt u over het algemeen uw kwaliteit van leven?</w:t>
            </w:r>
          </w:p>
        </w:tc>
        <w:tc>
          <w:tcPr>
            <w:tcW w:w="1342" w:type="dxa"/>
            <w:tcBorders>
              <w:top w:val="nil"/>
              <w:left w:val="nil"/>
              <w:bottom w:val="single" w:sz="12" w:space="0" w:color="auto"/>
              <w:right w:val="nil"/>
            </w:tcBorders>
            <w:shd w:val="clear" w:color="auto" w:fill="auto"/>
            <w:hideMark/>
          </w:tcPr>
          <w:p w14:paraId="2611F54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19FAF0E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single" w:sz="12" w:space="0" w:color="auto"/>
              <w:right w:val="nil"/>
            </w:tcBorders>
            <w:shd w:val="clear" w:color="auto" w:fill="auto"/>
            <w:hideMark/>
          </w:tcPr>
          <w:p w14:paraId="4AF8C32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D02F6F5" w14:textId="77777777" w:rsidTr="002A6982">
        <w:trPr>
          <w:trHeight w:val="330"/>
        </w:trPr>
        <w:tc>
          <w:tcPr>
            <w:tcW w:w="4248" w:type="dxa"/>
            <w:tcBorders>
              <w:top w:val="nil"/>
              <w:left w:val="nil"/>
              <w:bottom w:val="nil"/>
              <w:right w:val="nil"/>
            </w:tcBorders>
            <w:shd w:val="clear" w:color="auto" w:fill="auto"/>
            <w:noWrap/>
            <w:vAlign w:val="bottom"/>
            <w:hideMark/>
          </w:tcPr>
          <w:p w14:paraId="2C30AD3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p>
        </w:tc>
        <w:tc>
          <w:tcPr>
            <w:tcW w:w="1342" w:type="dxa"/>
            <w:tcBorders>
              <w:top w:val="nil"/>
              <w:left w:val="nil"/>
              <w:bottom w:val="nil"/>
              <w:right w:val="nil"/>
            </w:tcBorders>
            <w:shd w:val="clear" w:color="auto" w:fill="auto"/>
            <w:noWrap/>
            <w:vAlign w:val="bottom"/>
            <w:hideMark/>
          </w:tcPr>
          <w:p w14:paraId="6271249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489" w:type="dxa"/>
            <w:tcBorders>
              <w:top w:val="nil"/>
              <w:left w:val="nil"/>
              <w:bottom w:val="nil"/>
              <w:right w:val="nil"/>
            </w:tcBorders>
            <w:shd w:val="clear" w:color="auto" w:fill="auto"/>
            <w:vAlign w:val="bottom"/>
            <w:hideMark/>
          </w:tcPr>
          <w:p w14:paraId="29949A8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826" w:type="dxa"/>
            <w:tcBorders>
              <w:top w:val="nil"/>
              <w:left w:val="nil"/>
              <w:bottom w:val="nil"/>
              <w:right w:val="nil"/>
            </w:tcBorders>
            <w:shd w:val="clear" w:color="auto" w:fill="auto"/>
            <w:vAlign w:val="bottom"/>
            <w:hideMark/>
          </w:tcPr>
          <w:p w14:paraId="44F819C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r>
      <w:tr w:rsidR="001C6039" w:rsidRPr="00870CC6" w14:paraId="264225B5" w14:textId="77777777" w:rsidTr="002A6982">
        <w:trPr>
          <w:trHeight w:val="330"/>
        </w:trPr>
        <w:tc>
          <w:tcPr>
            <w:tcW w:w="4248" w:type="dxa"/>
            <w:tcBorders>
              <w:top w:val="single" w:sz="12" w:space="0" w:color="auto"/>
              <w:left w:val="single" w:sz="8" w:space="0" w:color="auto"/>
              <w:bottom w:val="single" w:sz="12" w:space="0" w:color="auto"/>
              <w:right w:val="nil"/>
            </w:tcBorders>
            <w:shd w:val="clear" w:color="000000" w:fill="F16656"/>
            <w:hideMark/>
          </w:tcPr>
          <w:p w14:paraId="75C9104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RAND / SF-36</w:t>
            </w:r>
          </w:p>
        </w:tc>
        <w:tc>
          <w:tcPr>
            <w:tcW w:w="1342" w:type="dxa"/>
            <w:tcBorders>
              <w:top w:val="single" w:sz="12" w:space="0" w:color="auto"/>
              <w:left w:val="nil"/>
              <w:bottom w:val="single" w:sz="12" w:space="0" w:color="auto"/>
              <w:right w:val="nil"/>
            </w:tcBorders>
            <w:shd w:val="clear" w:color="000000" w:fill="F16656"/>
            <w:hideMark/>
          </w:tcPr>
          <w:p w14:paraId="3D81AC8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89" w:type="dxa"/>
            <w:tcBorders>
              <w:top w:val="single" w:sz="12" w:space="0" w:color="auto"/>
              <w:left w:val="nil"/>
              <w:bottom w:val="single" w:sz="12" w:space="0" w:color="auto"/>
              <w:right w:val="nil"/>
            </w:tcBorders>
            <w:shd w:val="clear" w:color="000000" w:fill="F16656"/>
            <w:hideMark/>
          </w:tcPr>
          <w:p w14:paraId="32C4E7A6" w14:textId="77777777" w:rsidR="001C6039" w:rsidRPr="00870CC6" w:rsidRDefault="001C6039" w:rsidP="002A6982">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826" w:type="dxa"/>
            <w:tcBorders>
              <w:top w:val="single" w:sz="12" w:space="0" w:color="auto"/>
              <w:left w:val="nil"/>
              <w:bottom w:val="single" w:sz="12" w:space="0" w:color="auto"/>
              <w:right w:val="nil"/>
            </w:tcBorders>
            <w:shd w:val="clear" w:color="000000" w:fill="F16656"/>
            <w:hideMark/>
          </w:tcPr>
          <w:p w14:paraId="46F7AA0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58AE02E6" w14:textId="77777777" w:rsidTr="002A6982">
        <w:trPr>
          <w:trHeight w:val="315"/>
        </w:trPr>
        <w:tc>
          <w:tcPr>
            <w:tcW w:w="4248" w:type="dxa"/>
            <w:tcBorders>
              <w:top w:val="nil"/>
              <w:left w:val="nil"/>
              <w:bottom w:val="nil"/>
              <w:right w:val="nil"/>
            </w:tcBorders>
            <w:shd w:val="clear" w:color="auto" w:fill="auto"/>
            <w:vAlign w:val="bottom"/>
            <w:hideMark/>
          </w:tcPr>
          <w:p w14:paraId="52AD6AD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Pijn</w:t>
            </w:r>
          </w:p>
        </w:tc>
        <w:tc>
          <w:tcPr>
            <w:tcW w:w="1342" w:type="dxa"/>
            <w:tcBorders>
              <w:top w:val="nil"/>
              <w:left w:val="nil"/>
              <w:bottom w:val="nil"/>
              <w:right w:val="nil"/>
            </w:tcBorders>
            <w:shd w:val="clear" w:color="auto" w:fill="auto"/>
            <w:noWrap/>
            <w:hideMark/>
          </w:tcPr>
          <w:p w14:paraId="61E7BA8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val="restart"/>
            <w:tcBorders>
              <w:top w:val="nil"/>
              <w:left w:val="nil"/>
              <w:bottom w:val="single" w:sz="12" w:space="0" w:color="000000"/>
              <w:right w:val="nil"/>
            </w:tcBorders>
            <w:shd w:val="clear" w:color="auto" w:fill="auto"/>
            <w:vAlign w:val="center"/>
            <w:hideMark/>
          </w:tcPr>
          <w:p w14:paraId="11EAB3E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RAND-36 gratis, SF-36 (nieuwere versie) niet gratis</w:t>
            </w:r>
          </w:p>
        </w:tc>
        <w:tc>
          <w:tcPr>
            <w:tcW w:w="2826" w:type="dxa"/>
            <w:tcBorders>
              <w:top w:val="nil"/>
              <w:left w:val="nil"/>
              <w:bottom w:val="nil"/>
              <w:right w:val="nil"/>
            </w:tcBorders>
            <w:shd w:val="clear" w:color="auto" w:fill="auto"/>
            <w:hideMark/>
          </w:tcPr>
          <w:p w14:paraId="7404012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5B72B50F" w14:textId="77777777" w:rsidTr="002A6982">
        <w:trPr>
          <w:trHeight w:val="300"/>
        </w:trPr>
        <w:tc>
          <w:tcPr>
            <w:tcW w:w="4248" w:type="dxa"/>
            <w:tcBorders>
              <w:top w:val="nil"/>
              <w:left w:val="nil"/>
              <w:bottom w:val="nil"/>
              <w:right w:val="nil"/>
            </w:tcBorders>
            <w:shd w:val="clear" w:color="auto" w:fill="auto"/>
            <w:vAlign w:val="bottom"/>
            <w:hideMark/>
          </w:tcPr>
          <w:p w14:paraId="26B20C9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Vitaliteit</w:t>
            </w:r>
          </w:p>
        </w:tc>
        <w:tc>
          <w:tcPr>
            <w:tcW w:w="1342" w:type="dxa"/>
            <w:tcBorders>
              <w:top w:val="nil"/>
              <w:left w:val="nil"/>
              <w:bottom w:val="nil"/>
              <w:right w:val="nil"/>
            </w:tcBorders>
            <w:shd w:val="clear" w:color="auto" w:fill="auto"/>
            <w:noWrap/>
            <w:hideMark/>
          </w:tcPr>
          <w:p w14:paraId="1799F14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w:t>
            </w:r>
          </w:p>
        </w:tc>
        <w:tc>
          <w:tcPr>
            <w:tcW w:w="2489" w:type="dxa"/>
            <w:vMerge/>
            <w:tcBorders>
              <w:top w:val="nil"/>
              <w:left w:val="nil"/>
              <w:bottom w:val="single" w:sz="12" w:space="0" w:color="000000"/>
              <w:right w:val="nil"/>
            </w:tcBorders>
            <w:vAlign w:val="center"/>
            <w:hideMark/>
          </w:tcPr>
          <w:p w14:paraId="07CAAE6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5925FD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DA5A49A" w14:textId="77777777" w:rsidTr="002A6982">
        <w:trPr>
          <w:trHeight w:val="600"/>
        </w:trPr>
        <w:tc>
          <w:tcPr>
            <w:tcW w:w="4248" w:type="dxa"/>
            <w:tcBorders>
              <w:top w:val="nil"/>
              <w:left w:val="nil"/>
              <w:bottom w:val="nil"/>
              <w:right w:val="nil"/>
            </w:tcBorders>
            <w:shd w:val="clear" w:color="auto" w:fill="auto"/>
            <w:vAlign w:val="bottom"/>
            <w:hideMark/>
          </w:tcPr>
          <w:p w14:paraId="5A98DC0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Mentale gezondheid</w:t>
            </w:r>
          </w:p>
        </w:tc>
        <w:tc>
          <w:tcPr>
            <w:tcW w:w="1342" w:type="dxa"/>
            <w:tcBorders>
              <w:top w:val="nil"/>
              <w:left w:val="nil"/>
              <w:bottom w:val="nil"/>
              <w:right w:val="nil"/>
            </w:tcBorders>
            <w:shd w:val="clear" w:color="auto" w:fill="auto"/>
            <w:noWrap/>
            <w:hideMark/>
          </w:tcPr>
          <w:p w14:paraId="353D379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489" w:type="dxa"/>
            <w:vMerge/>
            <w:tcBorders>
              <w:top w:val="nil"/>
              <w:left w:val="nil"/>
              <w:bottom w:val="single" w:sz="12" w:space="0" w:color="000000"/>
              <w:right w:val="nil"/>
            </w:tcBorders>
            <w:vAlign w:val="center"/>
            <w:hideMark/>
          </w:tcPr>
          <w:p w14:paraId="088A167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348C83B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7CA39BD" w14:textId="77777777" w:rsidTr="002A6982">
        <w:trPr>
          <w:trHeight w:val="600"/>
        </w:trPr>
        <w:tc>
          <w:tcPr>
            <w:tcW w:w="4248" w:type="dxa"/>
            <w:tcBorders>
              <w:top w:val="nil"/>
              <w:left w:val="nil"/>
              <w:bottom w:val="nil"/>
              <w:right w:val="nil"/>
            </w:tcBorders>
            <w:shd w:val="clear" w:color="auto" w:fill="auto"/>
            <w:vAlign w:val="bottom"/>
            <w:hideMark/>
          </w:tcPr>
          <w:p w14:paraId="26A8665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Fysiek functioneren</w:t>
            </w:r>
          </w:p>
        </w:tc>
        <w:tc>
          <w:tcPr>
            <w:tcW w:w="1342" w:type="dxa"/>
            <w:tcBorders>
              <w:top w:val="nil"/>
              <w:left w:val="nil"/>
              <w:bottom w:val="nil"/>
              <w:right w:val="nil"/>
            </w:tcBorders>
            <w:shd w:val="clear" w:color="auto" w:fill="auto"/>
            <w:noWrap/>
            <w:hideMark/>
          </w:tcPr>
          <w:p w14:paraId="256BBD0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10</w:t>
            </w:r>
          </w:p>
        </w:tc>
        <w:tc>
          <w:tcPr>
            <w:tcW w:w="2489" w:type="dxa"/>
            <w:vMerge/>
            <w:tcBorders>
              <w:top w:val="nil"/>
              <w:left w:val="nil"/>
              <w:bottom w:val="single" w:sz="12" w:space="0" w:color="000000"/>
              <w:right w:val="nil"/>
            </w:tcBorders>
            <w:vAlign w:val="center"/>
            <w:hideMark/>
          </w:tcPr>
          <w:p w14:paraId="313F74B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6A6D225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29F7591" w14:textId="77777777" w:rsidTr="002A6982">
        <w:trPr>
          <w:trHeight w:val="600"/>
        </w:trPr>
        <w:tc>
          <w:tcPr>
            <w:tcW w:w="4248" w:type="dxa"/>
            <w:tcBorders>
              <w:top w:val="nil"/>
              <w:left w:val="nil"/>
              <w:bottom w:val="nil"/>
              <w:right w:val="nil"/>
            </w:tcBorders>
            <w:shd w:val="clear" w:color="auto" w:fill="auto"/>
            <w:hideMark/>
          </w:tcPr>
          <w:p w14:paraId="2416105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Sociaal functioneren</w:t>
            </w:r>
          </w:p>
        </w:tc>
        <w:tc>
          <w:tcPr>
            <w:tcW w:w="1342" w:type="dxa"/>
            <w:tcBorders>
              <w:top w:val="nil"/>
              <w:left w:val="nil"/>
              <w:bottom w:val="nil"/>
              <w:right w:val="nil"/>
            </w:tcBorders>
            <w:shd w:val="clear" w:color="auto" w:fill="auto"/>
            <w:noWrap/>
            <w:hideMark/>
          </w:tcPr>
          <w:p w14:paraId="7D7D4C5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tcBorders>
              <w:top w:val="nil"/>
              <w:left w:val="nil"/>
              <w:bottom w:val="single" w:sz="12" w:space="0" w:color="000000"/>
              <w:right w:val="nil"/>
            </w:tcBorders>
            <w:vAlign w:val="center"/>
            <w:hideMark/>
          </w:tcPr>
          <w:p w14:paraId="4AE6A00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C9671F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5B6A220C" w14:textId="77777777" w:rsidTr="002A6982">
        <w:trPr>
          <w:trHeight w:val="600"/>
        </w:trPr>
        <w:tc>
          <w:tcPr>
            <w:tcW w:w="4248" w:type="dxa"/>
            <w:tcBorders>
              <w:top w:val="nil"/>
              <w:left w:val="nil"/>
              <w:bottom w:val="nil"/>
              <w:right w:val="nil"/>
            </w:tcBorders>
            <w:shd w:val="clear" w:color="auto" w:fill="auto"/>
            <w:hideMark/>
          </w:tcPr>
          <w:p w14:paraId="3A6DE4D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Fysiek rol functioneren</w:t>
            </w:r>
          </w:p>
        </w:tc>
        <w:tc>
          <w:tcPr>
            <w:tcW w:w="1342" w:type="dxa"/>
            <w:tcBorders>
              <w:top w:val="nil"/>
              <w:left w:val="nil"/>
              <w:bottom w:val="nil"/>
              <w:right w:val="nil"/>
            </w:tcBorders>
            <w:shd w:val="clear" w:color="auto" w:fill="auto"/>
            <w:noWrap/>
            <w:hideMark/>
          </w:tcPr>
          <w:p w14:paraId="24EFCEB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w:t>
            </w:r>
          </w:p>
        </w:tc>
        <w:tc>
          <w:tcPr>
            <w:tcW w:w="2489" w:type="dxa"/>
            <w:vMerge/>
            <w:tcBorders>
              <w:top w:val="nil"/>
              <w:left w:val="nil"/>
              <w:bottom w:val="single" w:sz="12" w:space="0" w:color="000000"/>
              <w:right w:val="nil"/>
            </w:tcBorders>
            <w:vAlign w:val="center"/>
            <w:hideMark/>
          </w:tcPr>
          <w:p w14:paraId="1ED91F9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0A9D9BA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E086880" w14:textId="77777777" w:rsidTr="002A6982">
        <w:trPr>
          <w:trHeight w:val="600"/>
        </w:trPr>
        <w:tc>
          <w:tcPr>
            <w:tcW w:w="4248" w:type="dxa"/>
            <w:tcBorders>
              <w:top w:val="nil"/>
              <w:left w:val="nil"/>
              <w:bottom w:val="nil"/>
              <w:right w:val="nil"/>
            </w:tcBorders>
            <w:shd w:val="clear" w:color="auto" w:fill="auto"/>
            <w:hideMark/>
          </w:tcPr>
          <w:p w14:paraId="11A91D4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Emotioneel rol functioneren</w:t>
            </w:r>
          </w:p>
        </w:tc>
        <w:tc>
          <w:tcPr>
            <w:tcW w:w="1342" w:type="dxa"/>
            <w:tcBorders>
              <w:top w:val="nil"/>
              <w:left w:val="nil"/>
              <w:bottom w:val="nil"/>
              <w:right w:val="nil"/>
            </w:tcBorders>
            <w:shd w:val="clear" w:color="auto" w:fill="auto"/>
            <w:noWrap/>
            <w:hideMark/>
          </w:tcPr>
          <w:p w14:paraId="1FD4C40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3</w:t>
            </w:r>
          </w:p>
        </w:tc>
        <w:tc>
          <w:tcPr>
            <w:tcW w:w="2489" w:type="dxa"/>
            <w:vMerge/>
            <w:tcBorders>
              <w:top w:val="nil"/>
              <w:left w:val="nil"/>
              <w:bottom w:val="single" w:sz="12" w:space="0" w:color="000000"/>
              <w:right w:val="nil"/>
            </w:tcBorders>
            <w:vAlign w:val="center"/>
            <w:hideMark/>
          </w:tcPr>
          <w:p w14:paraId="4070D97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hideMark/>
          </w:tcPr>
          <w:p w14:paraId="4454A34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8F2FE43" w14:textId="77777777" w:rsidTr="002A6982">
        <w:trPr>
          <w:trHeight w:val="915"/>
        </w:trPr>
        <w:tc>
          <w:tcPr>
            <w:tcW w:w="4248" w:type="dxa"/>
            <w:tcBorders>
              <w:top w:val="nil"/>
              <w:left w:val="nil"/>
              <w:bottom w:val="single" w:sz="12" w:space="0" w:color="auto"/>
              <w:right w:val="nil"/>
            </w:tcBorders>
            <w:shd w:val="clear" w:color="auto" w:fill="auto"/>
            <w:hideMark/>
          </w:tcPr>
          <w:p w14:paraId="239DFFE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GHP1: Wat vindt u, over het algemeen genomen, van uw gezondheid?</w:t>
            </w:r>
            <w:r w:rsidRPr="00870CC6">
              <w:rPr>
                <w:rFonts w:ascii="Calibri" w:hAnsi="Calibri" w:cs="Calibri"/>
                <w:color w:val="FF0000"/>
                <w:sz w:val="22"/>
                <w:szCs w:val="22"/>
              </w:rPr>
              <w:t xml:space="preserve"> </w:t>
            </w:r>
          </w:p>
        </w:tc>
        <w:tc>
          <w:tcPr>
            <w:tcW w:w="1342" w:type="dxa"/>
            <w:tcBorders>
              <w:top w:val="nil"/>
              <w:left w:val="nil"/>
              <w:bottom w:val="single" w:sz="12" w:space="0" w:color="auto"/>
              <w:right w:val="nil"/>
            </w:tcBorders>
            <w:shd w:val="clear" w:color="auto" w:fill="auto"/>
            <w:hideMark/>
          </w:tcPr>
          <w:p w14:paraId="7F6FB94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7C24C47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single" w:sz="12" w:space="0" w:color="auto"/>
              <w:right w:val="nil"/>
            </w:tcBorders>
            <w:shd w:val="clear" w:color="auto" w:fill="auto"/>
            <w:hideMark/>
          </w:tcPr>
          <w:p w14:paraId="299309F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29A1E1BF" w14:textId="77777777" w:rsidTr="002A6982">
        <w:trPr>
          <w:trHeight w:val="330"/>
        </w:trPr>
        <w:tc>
          <w:tcPr>
            <w:tcW w:w="4248" w:type="dxa"/>
            <w:tcBorders>
              <w:top w:val="nil"/>
              <w:left w:val="nil"/>
              <w:bottom w:val="nil"/>
              <w:right w:val="nil"/>
            </w:tcBorders>
            <w:shd w:val="clear" w:color="auto" w:fill="auto"/>
            <w:noWrap/>
            <w:vAlign w:val="bottom"/>
            <w:hideMark/>
          </w:tcPr>
          <w:p w14:paraId="6D11118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p>
        </w:tc>
        <w:tc>
          <w:tcPr>
            <w:tcW w:w="1342" w:type="dxa"/>
            <w:tcBorders>
              <w:top w:val="nil"/>
              <w:left w:val="nil"/>
              <w:bottom w:val="nil"/>
              <w:right w:val="nil"/>
            </w:tcBorders>
            <w:shd w:val="clear" w:color="auto" w:fill="auto"/>
            <w:noWrap/>
            <w:vAlign w:val="bottom"/>
            <w:hideMark/>
          </w:tcPr>
          <w:p w14:paraId="42DA42E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489" w:type="dxa"/>
            <w:tcBorders>
              <w:top w:val="nil"/>
              <w:left w:val="nil"/>
              <w:bottom w:val="nil"/>
              <w:right w:val="nil"/>
            </w:tcBorders>
            <w:shd w:val="clear" w:color="auto" w:fill="auto"/>
            <w:noWrap/>
            <w:vAlign w:val="bottom"/>
            <w:hideMark/>
          </w:tcPr>
          <w:p w14:paraId="4A468B0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826" w:type="dxa"/>
            <w:tcBorders>
              <w:top w:val="nil"/>
              <w:left w:val="nil"/>
              <w:bottom w:val="nil"/>
              <w:right w:val="nil"/>
            </w:tcBorders>
            <w:shd w:val="clear" w:color="auto" w:fill="auto"/>
            <w:vAlign w:val="bottom"/>
            <w:hideMark/>
          </w:tcPr>
          <w:p w14:paraId="0F50CBA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r>
      <w:tr w:rsidR="001C6039" w:rsidRPr="00870CC6" w14:paraId="069B21A7" w14:textId="77777777" w:rsidTr="002A6982">
        <w:trPr>
          <w:trHeight w:val="330"/>
        </w:trPr>
        <w:tc>
          <w:tcPr>
            <w:tcW w:w="4248" w:type="dxa"/>
            <w:tcBorders>
              <w:top w:val="single" w:sz="12" w:space="0" w:color="auto"/>
              <w:left w:val="single" w:sz="8" w:space="0" w:color="auto"/>
              <w:bottom w:val="single" w:sz="12" w:space="0" w:color="auto"/>
              <w:right w:val="nil"/>
            </w:tcBorders>
            <w:shd w:val="clear" w:color="000000" w:fill="F16656"/>
            <w:hideMark/>
          </w:tcPr>
          <w:p w14:paraId="425E1D9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VAS/NRS</w:t>
            </w:r>
          </w:p>
        </w:tc>
        <w:tc>
          <w:tcPr>
            <w:tcW w:w="1342" w:type="dxa"/>
            <w:tcBorders>
              <w:top w:val="single" w:sz="12" w:space="0" w:color="auto"/>
              <w:left w:val="nil"/>
              <w:bottom w:val="single" w:sz="12" w:space="0" w:color="auto"/>
              <w:right w:val="nil"/>
            </w:tcBorders>
            <w:shd w:val="clear" w:color="000000" w:fill="F16656"/>
            <w:hideMark/>
          </w:tcPr>
          <w:p w14:paraId="2FA16B4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89" w:type="dxa"/>
            <w:tcBorders>
              <w:top w:val="single" w:sz="12" w:space="0" w:color="auto"/>
              <w:left w:val="nil"/>
              <w:bottom w:val="single" w:sz="12" w:space="0" w:color="auto"/>
              <w:right w:val="nil"/>
            </w:tcBorders>
            <w:shd w:val="clear" w:color="000000" w:fill="F16656"/>
            <w:hideMark/>
          </w:tcPr>
          <w:p w14:paraId="5E9DDC6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826" w:type="dxa"/>
            <w:tcBorders>
              <w:top w:val="single" w:sz="12" w:space="0" w:color="auto"/>
              <w:left w:val="nil"/>
              <w:bottom w:val="single" w:sz="12" w:space="0" w:color="auto"/>
              <w:right w:val="nil"/>
            </w:tcBorders>
            <w:shd w:val="clear" w:color="000000" w:fill="F16656"/>
            <w:hideMark/>
          </w:tcPr>
          <w:p w14:paraId="691C880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5AD57696" w14:textId="77777777" w:rsidTr="002A6982">
        <w:trPr>
          <w:trHeight w:val="330"/>
        </w:trPr>
        <w:tc>
          <w:tcPr>
            <w:tcW w:w="4248" w:type="dxa"/>
            <w:tcBorders>
              <w:top w:val="nil"/>
              <w:left w:val="nil"/>
              <w:bottom w:val="single" w:sz="12" w:space="0" w:color="auto"/>
              <w:right w:val="nil"/>
            </w:tcBorders>
            <w:shd w:val="clear" w:color="auto" w:fill="auto"/>
            <w:hideMark/>
          </w:tcPr>
          <w:p w14:paraId="0866C47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VAS/NRS pijn</w:t>
            </w:r>
          </w:p>
        </w:tc>
        <w:tc>
          <w:tcPr>
            <w:tcW w:w="1342" w:type="dxa"/>
            <w:tcBorders>
              <w:top w:val="nil"/>
              <w:left w:val="nil"/>
              <w:bottom w:val="single" w:sz="12" w:space="0" w:color="auto"/>
              <w:right w:val="nil"/>
            </w:tcBorders>
            <w:shd w:val="clear" w:color="auto" w:fill="auto"/>
            <w:hideMark/>
          </w:tcPr>
          <w:p w14:paraId="698C811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tcBorders>
              <w:top w:val="nil"/>
              <w:left w:val="nil"/>
              <w:bottom w:val="single" w:sz="12" w:space="0" w:color="auto"/>
              <w:right w:val="nil"/>
            </w:tcBorders>
            <w:shd w:val="clear" w:color="auto" w:fill="auto"/>
            <w:hideMark/>
          </w:tcPr>
          <w:p w14:paraId="4E414A7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c>
          <w:tcPr>
            <w:tcW w:w="2826" w:type="dxa"/>
            <w:tcBorders>
              <w:top w:val="nil"/>
              <w:left w:val="nil"/>
              <w:bottom w:val="single" w:sz="12" w:space="0" w:color="auto"/>
              <w:right w:val="nil"/>
            </w:tcBorders>
            <w:shd w:val="clear" w:color="auto" w:fill="auto"/>
            <w:hideMark/>
          </w:tcPr>
          <w:p w14:paraId="39D27B6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2B2EE671" w14:textId="77777777" w:rsidTr="002A6982">
        <w:trPr>
          <w:trHeight w:val="330"/>
        </w:trPr>
        <w:tc>
          <w:tcPr>
            <w:tcW w:w="4248" w:type="dxa"/>
            <w:tcBorders>
              <w:top w:val="nil"/>
              <w:left w:val="nil"/>
              <w:bottom w:val="nil"/>
              <w:right w:val="nil"/>
            </w:tcBorders>
            <w:shd w:val="clear" w:color="auto" w:fill="auto"/>
            <w:noWrap/>
            <w:vAlign w:val="bottom"/>
            <w:hideMark/>
          </w:tcPr>
          <w:p w14:paraId="4A33339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p>
        </w:tc>
        <w:tc>
          <w:tcPr>
            <w:tcW w:w="1342" w:type="dxa"/>
            <w:tcBorders>
              <w:top w:val="nil"/>
              <w:left w:val="nil"/>
              <w:bottom w:val="nil"/>
              <w:right w:val="nil"/>
            </w:tcBorders>
            <w:shd w:val="clear" w:color="auto" w:fill="auto"/>
            <w:noWrap/>
            <w:vAlign w:val="bottom"/>
            <w:hideMark/>
          </w:tcPr>
          <w:p w14:paraId="294F965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489" w:type="dxa"/>
            <w:tcBorders>
              <w:top w:val="nil"/>
              <w:left w:val="nil"/>
              <w:bottom w:val="nil"/>
              <w:right w:val="nil"/>
            </w:tcBorders>
            <w:shd w:val="clear" w:color="auto" w:fill="auto"/>
            <w:noWrap/>
            <w:vAlign w:val="bottom"/>
            <w:hideMark/>
          </w:tcPr>
          <w:p w14:paraId="6D47DAC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826" w:type="dxa"/>
            <w:tcBorders>
              <w:top w:val="nil"/>
              <w:left w:val="nil"/>
              <w:bottom w:val="nil"/>
              <w:right w:val="nil"/>
            </w:tcBorders>
            <w:shd w:val="clear" w:color="auto" w:fill="auto"/>
            <w:vAlign w:val="bottom"/>
            <w:hideMark/>
          </w:tcPr>
          <w:p w14:paraId="789FF2B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r>
      <w:tr w:rsidR="001C6039" w:rsidRPr="00870CC6" w14:paraId="56071A13" w14:textId="77777777" w:rsidTr="002A6982">
        <w:trPr>
          <w:trHeight w:val="330"/>
        </w:trPr>
        <w:tc>
          <w:tcPr>
            <w:tcW w:w="4248" w:type="dxa"/>
            <w:tcBorders>
              <w:top w:val="single" w:sz="12" w:space="0" w:color="auto"/>
              <w:left w:val="single" w:sz="8" w:space="0" w:color="auto"/>
              <w:bottom w:val="single" w:sz="12" w:space="0" w:color="auto"/>
              <w:right w:val="nil"/>
            </w:tcBorders>
            <w:shd w:val="clear" w:color="000000" w:fill="F16656"/>
            <w:hideMark/>
          </w:tcPr>
          <w:p w14:paraId="414B4B0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EQ-5D</w:t>
            </w:r>
          </w:p>
        </w:tc>
        <w:tc>
          <w:tcPr>
            <w:tcW w:w="1342" w:type="dxa"/>
            <w:tcBorders>
              <w:top w:val="single" w:sz="12" w:space="0" w:color="auto"/>
              <w:left w:val="nil"/>
              <w:bottom w:val="single" w:sz="12" w:space="0" w:color="auto"/>
              <w:right w:val="nil"/>
            </w:tcBorders>
            <w:shd w:val="clear" w:color="000000" w:fill="F16656"/>
            <w:hideMark/>
          </w:tcPr>
          <w:p w14:paraId="008B0EF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89" w:type="dxa"/>
            <w:tcBorders>
              <w:top w:val="single" w:sz="12" w:space="0" w:color="auto"/>
              <w:left w:val="nil"/>
              <w:bottom w:val="single" w:sz="12" w:space="0" w:color="auto"/>
              <w:right w:val="nil"/>
            </w:tcBorders>
            <w:shd w:val="clear" w:color="000000" w:fill="F16656"/>
            <w:hideMark/>
          </w:tcPr>
          <w:p w14:paraId="71C8BF2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826" w:type="dxa"/>
            <w:tcBorders>
              <w:top w:val="single" w:sz="12" w:space="0" w:color="auto"/>
              <w:left w:val="nil"/>
              <w:bottom w:val="single" w:sz="12" w:space="0" w:color="auto"/>
              <w:right w:val="nil"/>
            </w:tcBorders>
            <w:shd w:val="clear" w:color="000000" w:fill="F16656"/>
            <w:hideMark/>
          </w:tcPr>
          <w:p w14:paraId="3D5A8E0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62272E7B" w14:textId="77777777" w:rsidTr="002A6982">
        <w:trPr>
          <w:trHeight w:val="315"/>
        </w:trPr>
        <w:tc>
          <w:tcPr>
            <w:tcW w:w="4248" w:type="dxa"/>
            <w:tcBorders>
              <w:top w:val="nil"/>
              <w:left w:val="nil"/>
              <w:bottom w:val="nil"/>
              <w:right w:val="nil"/>
            </w:tcBorders>
            <w:shd w:val="clear" w:color="auto" w:fill="auto"/>
            <w:noWrap/>
            <w:vAlign w:val="bottom"/>
            <w:hideMark/>
          </w:tcPr>
          <w:p w14:paraId="698036F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Pijn/klachten</w:t>
            </w:r>
          </w:p>
        </w:tc>
        <w:tc>
          <w:tcPr>
            <w:tcW w:w="1342" w:type="dxa"/>
            <w:tcBorders>
              <w:top w:val="nil"/>
              <w:left w:val="nil"/>
              <w:bottom w:val="nil"/>
              <w:right w:val="nil"/>
            </w:tcBorders>
            <w:shd w:val="clear" w:color="auto" w:fill="auto"/>
            <w:noWrap/>
            <w:vAlign w:val="bottom"/>
            <w:hideMark/>
          </w:tcPr>
          <w:p w14:paraId="76C8DF4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val="restart"/>
            <w:tcBorders>
              <w:top w:val="nil"/>
              <w:left w:val="nil"/>
              <w:bottom w:val="single" w:sz="12" w:space="0" w:color="000000"/>
              <w:right w:val="nil"/>
            </w:tcBorders>
            <w:shd w:val="clear" w:color="auto" w:fill="auto"/>
            <w:vAlign w:val="center"/>
            <w:hideMark/>
          </w:tcPr>
          <w:p w14:paraId="132A2F7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 voor niet-commerciële doeleinden</w:t>
            </w:r>
          </w:p>
        </w:tc>
        <w:tc>
          <w:tcPr>
            <w:tcW w:w="2826" w:type="dxa"/>
            <w:tcBorders>
              <w:top w:val="nil"/>
              <w:left w:val="nil"/>
              <w:bottom w:val="nil"/>
              <w:right w:val="nil"/>
            </w:tcBorders>
            <w:shd w:val="clear" w:color="auto" w:fill="auto"/>
            <w:vAlign w:val="bottom"/>
            <w:hideMark/>
          </w:tcPr>
          <w:p w14:paraId="546C849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41CE2CF9" w14:textId="77777777" w:rsidTr="002A6982">
        <w:trPr>
          <w:trHeight w:val="300"/>
        </w:trPr>
        <w:tc>
          <w:tcPr>
            <w:tcW w:w="4248" w:type="dxa"/>
            <w:tcBorders>
              <w:top w:val="nil"/>
              <w:left w:val="nil"/>
              <w:bottom w:val="nil"/>
              <w:right w:val="nil"/>
            </w:tcBorders>
            <w:shd w:val="clear" w:color="auto" w:fill="auto"/>
            <w:noWrap/>
            <w:vAlign w:val="bottom"/>
            <w:hideMark/>
          </w:tcPr>
          <w:p w14:paraId="142F032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lastRenderedPageBreak/>
              <w:t>Stemming</w:t>
            </w:r>
          </w:p>
        </w:tc>
        <w:tc>
          <w:tcPr>
            <w:tcW w:w="1342" w:type="dxa"/>
            <w:tcBorders>
              <w:top w:val="nil"/>
              <w:left w:val="nil"/>
              <w:bottom w:val="nil"/>
              <w:right w:val="nil"/>
            </w:tcBorders>
            <w:shd w:val="clear" w:color="auto" w:fill="auto"/>
            <w:noWrap/>
            <w:vAlign w:val="bottom"/>
            <w:hideMark/>
          </w:tcPr>
          <w:p w14:paraId="6A99645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19AAF74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4EDE50C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49ADB195" w14:textId="77777777" w:rsidTr="002A6982">
        <w:trPr>
          <w:trHeight w:val="300"/>
        </w:trPr>
        <w:tc>
          <w:tcPr>
            <w:tcW w:w="4248" w:type="dxa"/>
            <w:tcBorders>
              <w:top w:val="nil"/>
              <w:left w:val="nil"/>
              <w:bottom w:val="nil"/>
              <w:right w:val="nil"/>
            </w:tcBorders>
            <w:shd w:val="clear" w:color="auto" w:fill="auto"/>
            <w:hideMark/>
          </w:tcPr>
          <w:p w14:paraId="1DA0334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Dagelijkse activiteiten</w:t>
            </w:r>
          </w:p>
        </w:tc>
        <w:tc>
          <w:tcPr>
            <w:tcW w:w="1342" w:type="dxa"/>
            <w:tcBorders>
              <w:top w:val="nil"/>
              <w:left w:val="nil"/>
              <w:bottom w:val="nil"/>
              <w:right w:val="nil"/>
            </w:tcBorders>
            <w:shd w:val="clear" w:color="auto" w:fill="auto"/>
            <w:noWrap/>
            <w:vAlign w:val="bottom"/>
            <w:hideMark/>
          </w:tcPr>
          <w:p w14:paraId="25DB4CE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692249A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636F8E2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41DB5608" w14:textId="77777777" w:rsidTr="002A6982">
        <w:trPr>
          <w:trHeight w:val="300"/>
        </w:trPr>
        <w:tc>
          <w:tcPr>
            <w:tcW w:w="4248" w:type="dxa"/>
            <w:tcBorders>
              <w:top w:val="nil"/>
              <w:left w:val="nil"/>
              <w:bottom w:val="nil"/>
              <w:right w:val="nil"/>
            </w:tcBorders>
            <w:shd w:val="clear" w:color="auto" w:fill="auto"/>
            <w:noWrap/>
            <w:vAlign w:val="bottom"/>
            <w:hideMark/>
          </w:tcPr>
          <w:p w14:paraId="2782702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Mobiliteit</w:t>
            </w:r>
          </w:p>
        </w:tc>
        <w:tc>
          <w:tcPr>
            <w:tcW w:w="1342" w:type="dxa"/>
            <w:tcBorders>
              <w:top w:val="nil"/>
              <w:left w:val="nil"/>
              <w:bottom w:val="nil"/>
              <w:right w:val="nil"/>
            </w:tcBorders>
            <w:shd w:val="clear" w:color="auto" w:fill="auto"/>
            <w:noWrap/>
            <w:vAlign w:val="bottom"/>
            <w:hideMark/>
          </w:tcPr>
          <w:p w14:paraId="5216606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3F7CA15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2B46453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0DC9B51" w14:textId="77777777" w:rsidTr="002A6982">
        <w:trPr>
          <w:trHeight w:val="315"/>
        </w:trPr>
        <w:tc>
          <w:tcPr>
            <w:tcW w:w="4248" w:type="dxa"/>
            <w:tcBorders>
              <w:top w:val="nil"/>
              <w:left w:val="nil"/>
              <w:bottom w:val="single" w:sz="12" w:space="0" w:color="auto"/>
              <w:right w:val="nil"/>
            </w:tcBorders>
            <w:shd w:val="clear" w:color="auto" w:fill="auto"/>
            <w:hideMark/>
          </w:tcPr>
          <w:p w14:paraId="16804A1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Zelfzorg</w:t>
            </w:r>
          </w:p>
        </w:tc>
        <w:tc>
          <w:tcPr>
            <w:tcW w:w="1342" w:type="dxa"/>
            <w:tcBorders>
              <w:top w:val="nil"/>
              <w:left w:val="nil"/>
              <w:bottom w:val="single" w:sz="12" w:space="0" w:color="auto"/>
              <w:right w:val="nil"/>
            </w:tcBorders>
            <w:shd w:val="clear" w:color="auto" w:fill="auto"/>
            <w:hideMark/>
          </w:tcPr>
          <w:p w14:paraId="52A6743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56C586D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single" w:sz="12" w:space="0" w:color="auto"/>
              <w:right w:val="nil"/>
            </w:tcBorders>
            <w:shd w:val="clear" w:color="auto" w:fill="auto"/>
            <w:hideMark/>
          </w:tcPr>
          <w:p w14:paraId="72D2178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D5AA88D" w14:textId="77777777" w:rsidTr="002A6982">
        <w:trPr>
          <w:trHeight w:val="330"/>
        </w:trPr>
        <w:tc>
          <w:tcPr>
            <w:tcW w:w="4248" w:type="dxa"/>
            <w:tcBorders>
              <w:top w:val="nil"/>
              <w:left w:val="nil"/>
              <w:bottom w:val="nil"/>
              <w:right w:val="nil"/>
            </w:tcBorders>
            <w:shd w:val="clear" w:color="auto" w:fill="auto"/>
            <w:noWrap/>
            <w:vAlign w:val="bottom"/>
            <w:hideMark/>
          </w:tcPr>
          <w:p w14:paraId="2A3F11D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p>
        </w:tc>
        <w:tc>
          <w:tcPr>
            <w:tcW w:w="1342" w:type="dxa"/>
            <w:tcBorders>
              <w:top w:val="nil"/>
              <w:left w:val="nil"/>
              <w:bottom w:val="nil"/>
              <w:right w:val="nil"/>
            </w:tcBorders>
            <w:shd w:val="clear" w:color="auto" w:fill="auto"/>
            <w:noWrap/>
            <w:vAlign w:val="bottom"/>
            <w:hideMark/>
          </w:tcPr>
          <w:p w14:paraId="509B834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489" w:type="dxa"/>
            <w:tcBorders>
              <w:top w:val="nil"/>
              <w:left w:val="nil"/>
              <w:bottom w:val="nil"/>
              <w:right w:val="nil"/>
            </w:tcBorders>
            <w:shd w:val="clear" w:color="auto" w:fill="auto"/>
            <w:noWrap/>
            <w:vAlign w:val="bottom"/>
            <w:hideMark/>
          </w:tcPr>
          <w:p w14:paraId="79070B0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826" w:type="dxa"/>
            <w:tcBorders>
              <w:top w:val="nil"/>
              <w:left w:val="nil"/>
              <w:bottom w:val="nil"/>
              <w:right w:val="nil"/>
            </w:tcBorders>
            <w:shd w:val="clear" w:color="auto" w:fill="auto"/>
            <w:vAlign w:val="bottom"/>
            <w:hideMark/>
          </w:tcPr>
          <w:p w14:paraId="1E3FB6F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r>
      <w:tr w:rsidR="001C6039" w:rsidRPr="00870CC6" w14:paraId="3FF87ED5" w14:textId="77777777" w:rsidTr="002A6982">
        <w:trPr>
          <w:trHeight w:val="630"/>
        </w:trPr>
        <w:tc>
          <w:tcPr>
            <w:tcW w:w="4248" w:type="dxa"/>
            <w:tcBorders>
              <w:top w:val="single" w:sz="12" w:space="0" w:color="auto"/>
              <w:left w:val="single" w:sz="8" w:space="0" w:color="auto"/>
              <w:bottom w:val="single" w:sz="12" w:space="0" w:color="auto"/>
              <w:right w:val="nil"/>
            </w:tcBorders>
            <w:shd w:val="clear" w:color="000000" w:fill="F16656"/>
            <w:hideMark/>
          </w:tcPr>
          <w:p w14:paraId="6A00F10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EORTC QLQ-C30 - kanker-specifiek</w:t>
            </w:r>
          </w:p>
        </w:tc>
        <w:tc>
          <w:tcPr>
            <w:tcW w:w="1342" w:type="dxa"/>
            <w:tcBorders>
              <w:top w:val="single" w:sz="12" w:space="0" w:color="auto"/>
              <w:left w:val="nil"/>
              <w:bottom w:val="single" w:sz="12" w:space="0" w:color="auto"/>
              <w:right w:val="nil"/>
            </w:tcBorders>
            <w:shd w:val="clear" w:color="000000" w:fill="F16656"/>
            <w:hideMark/>
          </w:tcPr>
          <w:p w14:paraId="412A8DA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89" w:type="dxa"/>
            <w:tcBorders>
              <w:top w:val="single" w:sz="12" w:space="0" w:color="auto"/>
              <w:left w:val="nil"/>
              <w:bottom w:val="single" w:sz="12" w:space="0" w:color="auto"/>
              <w:right w:val="nil"/>
            </w:tcBorders>
            <w:shd w:val="clear" w:color="000000" w:fill="F16656"/>
            <w:vAlign w:val="center"/>
            <w:hideMark/>
          </w:tcPr>
          <w:p w14:paraId="188914CA" w14:textId="77777777" w:rsidR="001C6039" w:rsidRPr="00870CC6" w:rsidRDefault="001C6039" w:rsidP="002A6982">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826" w:type="dxa"/>
            <w:tcBorders>
              <w:top w:val="single" w:sz="12" w:space="0" w:color="auto"/>
              <w:left w:val="nil"/>
              <w:bottom w:val="single" w:sz="12" w:space="0" w:color="auto"/>
              <w:right w:val="nil"/>
            </w:tcBorders>
            <w:shd w:val="clear" w:color="000000" w:fill="F16656"/>
            <w:hideMark/>
          </w:tcPr>
          <w:p w14:paraId="5DEF4A0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4632D4EA" w14:textId="77777777" w:rsidTr="002A6982">
        <w:trPr>
          <w:trHeight w:val="315"/>
        </w:trPr>
        <w:tc>
          <w:tcPr>
            <w:tcW w:w="4248" w:type="dxa"/>
            <w:tcBorders>
              <w:top w:val="nil"/>
              <w:left w:val="nil"/>
              <w:bottom w:val="nil"/>
              <w:right w:val="nil"/>
            </w:tcBorders>
            <w:shd w:val="clear" w:color="auto" w:fill="auto"/>
            <w:noWrap/>
            <w:vAlign w:val="bottom"/>
            <w:hideMark/>
          </w:tcPr>
          <w:p w14:paraId="3B268E5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Pijn</w:t>
            </w:r>
          </w:p>
        </w:tc>
        <w:tc>
          <w:tcPr>
            <w:tcW w:w="1342" w:type="dxa"/>
            <w:tcBorders>
              <w:top w:val="nil"/>
              <w:left w:val="nil"/>
              <w:bottom w:val="nil"/>
              <w:right w:val="nil"/>
            </w:tcBorders>
            <w:shd w:val="clear" w:color="auto" w:fill="auto"/>
            <w:noWrap/>
            <w:vAlign w:val="bottom"/>
            <w:hideMark/>
          </w:tcPr>
          <w:p w14:paraId="51306F9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val="restart"/>
            <w:tcBorders>
              <w:top w:val="nil"/>
              <w:left w:val="nil"/>
              <w:bottom w:val="single" w:sz="12" w:space="0" w:color="000000"/>
              <w:right w:val="nil"/>
            </w:tcBorders>
            <w:shd w:val="clear" w:color="auto" w:fill="auto"/>
            <w:noWrap/>
            <w:vAlign w:val="center"/>
            <w:hideMark/>
          </w:tcPr>
          <w:p w14:paraId="4A35934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w:t>
            </w:r>
          </w:p>
        </w:tc>
        <w:tc>
          <w:tcPr>
            <w:tcW w:w="2826" w:type="dxa"/>
            <w:tcBorders>
              <w:top w:val="nil"/>
              <w:left w:val="nil"/>
              <w:bottom w:val="nil"/>
              <w:right w:val="nil"/>
            </w:tcBorders>
            <w:shd w:val="clear" w:color="auto" w:fill="auto"/>
            <w:vAlign w:val="bottom"/>
            <w:hideMark/>
          </w:tcPr>
          <w:p w14:paraId="045EDC3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2111B10" w14:textId="77777777" w:rsidTr="002A6982">
        <w:trPr>
          <w:trHeight w:val="300"/>
        </w:trPr>
        <w:tc>
          <w:tcPr>
            <w:tcW w:w="4248" w:type="dxa"/>
            <w:tcBorders>
              <w:top w:val="nil"/>
              <w:left w:val="nil"/>
              <w:bottom w:val="nil"/>
              <w:right w:val="nil"/>
            </w:tcBorders>
            <w:shd w:val="clear" w:color="auto" w:fill="auto"/>
            <w:noWrap/>
            <w:vAlign w:val="bottom"/>
            <w:hideMark/>
          </w:tcPr>
          <w:p w14:paraId="271EF1E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Vermoeidheid</w:t>
            </w:r>
          </w:p>
        </w:tc>
        <w:tc>
          <w:tcPr>
            <w:tcW w:w="1342" w:type="dxa"/>
            <w:tcBorders>
              <w:top w:val="nil"/>
              <w:left w:val="nil"/>
              <w:bottom w:val="nil"/>
              <w:right w:val="nil"/>
            </w:tcBorders>
            <w:shd w:val="clear" w:color="auto" w:fill="auto"/>
            <w:noWrap/>
            <w:vAlign w:val="bottom"/>
            <w:hideMark/>
          </w:tcPr>
          <w:p w14:paraId="6933A73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3</w:t>
            </w:r>
          </w:p>
        </w:tc>
        <w:tc>
          <w:tcPr>
            <w:tcW w:w="2489" w:type="dxa"/>
            <w:vMerge/>
            <w:tcBorders>
              <w:top w:val="nil"/>
              <w:left w:val="nil"/>
              <w:bottom w:val="single" w:sz="12" w:space="0" w:color="000000"/>
              <w:right w:val="nil"/>
            </w:tcBorders>
            <w:vAlign w:val="center"/>
            <w:hideMark/>
          </w:tcPr>
          <w:p w14:paraId="7DA23FC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5475462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63B6CF07" w14:textId="77777777" w:rsidTr="002A6982">
        <w:trPr>
          <w:trHeight w:val="300"/>
        </w:trPr>
        <w:tc>
          <w:tcPr>
            <w:tcW w:w="4248" w:type="dxa"/>
            <w:tcBorders>
              <w:top w:val="nil"/>
              <w:left w:val="nil"/>
              <w:bottom w:val="nil"/>
              <w:right w:val="nil"/>
            </w:tcBorders>
            <w:shd w:val="clear" w:color="auto" w:fill="auto"/>
            <w:noWrap/>
            <w:vAlign w:val="bottom"/>
            <w:hideMark/>
          </w:tcPr>
          <w:p w14:paraId="554806E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Item 11: Heeft u moeite met slapen gehad?</w:t>
            </w:r>
          </w:p>
        </w:tc>
        <w:tc>
          <w:tcPr>
            <w:tcW w:w="1342" w:type="dxa"/>
            <w:tcBorders>
              <w:top w:val="nil"/>
              <w:left w:val="nil"/>
              <w:bottom w:val="nil"/>
              <w:right w:val="nil"/>
            </w:tcBorders>
            <w:shd w:val="clear" w:color="auto" w:fill="auto"/>
            <w:noWrap/>
            <w:vAlign w:val="bottom"/>
            <w:hideMark/>
          </w:tcPr>
          <w:p w14:paraId="473EDBA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89" w:type="dxa"/>
            <w:vMerge/>
            <w:tcBorders>
              <w:top w:val="nil"/>
              <w:left w:val="nil"/>
              <w:bottom w:val="single" w:sz="12" w:space="0" w:color="000000"/>
              <w:right w:val="nil"/>
            </w:tcBorders>
            <w:vAlign w:val="center"/>
            <w:hideMark/>
          </w:tcPr>
          <w:p w14:paraId="517DBE4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5FF8B7F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578B332E" w14:textId="77777777" w:rsidTr="002A6982">
        <w:trPr>
          <w:trHeight w:val="300"/>
        </w:trPr>
        <w:tc>
          <w:tcPr>
            <w:tcW w:w="4248" w:type="dxa"/>
            <w:tcBorders>
              <w:top w:val="nil"/>
              <w:left w:val="nil"/>
              <w:bottom w:val="nil"/>
              <w:right w:val="nil"/>
            </w:tcBorders>
            <w:shd w:val="clear" w:color="auto" w:fill="auto"/>
            <w:noWrap/>
            <w:vAlign w:val="bottom"/>
            <w:hideMark/>
          </w:tcPr>
          <w:p w14:paraId="77313E3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Cognitief functioneren</w:t>
            </w:r>
          </w:p>
        </w:tc>
        <w:tc>
          <w:tcPr>
            <w:tcW w:w="1342" w:type="dxa"/>
            <w:tcBorders>
              <w:top w:val="nil"/>
              <w:left w:val="nil"/>
              <w:bottom w:val="nil"/>
              <w:right w:val="nil"/>
            </w:tcBorders>
            <w:shd w:val="clear" w:color="auto" w:fill="auto"/>
            <w:noWrap/>
            <w:vAlign w:val="bottom"/>
            <w:hideMark/>
          </w:tcPr>
          <w:p w14:paraId="372DD6A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tcBorders>
              <w:top w:val="nil"/>
              <w:left w:val="nil"/>
              <w:bottom w:val="single" w:sz="12" w:space="0" w:color="000000"/>
              <w:right w:val="nil"/>
            </w:tcBorders>
            <w:vAlign w:val="center"/>
            <w:hideMark/>
          </w:tcPr>
          <w:p w14:paraId="7490572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606D2E0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C38C318" w14:textId="77777777" w:rsidTr="002A6982">
        <w:trPr>
          <w:trHeight w:val="600"/>
        </w:trPr>
        <w:tc>
          <w:tcPr>
            <w:tcW w:w="4248" w:type="dxa"/>
            <w:tcBorders>
              <w:top w:val="nil"/>
              <w:left w:val="nil"/>
              <w:bottom w:val="nil"/>
              <w:right w:val="nil"/>
            </w:tcBorders>
            <w:shd w:val="clear" w:color="auto" w:fill="auto"/>
            <w:hideMark/>
          </w:tcPr>
          <w:p w14:paraId="123762D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Fysiek functioneren</w:t>
            </w:r>
          </w:p>
        </w:tc>
        <w:tc>
          <w:tcPr>
            <w:tcW w:w="1342" w:type="dxa"/>
            <w:tcBorders>
              <w:top w:val="nil"/>
              <w:left w:val="nil"/>
              <w:bottom w:val="nil"/>
              <w:right w:val="nil"/>
            </w:tcBorders>
            <w:shd w:val="clear" w:color="auto" w:fill="auto"/>
            <w:noWrap/>
            <w:vAlign w:val="bottom"/>
            <w:hideMark/>
          </w:tcPr>
          <w:p w14:paraId="71D7F15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489" w:type="dxa"/>
            <w:vMerge/>
            <w:tcBorders>
              <w:top w:val="nil"/>
              <w:left w:val="nil"/>
              <w:bottom w:val="single" w:sz="12" w:space="0" w:color="000000"/>
              <w:right w:val="nil"/>
            </w:tcBorders>
            <w:vAlign w:val="center"/>
            <w:hideMark/>
          </w:tcPr>
          <w:p w14:paraId="0451FCD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585D3EA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4EB5069" w14:textId="77777777" w:rsidTr="002A6982">
        <w:trPr>
          <w:trHeight w:val="600"/>
        </w:trPr>
        <w:tc>
          <w:tcPr>
            <w:tcW w:w="4248" w:type="dxa"/>
            <w:tcBorders>
              <w:top w:val="nil"/>
              <w:left w:val="nil"/>
              <w:bottom w:val="nil"/>
              <w:right w:val="nil"/>
            </w:tcBorders>
            <w:shd w:val="clear" w:color="auto" w:fill="auto"/>
            <w:hideMark/>
          </w:tcPr>
          <w:p w14:paraId="78A114F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Emotioneel functioneren</w:t>
            </w:r>
          </w:p>
        </w:tc>
        <w:tc>
          <w:tcPr>
            <w:tcW w:w="1342" w:type="dxa"/>
            <w:tcBorders>
              <w:top w:val="nil"/>
              <w:left w:val="nil"/>
              <w:bottom w:val="nil"/>
              <w:right w:val="nil"/>
            </w:tcBorders>
            <w:shd w:val="clear" w:color="auto" w:fill="auto"/>
            <w:noWrap/>
            <w:vAlign w:val="bottom"/>
            <w:hideMark/>
          </w:tcPr>
          <w:p w14:paraId="56ADDF6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w:t>
            </w:r>
          </w:p>
        </w:tc>
        <w:tc>
          <w:tcPr>
            <w:tcW w:w="2489" w:type="dxa"/>
            <w:vMerge/>
            <w:tcBorders>
              <w:top w:val="nil"/>
              <w:left w:val="nil"/>
              <w:bottom w:val="single" w:sz="12" w:space="0" w:color="000000"/>
              <w:right w:val="nil"/>
            </w:tcBorders>
            <w:vAlign w:val="center"/>
            <w:hideMark/>
          </w:tcPr>
          <w:p w14:paraId="676081E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7C64750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5D74922" w14:textId="77777777" w:rsidTr="002A6982">
        <w:trPr>
          <w:trHeight w:val="300"/>
        </w:trPr>
        <w:tc>
          <w:tcPr>
            <w:tcW w:w="4248" w:type="dxa"/>
            <w:tcBorders>
              <w:top w:val="nil"/>
              <w:left w:val="nil"/>
              <w:bottom w:val="nil"/>
              <w:right w:val="nil"/>
            </w:tcBorders>
            <w:shd w:val="clear" w:color="auto" w:fill="auto"/>
            <w:hideMark/>
          </w:tcPr>
          <w:p w14:paraId="42789A2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Rol functioneren</w:t>
            </w:r>
          </w:p>
        </w:tc>
        <w:tc>
          <w:tcPr>
            <w:tcW w:w="1342" w:type="dxa"/>
            <w:tcBorders>
              <w:top w:val="nil"/>
              <w:left w:val="nil"/>
              <w:bottom w:val="nil"/>
              <w:right w:val="nil"/>
            </w:tcBorders>
            <w:shd w:val="clear" w:color="auto" w:fill="auto"/>
            <w:noWrap/>
            <w:vAlign w:val="bottom"/>
            <w:hideMark/>
          </w:tcPr>
          <w:p w14:paraId="27BE5AA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tcBorders>
              <w:top w:val="nil"/>
              <w:left w:val="nil"/>
              <w:bottom w:val="single" w:sz="12" w:space="0" w:color="000000"/>
              <w:right w:val="nil"/>
            </w:tcBorders>
            <w:vAlign w:val="center"/>
            <w:hideMark/>
          </w:tcPr>
          <w:p w14:paraId="4CA8910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79CFD97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6561A520" w14:textId="77777777" w:rsidTr="002A6982">
        <w:trPr>
          <w:trHeight w:val="600"/>
        </w:trPr>
        <w:tc>
          <w:tcPr>
            <w:tcW w:w="4248" w:type="dxa"/>
            <w:tcBorders>
              <w:top w:val="nil"/>
              <w:left w:val="nil"/>
              <w:bottom w:val="nil"/>
              <w:right w:val="nil"/>
            </w:tcBorders>
            <w:shd w:val="clear" w:color="auto" w:fill="auto"/>
            <w:hideMark/>
          </w:tcPr>
          <w:p w14:paraId="1F1D642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Sociaal functioneren</w:t>
            </w:r>
          </w:p>
        </w:tc>
        <w:tc>
          <w:tcPr>
            <w:tcW w:w="1342" w:type="dxa"/>
            <w:tcBorders>
              <w:top w:val="nil"/>
              <w:left w:val="nil"/>
              <w:bottom w:val="nil"/>
              <w:right w:val="nil"/>
            </w:tcBorders>
            <w:shd w:val="clear" w:color="auto" w:fill="auto"/>
            <w:noWrap/>
            <w:vAlign w:val="bottom"/>
            <w:hideMark/>
          </w:tcPr>
          <w:p w14:paraId="4598455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tcBorders>
              <w:top w:val="nil"/>
              <w:left w:val="nil"/>
              <w:bottom w:val="single" w:sz="12" w:space="0" w:color="000000"/>
              <w:right w:val="nil"/>
            </w:tcBorders>
            <w:vAlign w:val="center"/>
            <w:hideMark/>
          </w:tcPr>
          <w:p w14:paraId="7DA83F1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nil"/>
              <w:right w:val="nil"/>
            </w:tcBorders>
            <w:shd w:val="clear" w:color="auto" w:fill="auto"/>
            <w:vAlign w:val="bottom"/>
            <w:hideMark/>
          </w:tcPr>
          <w:p w14:paraId="3A8A440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61FAE8D" w14:textId="77777777" w:rsidTr="002A6982">
        <w:trPr>
          <w:trHeight w:val="915"/>
        </w:trPr>
        <w:tc>
          <w:tcPr>
            <w:tcW w:w="4248" w:type="dxa"/>
            <w:tcBorders>
              <w:top w:val="nil"/>
              <w:left w:val="nil"/>
              <w:bottom w:val="single" w:sz="12" w:space="0" w:color="auto"/>
              <w:right w:val="nil"/>
            </w:tcBorders>
            <w:shd w:val="clear" w:color="auto" w:fill="auto"/>
            <w:hideMark/>
          </w:tcPr>
          <w:p w14:paraId="6E08A6D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Algehele gezondheid / kwaliteit van leven</w:t>
            </w:r>
          </w:p>
        </w:tc>
        <w:tc>
          <w:tcPr>
            <w:tcW w:w="1342" w:type="dxa"/>
            <w:tcBorders>
              <w:top w:val="nil"/>
              <w:left w:val="nil"/>
              <w:bottom w:val="single" w:sz="12" w:space="0" w:color="auto"/>
              <w:right w:val="nil"/>
            </w:tcBorders>
            <w:shd w:val="clear" w:color="auto" w:fill="auto"/>
            <w:hideMark/>
          </w:tcPr>
          <w:p w14:paraId="5CF6A89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w:t>
            </w:r>
          </w:p>
        </w:tc>
        <w:tc>
          <w:tcPr>
            <w:tcW w:w="2489" w:type="dxa"/>
            <w:vMerge/>
            <w:tcBorders>
              <w:top w:val="nil"/>
              <w:left w:val="nil"/>
              <w:bottom w:val="single" w:sz="12" w:space="0" w:color="000000"/>
              <w:right w:val="nil"/>
            </w:tcBorders>
            <w:vAlign w:val="center"/>
            <w:hideMark/>
          </w:tcPr>
          <w:p w14:paraId="7DAE216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826" w:type="dxa"/>
            <w:tcBorders>
              <w:top w:val="nil"/>
              <w:left w:val="nil"/>
              <w:bottom w:val="single" w:sz="12" w:space="0" w:color="auto"/>
              <w:right w:val="nil"/>
            </w:tcBorders>
            <w:shd w:val="clear" w:color="auto" w:fill="auto"/>
            <w:hideMark/>
          </w:tcPr>
          <w:p w14:paraId="1C45A03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bl>
    <w:p w14:paraId="787831E2" w14:textId="77777777" w:rsidR="001C6039" w:rsidRDefault="001C6039" w:rsidP="001C6039">
      <w:pPr>
        <w:spacing w:after="120" w:line="240" w:lineRule="auto"/>
        <w:rPr>
          <w:rFonts w:cs="Verdana"/>
          <w:szCs w:val="18"/>
        </w:rPr>
      </w:pPr>
    </w:p>
    <w:p w14:paraId="361EA310" w14:textId="77777777" w:rsidR="001C6039" w:rsidRDefault="001C6039" w:rsidP="001C6039">
      <w:pPr>
        <w:spacing w:after="120" w:line="240" w:lineRule="auto"/>
        <w:rPr>
          <w:rFonts w:cs="Verdana"/>
          <w:szCs w:val="18"/>
        </w:rPr>
      </w:pPr>
    </w:p>
    <w:p w14:paraId="57ABF44F" w14:textId="77777777" w:rsidR="001C6039" w:rsidRDefault="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200" w:line="276" w:lineRule="auto"/>
        <w:rPr>
          <w:rFonts w:cs="Verdana"/>
          <w:szCs w:val="18"/>
        </w:rPr>
      </w:pPr>
      <w:r>
        <w:rPr>
          <w:rFonts w:cs="Verdana"/>
          <w:szCs w:val="18"/>
        </w:rPr>
        <w:br w:type="page"/>
      </w:r>
    </w:p>
    <w:p w14:paraId="50626F4F" w14:textId="431354E0" w:rsidR="001C6039" w:rsidRPr="003571DC" w:rsidRDefault="001C6039" w:rsidP="001C6039">
      <w:pPr>
        <w:spacing w:after="120" w:line="240" w:lineRule="auto"/>
        <w:rPr>
          <w:b/>
          <w:color w:val="2BBDB9"/>
        </w:rPr>
      </w:pPr>
      <w:r w:rsidRPr="003571DC">
        <w:rPr>
          <w:b/>
          <w:color w:val="2BBDB9"/>
        </w:rPr>
        <w:lastRenderedPageBreak/>
        <w:t>Bijlage 2 Veelvoorkomende PROs en PROMs – doelgroep kinderen</w:t>
      </w:r>
    </w:p>
    <w:tbl>
      <w:tblPr>
        <w:tblW w:w="12464" w:type="dxa"/>
        <w:tblCellMar>
          <w:left w:w="70" w:type="dxa"/>
          <w:right w:w="70" w:type="dxa"/>
        </w:tblCellMar>
        <w:tblLook w:val="04A0" w:firstRow="1" w:lastRow="0" w:firstColumn="1" w:lastColumn="0" w:noHBand="0" w:noVBand="1"/>
      </w:tblPr>
      <w:tblGrid>
        <w:gridCol w:w="2967"/>
        <w:gridCol w:w="2693"/>
        <w:gridCol w:w="2977"/>
        <w:gridCol w:w="2126"/>
        <w:gridCol w:w="709"/>
        <w:gridCol w:w="992"/>
      </w:tblGrid>
      <w:tr w:rsidR="00FD7059" w:rsidRPr="00FD7059" w14:paraId="23F60F9F" w14:textId="77777777" w:rsidTr="00FD7059">
        <w:trPr>
          <w:trHeight w:val="196"/>
          <w:tblHeader/>
        </w:trPr>
        <w:tc>
          <w:tcPr>
            <w:tcW w:w="2967" w:type="dxa"/>
            <w:tcBorders>
              <w:top w:val="single" w:sz="12" w:space="0" w:color="auto"/>
              <w:left w:val="single" w:sz="8" w:space="0" w:color="auto"/>
              <w:bottom w:val="single" w:sz="12" w:space="0" w:color="auto"/>
              <w:right w:val="nil"/>
            </w:tcBorders>
            <w:shd w:val="clear" w:color="000000" w:fill="F16656"/>
          </w:tcPr>
          <w:p w14:paraId="6B550303" w14:textId="18F615F2" w:rsidR="00FD7059" w:rsidRPr="00FD7059" w:rsidRDefault="00FD705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2693" w:type="dxa"/>
            <w:tcBorders>
              <w:top w:val="single" w:sz="12" w:space="0" w:color="auto"/>
              <w:left w:val="nil"/>
              <w:bottom w:val="single" w:sz="12" w:space="0" w:color="auto"/>
              <w:right w:val="nil"/>
            </w:tcBorders>
            <w:shd w:val="clear" w:color="000000" w:fill="F16656"/>
          </w:tcPr>
          <w:p w14:paraId="376177B6" w14:textId="425A3027" w:rsidR="00FD7059" w:rsidRPr="00FD7059" w:rsidRDefault="00FD705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c>
          <w:tcPr>
            <w:tcW w:w="6804" w:type="dxa"/>
            <w:gridSpan w:val="4"/>
            <w:tcBorders>
              <w:top w:val="single" w:sz="12" w:space="0" w:color="auto"/>
              <w:left w:val="nil"/>
              <w:bottom w:val="single" w:sz="12" w:space="0" w:color="auto"/>
              <w:right w:val="single" w:sz="4" w:space="0" w:color="auto"/>
            </w:tcBorders>
            <w:shd w:val="clear" w:color="000000" w:fill="F16656"/>
          </w:tcPr>
          <w:p w14:paraId="5B493EAB" w14:textId="0472013F"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0"/>
                <w:szCs w:val="22"/>
              </w:rPr>
            </w:pPr>
            <w:r w:rsidRPr="00FD7059">
              <w:rPr>
                <w:rFonts w:ascii="Calibri" w:hAnsi="Calibri" w:cs="Calibri"/>
                <w:b/>
                <w:bCs/>
                <w:color w:val="FFFFFF"/>
                <w:sz w:val="20"/>
                <w:szCs w:val="22"/>
              </w:rPr>
              <w:t>Meetinstrumenten</w:t>
            </w:r>
          </w:p>
        </w:tc>
      </w:tr>
      <w:tr w:rsidR="00FD7059" w:rsidRPr="00FD7059" w14:paraId="34BC99ED" w14:textId="77777777" w:rsidTr="00FD7059">
        <w:trPr>
          <w:trHeight w:val="600"/>
          <w:tblHeader/>
        </w:trPr>
        <w:tc>
          <w:tcPr>
            <w:tcW w:w="2967" w:type="dxa"/>
            <w:tcBorders>
              <w:top w:val="single" w:sz="12" w:space="0" w:color="auto"/>
              <w:left w:val="single" w:sz="8" w:space="0" w:color="auto"/>
              <w:bottom w:val="single" w:sz="12" w:space="0" w:color="auto"/>
              <w:right w:val="nil"/>
            </w:tcBorders>
            <w:shd w:val="clear" w:color="000000" w:fill="F16656"/>
          </w:tcPr>
          <w:p w14:paraId="1887EB01" w14:textId="513ED4EB"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Niveaus</w:t>
            </w:r>
          </w:p>
        </w:tc>
        <w:tc>
          <w:tcPr>
            <w:tcW w:w="2693" w:type="dxa"/>
            <w:tcBorders>
              <w:top w:val="single" w:sz="12" w:space="0" w:color="auto"/>
              <w:left w:val="nil"/>
              <w:bottom w:val="single" w:sz="12" w:space="0" w:color="auto"/>
              <w:right w:val="nil"/>
            </w:tcBorders>
            <w:shd w:val="clear" w:color="000000" w:fill="F16656"/>
          </w:tcPr>
          <w:p w14:paraId="314F4F52" w14:textId="727B2192"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Relevante PROs</w:t>
            </w:r>
          </w:p>
        </w:tc>
        <w:tc>
          <w:tcPr>
            <w:tcW w:w="2977" w:type="dxa"/>
            <w:tcBorders>
              <w:top w:val="single" w:sz="12" w:space="0" w:color="auto"/>
              <w:left w:val="nil"/>
              <w:bottom w:val="single" w:sz="12" w:space="0" w:color="auto"/>
              <w:right w:val="nil"/>
            </w:tcBorders>
            <w:shd w:val="clear" w:color="000000" w:fill="F16656"/>
          </w:tcPr>
          <w:p w14:paraId="4AA2BAFB" w14:textId="78C3D4F2"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PROMIS</w:t>
            </w:r>
          </w:p>
        </w:tc>
        <w:tc>
          <w:tcPr>
            <w:tcW w:w="2126" w:type="dxa"/>
            <w:tcBorders>
              <w:top w:val="single" w:sz="12" w:space="0" w:color="auto"/>
              <w:left w:val="nil"/>
              <w:bottom w:val="single" w:sz="12" w:space="0" w:color="auto"/>
              <w:right w:val="nil"/>
            </w:tcBorders>
            <w:shd w:val="clear" w:color="000000" w:fill="F16656"/>
          </w:tcPr>
          <w:p w14:paraId="5FEBFFE1" w14:textId="0BCD524F"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PedsQL</w:t>
            </w:r>
          </w:p>
        </w:tc>
        <w:tc>
          <w:tcPr>
            <w:tcW w:w="1701" w:type="dxa"/>
            <w:gridSpan w:val="2"/>
            <w:tcBorders>
              <w:top w:val="single" w:sz="12" w:space="0" w:color="auto"/>
              <w:left w:val="nil"/>
              <w:bottom w:val="single" w:sz="12" w:space="0" w:color="auto"/>
              <w:right w:val="single" w:sz="4" w:space="0" w:color="auto"/>
            </w:tcBorders>
            <w:shd w:val="clear" w:color="000000" w:fill="F16656"/>
          </w:tcPr>
          <w:p w14:paraId="7BC44CA0" w14:textId="7A8368B0"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p>
        </w:tc>
      </w:tr>
      <w:tr w:rsidR="00FD7059" w:rsidRPr="00FD7059" w14:paraId="5AC61323" w14:textId="77777777" w:rsidTr="00FD7059">
        <w:trPr>
          <w:trHeight w:val="315"/>
        </w:trPr>
        <w:tc>
          <w:tcPr>
            <w:tcW w:w="5660" w:type="dxa"/>
            <w:gridSpan w:val="2"/>
            <w:tcBorders>
              <w:top w:val="single" w:sz="12" w:space="0" w:color="auto"/>
              <w:left w:val="single" w:sz="8" w:space="0" w:color="auto"/>
              <w:bottom w:val="nil"/>
              <w:right w:val="nil"/>
            </w:tcBorders>
            <w:shd w:val="clear" w:color="000000" w:fill="2BBDB9"/>
            <w:hideMark/>
          </w:tcPr>
          <w:p w14:paraId="31C21703"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Symptomen</w:t>
            </w:r>
          </w:p>
        </w:tc>
        <w:tc>
          <w:tcPr>
            <w:tcW w:w="2977" w:type="dxa"/>
            <w:tcBorders>
              <w:top w:val="nil"/>
              <w:left w:val="nil"/>
              <w:bottom w:val="nil"/>
              <w:right w:val="nil"/>
            </w:tcBorders>
            <w:shd w:val="clear" w:color="000000" w:fill="2BBDB9"/>
            <w:hideMark/>
          </w:tcPr>
          <w:p w14:paraId="7DF9962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835" w:type="dxa"/>
            <w:gridSpan w:val="2"/>
            <w:tcBorders>
              <w:top w:val="nil"/>
              <w:left w:val="nil"/>
              <w:bottom w:val="nil"/>
              <w:right w:val="nil"/>
            </w:tcBorders>
            <w:shd w:val="clear" w:color="000000" w:fill="2BBDB9"/>
            <w:hideMark/>
          </w:tcPr>
          <w:p w14:paraId="6B02E5C8"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992" w:type="dxa"/>
            <w:tcBorders>
              <w:top w:val="nil"/>
              <w:left w:val="nil"/>
              <w:bottom w:val="nil"/>
              <w:right w:val="single" w:sz="4" w:space="0" w:color="auto"/>
            </w:tcBorders>
            <w:shd w:val="clear" w:color="000000" w:fill="2BBDB9"/>
            <w:hideMark/>
          </w:tcPr>
          <w:p w14:paraId="693614BA"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FD7059" w:rsidRPr="00FD7059" w14:paraId="2B69147F" w14:textId="77777777" w:rsidTr="00FD7059">
        <w:trPr>
          <w:trHeight w:val="289"/>
        </w:trPr>
        <w:tc>
          <w:tcPr>
            <w:tcW w:w="2967" w:type="dxa"/>
            <w:vMerge w:val="restart"/>
            <w:tcBorders>
              <w:top w:val="nil"/>
              <w:left w:val="single" w:sz="8" w:space="0" w:color="auto"/>
              <w:bottom w:val="nil"/>
              <w:right w:val="nil"/>
            </w:tcBorders>
            <w:shd w:val="clear" w:color="auto" w:fill="auto"/>
            <w:hideMark/>
          </w:tcPr>
          <w:p w14:paraId="7BD9114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Fysieke functies/symptomen</w:t>
            </w:r>
          </w:p>
        </w:tc>
        <w:tc>
          <w:tcPr>
            <w:tcW w:w="2693" w:type="dxa"/>
            <w:tcBorders>
              <w:top w:val="nil"/>
              <w:left w:val="nil"/>
              <w:bottom w:val="nil"/>
              <w:right w:val="nil"/>
            </w:tcBorders>
            <w:shd w:val="clear" w:color="auto" w:fill="auto"/>
            <w:hideMark/>
          </w:tcPr>
          <w:p w14:paraId="5179FD9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Pijn</w:t>
            </w:r>
          </w:p>
        </w:tc>
        <w:tc>
          <w:tcPr>
            <w:tcW w:w="2977" w:type="dxa"/>
            <w:tcBorders>
              <w:top w:val="nil"/>
              <w:left w:val="nil"/>
              <w:bottom w:val="nil"/>
              <w:right w:val="nil"/>
            </w:tcBorders>
            <w:shd w:val="clear" w:color="auto" w:fill="auto"/>
            <w:hideMark/>
          </w:tcPr>
          <w:p w14:paraId="50031187"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Belemmeringen door pijn</w:t>
            </w:r>
          </w:p>
        </w:tc>
        <w:tc>
          <w:tcPr>
            <w:tcW w:w="2835" w:type="dxa"/>
            <w:gridSpan w:val="2"/>
            <w:tcBorders>
              <w:top w:val="nil"/>
              <w:left w:val="nil"/>
              <w:bottom w:val="nil"/>
              <w:right w:val="nil"/>
            </w:tcBorders>
            <w:shd w:val="clear" w:color="auto" w:fill="auto"/>
            <w:noWrap/>
            <w:vAlign w:val="bottom"/>
            <w:hideMark/>
          </w:tcPr>
          <w:p w14:paraId="20C4494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253CDFF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592C21B0" w14:textId="77777777" w:rsidTr="00FD7059">
        <w:trPr>
          <w:trHeight w:val="289"/>
        </w:trPr>
        <w:tc>
          <w:tcPr>
            <w:tcW w:w="2967" w:type="dxa"/>
            <w:vMerge/>
            <w:tcBorders>
              <w:top w:val="nil"/>
              <w:left w:val="single" w:sz="8" w:space="0" w:color="auto"/>
              <w:bottom w:val="nil"/>
              <w:right w:val="nil"/>
            </w:tcBorders>
            <w:vAlign w:val="center"/>
            <w:hideMark/>
          </w:tcPr>
          <w:p w14:paraId="7944191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44834FB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Vermoeidheid</w:t>
            </w:r>
          </w:p>
        </w:tc>
        <w:tc>
          <w:tcPr>
            <w:tcW w:w="2977" w:type="dxa"/>
            <w:tcBorders>
              <w:top w:val="nil"/>
              <w:left w:val="nil"/>
              <w:bottom w:val="nil"/>
              <w:right w:val="nil"/>
            </w:tcBorders>
            <w:shd w:val="clear" w:color="auto" w:fill="auto"/>
            <w:hideMark/>
          </w:tcPr>
          <w:p w14:paraId="7C96CB1E"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Vermoeidheid</w:t>
            </w:r>
          </w:p>
        </w:tc>
        <w:tc>
          <w:tcPr>
            <w:tcW w:w="2835" w:type="dxa"/>
            <w:gridSpan w:val="2"/>
            <w:tcBorders>
              <w:top w:val="nil"/>
              <w:left w:val="nil"/>
              <w:bottom w:val="nil"/>
              <w:right w:val="nil"/>
            </w:tcBorders>
            <w:shd w:val="clear" w:color="auto" w:fill="auto"/>
            <w:noWrap/>
            <w:vAlign w:val="bottom"/>
            <w:hideMark/>
          </w:tcPr>
          <w:p w14:paraId="3FFB265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20FB0644"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4F938EB6" w14:textId="77777777" w:rsidTr="00FD7059">
        <w:trPr>
          <w:trHeight w:val="289"/>
        </w:trPr>
        <w:tc>
          <w:tcPr>
            <w:tcW w:w="2967" w:type="dxa"/>
            <w:vMerge/>
            <w:tcBorders>
              <w:top w:val="nil"/>
              <w:left w:val="single" w:sz="8" w:space="0" w:color="auto"/>
              <w:bottom w:val="nil"/>
              <w:right w:val="nil"/>
            </w:tcBorders>
            <w:vAlign w:val="center"/>
            <w:hideMark/>
          </w:tcPr>
          <w:p w14:paraId="0D15459E"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041C685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Slaapproblemen</w:t>
            </w:r>
          </w:p>
        </w:tc>
        <w:tc>
          <w:tcPr>
            <w:tcW w:w="2977" w:type="dxa"/>
            <w:tcBorders>
              <w:top w:val="nil"/>
              <w:left w:val="nil"/>
              <w:bottom w:val="nil"/>
              <w:right w:val="nil"/>
            </w:tcBorders>
            <w:shd w:val="clear" w:color="auto" w:fill="auto"/>
            <w:hideMark/>
          </w:tcPr>
          <w:p w14:paraId="50DC6078"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Slaapstoornissen</w:t>
            </w:r>
          </w:p>
        </w:tc>
        <w:tc>
          <w:tcPr>
            <w:tcW w:w="2835" w:type="dxa"/>
            <w:gridSpan w:val="2"/>
            <w:tcBorders>
              <w:top w:val="nil"/>
              <w:left w:val="nil"/>
              <w:bottom w:val="nil"/>
              <w:right w:val="nil"/>
            </w:tcBorders>
            <w:shd w:val="clear" w:color="auto" w:fill="auto"/>
            <w:noWrap/>
            <w:vAlign w:val="bottom"/>
            <w:hideMark/>
          </w:tcPr>
          <w:p w14:paraId="316DCDA3"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5C76AB3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5D851856" w14:textId="77777777" w:rsidTr="00FD7059">
        <w:trPr>
          <w:trHeight w:val="241"/>
        </w:trPr>
        <w:tc>
          <w:tcPr>
            <w:tcW w:w="2967" w:type="dxa"/>
            <w:vMerge/>
            <w:tcBorders>
              <w:top w:val="nil"/>
              <w:left w:val="single" w:sz="8" w:space="0" w:color="auto"/>
              <w:bottom w:val="single" w:sz="4" w:space="0" w:color="auto"/>
              <w:right w:val="nil"/>
            </w:tcBorders>
            <w:vAlign w:val="center"/>
            <w:hideMark/>
          </w:tcPr>
          <w:p w14:paraId="6AD6B042"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single" w:sz="4" w:space="0" w:color="auto"/>
              <w:right w:val="nil"/>
            </w:tcBorders>
            <w:shd w:val="clear" w:color="auto" w:fill="auto"/>
            <w:hideMark/>
          </w:tcPr>
          <w:p w14:paraId="4934D38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single" w:sz="4" w:space="0" w:color="auto"/>
              <w:right w:val="nil"/>
            </w:tcBorders>
            <w:shd w:val="clear" w:color="auto" w:fill="auto"/>
            <w:hideMark/>
          </w:tcPr>
          <w:p w14:paraId="0AA2DBB3"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Problemen door slaapstoornissen</w:t>
            </w:r>
          </w:p>
        </w:tc>
        <w:tc>
          <w:tcPr>
            <w:tcW w:w="2835" w:type="dxa"/>
            <w:gridSpan w:val="2"/>
            <w:tcBorders>
              <w:top w:val="nil"/>
              <w:left w:val="nil"/>
              <w:bottom w:val="single" w:sz="4" w:space="0" w:color="auto"/>
              <w:right w:val="nil"/>
            </w:tcBorders>
            <w:shd w:val="clear" w:color="auto" w:fill="auto"/>
            <w:noWrap/>
            <w:vAlign w:val="bottom"/>
            <w:hideMark/>
          </w:tcPr>
          <w:p w14:paraId="24D321B8"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single" w:sz="4" w:space="0" w:color="auto"/>
              <w:right w:val="single" w:sz="4" w:space="0" w:color="auto"/>
            </w:tcBorders>
            <w:shd w:val="clear" w:color="auto" w:fill="auto"/>
            <w:noWrap/>
            <w:vAlign w:val="bottom"/>
            <w:hideMark/>
          </w:tcPr>
          <w:p w14:paraId="52C15274"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4CEF7399" w14:textId="77777777" w:rsidTr="00FD7059">
        <w:trPr>
          <w:trHeight w:val="135"/>
        </w:trPr>
        <w:tc>
          <w:tcPr>
            <w:tcW w:w="2967" w:type="dxa"/>
            <w:vMerge w:val="restart"/>
            <w:tcBorders>
              <w:top w:val="single" w:sz="4" w:space="0" w:color="auto"/>
              <w:left w:val="single" w:sz="8" w:space="0" w:color="auto"/>
              <w:bottom w:val="nil"/>
              <w:right w:val="nil"/>
            </w:tcBorders>
            <w:shd w:val="clear" w:color="auto" w:fill="auto"/>
            <w:hideMark/>
          </w:tcPr>
          <w:p w14:paraId="5603802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Mentale functies/symptomen</w:t>
            </w:r>
          </w:p>
        </w:tc>
        <w:tc>
          <w:tcPr>
            <w:tcW w:w="2693" w:type="dxa"/>
            <w:tcBorders>
              <w:top w:val="single" w:sz="4" w:space="0" w:color="auto"/>
              <w:left w:val="nil"/>
              <w:bottom w:val="nil"/>
              <w:right w:val="nil"/>
            </w:tcBorders>
            <w:shd w:val="clear" w:color="auto" w:fill="auto"/>
            <w:hideMark/>
          </w:tcPr>
          <w:p w14:paraId="5F58E52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Cognitie</w:t>
            </w:r>
          </w:p>
        </w:tc>
        <w:tc>
          <w:tcPr>
            <w:tcW w:w="2977" w:type="dxa"/>
            <w:tcBorders>
              <w:top w:val="single" w:sz="4" w:space="0" w:color="auto"/>
              <w:left w:val="nil"/>
              <w:bottom w:val="nil"/>
              <w:right w:val="nil"/>
            </w:tcBorders>
            <w:shd w:val="clear" w:color="auto" w:fill="auto"/>
            <w:hideMark/>
          </w:tcPr>
          <w:p w14:paraId="705C332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Cognitief functioneren</w:t>
            </w:r>
          </w:p>
        </w:tc>
        <w:tc>
          <w:tcPr>
            <w:tcW w:w="2835" w:type="dxa"/>
            <w:gridSpan w:val="2"/>
            <w:tcBorders>
              <w:top w:val="single" w:sz="4" w:space="0" w:color="auto"/>
              <w:left w:val="nil"/>
              <w:bottom w:val="nil"/>
              <w:right w:val="nil"/>
            </w:tcBorders>
            <w:shd w:val="clear" w:color="auto" w:fill="auto"/>
            <w:noWrap/>
            <w:vAlign w:val="bottom"/>
            <w:hideMark/>
          </w:tcPr>
          <w:p w14:paraId="1C244B0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single" w:sz="4" w:space="0" w:color="auto"/>
              <w:left w:val="nil"/>
              <w:bottom w:val="nil"/>
              <w:right w:val="single" w:sz="4" w:space="0" w:color="auto"/>
            </w:tcBorders>
            <w:shd w:val="clear" w:color="auto" w:fill="auto"/>
            <w:noWrap/>
            <w:vAlign w:val="bottom"/>
            <w:hideMark/>
          </w:tcPr>
          <w:p w14:paraId="375EDA74"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6F0C016A" w14:textId="77777777" w:rsidTr="00FD7059">
        <w:trPr>
          <w:trHeight w:val="289"/>
        </w:trPr>
        <w:tc>
          <w:tcPr>
            <w:tcW w:w="2967" w:type="dxa"/>
            <w:vMerge/>
            <w:tcBorders>
              <w:top w:val="nil"/>
              <w:left w:val="single" w:sz="8" w:space="0" w:color="auto"/>
              <w:bottom w:val="nil"/>
              <w:right w:val="nil"/>
            </w:tcBorders>
            <w:vAlign w:val="center"/>
            <w:hideMark/>
          </w:tcPr>
          <w:p w14:paraId="19329E2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45EA3BB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Depressie</w:t>
            </w:r>
          </w:p>
        </w:tc>
        <w:tc>
          <w:tcPr>
            <w:tcW w:w="2977" w:type="dxa"/>
            <w:tcBorders>
              <w:top w:val="nil"/>
              <w:left w:val="nil"/>
              <w:bottom w:val="nil"/>
              <w:right w:val="nil"/>
            </w:tcBorders>
            <w:shd w:val="clear" w:color="auto" w:fill="auto"/>
            <w:hideMark/>
          </w:tcPr>
          <w:p w14:paraId="4602F8B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Depressieve klachten</w:t>
            </w:r>
          </w:p>
        </w:tc>
        <w:tc>
          <w:tcPr>
            <w:tcW w:w="2835" w:type="dxa"/>
            <w:gridSpan w:val="2"/>
            <w:tcBorders>
              <w:top w:val="nil"/>
              <w:left w:val="nil"/>
              <w:bottom w:val="nil"/>
              <w:right w:val="nil"/>
            </w:tcBorders>
            <w:shd w:val="clear" w:color="auto" w:fill="auto"/>
            <w:noWrap/>
            <w:vAlign w:val="bottom"/>
            <w:hideMark/>
          </w:tcPr>
          <w:p w14:paraId="7B0C2E4A"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1D58B45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7362A1BD" w14:textId="77777777" w:rsidTr="00FD7059">
        <w:trPr>
          <w:trHeight w:val="289"/>
        </w:trPr>
        <w:tc>
          <w:tcPr>
            <w:tcW w:w="2967" w:type="dxa"/>
            <w:vMerge/>
            <w:tcBorders>
              <w:top w:val="nil"/>
              <w:left w:val="single" w:sz="8" w:space="0" w:color="auto"/>
              <w:bottom w:val="nil"/>
              <w:right w:val="nil"/>
            </w:tcBorders>
            <w:vAlign w:val="center"/>
            <w:hideMark/>
          </w:tcPr>
          <w:p w14:paraId="3A9F311A"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082B7403"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Angst</w:t>
            </w:r>
          </w:p>
        </w:tc>
        <w:tc>
          <w:tcPr>
            <w:tcW w:w="2977" w:type="dxa"/>
            <w:tcBorders>
              <w:top w:val="nil"/>
              <w:left w:val="nil"/>
              <w:bottom w:val="nil"/>
              <w:right w:val="nil"/>
            </w:tcBorders>
            <w:shd w:val="clear" w:color="auto" w:fill="auto"/>
            <w:hideMark/>
          </w:tcPr>
          <w:p w14:paraId="060E481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Angst</w:t>
            </w:r>
          </w:p>
        </w:tc>
        <w:tc>
          <w:tcPr>
            <w:tcW w:w="2835" w:type="dxa"/>
            <w:gridSpan w:val="2"/>
            <w:tcBorders>
              <w:top w:val="nil"/>
              <w:left w:val="nil"/>
              <w:bottom w:val="nil"/>
              <w:right w:val="nil"/>
            </w:tcBorders>
            <w:shd w:val="clear" w:color="auto" w:fill="auto"/>
            <w:noWrap/>
            <w:vAlign w:val="bottom"/>
            <w:hideMark/>
          </w:tcPr>
          <w:p w14:paraId="6CF0929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64357F54"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29FA02B2" w14:textId="77777777" w:rsidTr="00FD7059">
        <w:trPr>
          <w:trHeight w:val="289"/>
        </w:trPr>
        <w:tc>
          <w:tcPr>
            <w:tcW w:w="5660" w:type="dxa"/>
            <w:gridSpan w:val="2"/>
            <w:tcBorders>
              <w:top w:val="nil"/>
              <w:left w:val="single" w:sz="8" w:space="0" w:color="auto"/>
              <w:bottom w:val="nil"/>
              <w:right w:val="nil"/>
            </w:tcBorders>
            <w:shd w:val="clear" w:color="000000" w:fill="2BBDB9"/>
            <w:hideMark/>
          </w:tcPr>
          <w:p w14:paraId="29E3C2E7"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Functionele status</w:t>
            </w:r>
          </w:p>
        </w:tc>
        <w:tc>
          <w:tcPr>
            <w:tcW w:w="2977" w:type="dxa"/>
            <w:tcBorders>
              <w:top w:val="nil"/>
              <w:left w:val="nil"/>
              <w:bottom w:val="nil"/>
              <w:right w:val="nil"/>
            </w:tcBorders>
            <w:shd w:val="clear" w:color="000000" w:fill="2BBDB9"/>
            <w:hideMark/>
          </w:tcPr>
          <w:p w14:paraId="21B8D97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835" w:type="dxa"/>
            <w:gridSpan w:val="2"/>
            <w:tcBorders>
              <w:top w:val="nil"/>
              <w:left w:val="nil"/>
              <w:bottom w:val="nil"/>
              <w:right w:val="nil"/>
            </w:tcBorders>
            <w:shd w:val="clear" w:color="000000" w:fill="2BBDB9"/>
            <w:hideMark/>
          </w:tcPr>
          <w:p w14:paraId="4B7C1B0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992" w:type="dxa"/>
            <w:tcBorders>
              <w:top w:val="nil"/>
              <w:left w:val="nil"/>
              <w:bottom w:val="nil"/>
              <w:right w:val="single" w:sz="4" w:space="0" w:color="auto"/>
            </w:tcBorders>
            <w:shd w:val="clear" w:color="000000" w:fill="2BBDB9"/>
            <w:hideMark/>
          </w:tcPr>
          <w:p w14:paraId="7326939E"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FD7059" w:rsidRPr="00FD7059" w14:paraId="003766C7" w14:textId="77777777" w:rsidTr="00FD7059">
        <w:trPr>
          <w:trHeight w:val="582"/>
        </w:trPr>
        <w:tc>
          <w:tcPr>
            <w:tcW w:w="2967" w:type="dxa"/>
            <w:tcBorders>
              <w:top w:val="nil"/>
              <w:left w:val="single" w:sz="8" w:space="0" w:color="auto"/>
              <w:bottom w:val="single" w:sz="4" w:space="0" w:color="auto"/>
              <w:right w:val="nil"/>
            </w:tcBorders>
            <w:shd w:val="clear" w:color="auto" w:fill="auto"/>
            <w:hideMark/>
          </w:tcPr>
          <w:p w14:paraId="7746288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Fysieke activiteiten/Fysiek functioneren</w:t>
            </w:r>
          </w:p>
        </w:tc>
        <w:tc>
          <w:tcPr>
            <w:tcW w:w="2693" w:type="dxa"/>
            <w:tcBorders>
              <w:top w:val="nil"/>
              <w:left w:val="nil"/>
              <w:bottom w:val="single" w:sz="4" w:space="0" w:color="auto"/>
              <w:right w:val="nil"/>
            </w:tcBorders>
            <w:shd w:val="clear" w:color="auto" w:fill="auto"/>
            <w:hideMark/>
          </w:tcPr>
          <w:p w14:paraId="598D8FE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dagelijkse activiteiten</w:t>
            </w:r>
          </w:p>
        </w:tc>
        <w:tc>
          <w:tcPr>
            <w:tcW w:w="2977" w:type="dxa"/>
            <w:tcBorders>
              <w:top w:val="nil"/>
              <w:left w:val="nil"/>
              <w:bottom w:val="single" w:sz="4" w:space="0" w:color="auto"/>
              <w:right w:val="nil"/>
            </w:tcBorders>
            <w:shd w:val="clear" w:color="auto" w:fill="auto"/>
            <w:hideMark/>
          </w:tcPr>
          <w:p w14:paraId="26D7124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Lichamelijke activiteit - Mobiliteit, Lichamelijke activiteit - Bovenste extremiteit</w:t>
            </w:r>
          </w:p>
        </w:tc>
        <w:tc>
          <w:tcPr>
            <w:tcW w:w="2835" w:type="dxa"/>
            <w:gridSpan w:val="2"/>
            <w:tcBorders>
              <w:top w:val="nil"/>
              <w:left w:val="nil"/>
              <w:bottom w:val="single" w:sz="4" w:space="0" w:color="auto"/>
              <w:right w:val="nil"/>
            </w:tcBorders>
            <w:shd w:val="clear" w:color="auto" w:fill="auto"/>
            <w:hideMark/>
          </w:tcPr>
          <w:p w14:paraId="23E5C4FA"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subschaal Lichamelijk functioneren</w:t>
            </w:r>
          </w:p>
        </w:tc>
        <w:tc>
          <w:tcPr>
            <w:tcW w:w="992" w:type="dxa"/>
            <w:tcBorders>
              <w:top w:val="nil"/>
              <w:left w:val="nil"/>
              <w:bottom w:val="single" w:sz="4" w:space="0" w:color="auto"/>
              <w:right w:val="single" w:sz="4" w:space="0" w:color="auto"/>
            </w:tcBorders>
            <w:shd w:val="clear" w:color="auto" w:fill="auto"/>
            <w:noWrap/>
            <w:vAlign w:val="bottom"/>
            <w:hideMark/>
          </w:tcPr>
          <w:p w14:paraId="40C27CB8"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FD7059" w:rsidRPr="00FD7059" w14:paraId="695A2D3D" w14:textId="77777777" w:rsidTr="00FD7059">
        <w:trPr>
          <w:trHeight w:val="582"/>
        </w:trPr>
        <w:tc>
          <w:tcPr>
            <w:tcW w:w="2967" w:type="dxa"/>
            <w:tcBorders>
              <w:top w:val="single" w:sz="4" w:space="0" w:color="auto"/>
              <w:left w:val="single" w:sz="8" w:space="0" w:color="auto"/>
              <w:bottom w:val="single" w:sz="4" w:space="0" w:color="auto"/>
              <w:right w:val="nil"/>
            </w:tcBorders>
            <w:shd w:val="clear" w:color="auto" w:fill="auto"/>
            <w:hideMark/>
          </w:tcPr>
          <w:p w14:paraId="686EA227"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Mentale Activiteiten / Mentaal functioneren</w:t>
            </w:r>
          </w:p>
        </w:tc>
        <w:tc>
          <w:tcPr>
            <w:tcW w:w="2693" w:type="dxa"/>
            <w:tcBorders>
              <w:top w:val="single" w:sz="4" w:space="0" w:color="auto"/>
              <w:left w:val="nil"/>
              <w:bottom w:val="single" w:sz="4" w:space="0" w:color="auto"/>
              <w:right w:val="nil"/>
            </w:tcBorders>
            <w:shd w:val="clear" w:color="auto" w:fill="auto"/>
            <w:hideMark/>
          </w:tcPr>
          <w:p w14:paraId="774FA568"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Problemen oplossen</w:t>
            </w:r>
          </w:p>
        </w:tc>
        <w:tc>
          <w:tcPr>
            <w:tcW w:w="2977" w:type="dxa"/>
            <w:tcBorders>
              <w:top w:val="single" w:sz="4" w:space="0" w:color="auto"/>
              <w:left w:val="nil"/>
              <w:bottom w:val="single" w:sz="4" w:space="0" w:color="auto"/>
              <w:right w:val="nil"/>
            </w:tcBorders>
            <w:shd w:val="clear" w:color="auto" w:fill="auto"/>
            <w:hideMark/>
          </w:tcPr>
          <w:p w14:paraId="45897CF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835" w:type="dxa"/>
            <w:gridSpan w:val="2"/>
            <w:tcBorders>
              <w:top w:val="single" w:sz="4" w:space="0" w:color="auto"/>
              <w:left w:val="nil"/>
              <w:bottom w:val="single" w:sz="4" w:space="0" w:color="auto"/>
              <w:right w:val="nil"/>
            </w:tcBorders>
            <w:shd w:val="clear" w:color="auto" w:fill="auto"/>
            <w:hideMark/>
          </w:tcPr>
          <w:p w14:paraId="468B14A0"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subschaal Emotioneel functioneren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0A3074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FD7059" w:rsidRPr="00FD7059" w14:paraId="438ECA31" w14:textId="77777777" w:rsidTr="00FD7059">
        <w:trPr>
          <w:trHeight w:val="589"/>
        </w:trPr>
        <w:tc>
          <w:tcPr>
            <w:tcW w:w="2967" w:type="dxa"/>
            <w:tcBorders>
              <w:top w:val="single" w:sz="4" w:space="0" w:color="auto"/>
              <w:left w:val="single" w:sz="8" w:space="0" w:color="auto"/>
              <w:bottom w:val="single" w:sz="4" w:space="0" w:color="auto"/>
              <w:right w:val="nil"/>
            </w:tcBorders>
            <w:shd w:val="clear" w:color="auto" w:fill="auto"/>
            <w:hideMark/>
          </w:tcPr>
          <w:p w14:paraId="43867B3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Sociaal functioneren</w:t>
            </w:r>
          </w:p>
        </w:tc>
        <w:tc>
          <w:tcPr>
            <w:tcW w:w="2693" w:type="dxa"/>
            <w:tcBorders>
              <w:top w:val="single" w:sz="4" w:space="0" w:color="auto"/>
              <w:left w:val="nil"/>
              <w:bottom w:val="single" w:sz="4" w:space="0" w:color="auto"/>
              <w:right w:val="nil"/>
            </w:tcBorders>
            <w:shd w:val="clear" w:color="auto" w:fill="auto"/>
            <w:hideMark/>
          </w:tcPr>
          <w:p w14:paraId="1930CE3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sociale activiteiten (sport, hobby’s)</w:t>
            </w:r>
          </w:p>
        </w:tc>
        <w:tc>
          <w:tcPr>
            <w:tcW w:w="2977" w:type="dxa"/>
            <w:tcBorders>
              <w:top w:val="single" w:sz="4" w:space="0" w:color="auto"/>
              <w:left w:val="nil"/>
              <w:bottom w:val="single" w:sz="4" w:space="0" w:color="auto"/>
              <w:right w:val="nil"/>
            </w:tcBorders>
            <w:shd w:val="clear" w:color="auto" w:fill="auto"/>
            <w:vAlign w:val="bottom"/>
            <w:hideMark/>
          </w:tcPr>
          <w:p w14:paraId="0063A51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835" w:type="dxa"/>
            <w:gridSpan w:val="2"/>
            <w:tcBorders>
              <w:top w:val="single" w:sz="4" w:space="0" w:color="auto"/>
              <w:left w:val="nil"/>
              <w:bottom w:val="single" w:sz="4" w:space="0" w:color="auto"/>
              <w:right w:val="nil"/>
            </w:tcBorders>
            <w:shd w:val="clear" w:color="auto" w:fill="auto"/>
            <w:vAlign w:val="bottom"/>
            <w:hideMark/>
          </w:tcPr>
          <w:p w14:paraId="09C0408A"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subschaal Sociaal functioneren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F78ACE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FD7059" w:rsidRPr="00FD7059" w14:paraId="357E4C47" w14:textId="77777777" w:rsidTr="00FD7059">
        <w:trPr>
          <w:trHeight w:val="687"/>
        </w:trPr>
        <w:tc>
          <w:tcPr>
            <w:tcW w:w="2967" w:type="dxa"/>
            <w:tcBorders>
              <w:top w:val="single" w:sz="4" w:space="0" w:color="auto"/>
              <w:left w:val="single" w:sz="8" w:space="0" w:color="auto"/>
              <w:bottom w:val="nil"/>
              <w:right w:val="nil"/>
            </w:tcBorders>
            <w:shd w:val="clear" w:color="auto" w:fill="auto"/>
            <w:hideMark/>
          </w:tcPr>
          <w:p w14:paraId="57EF9D0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Participatie</w:t>
            </w:r>
          </w:p>
        </w:tc>
        <w:tc>
          <w:tcPr>
            <w:tcW w:w="2693" w:type="dxa"/>
            <w:tcBorders>
              <w:top w:val="single" w:sz="4" w:space="0" w:color="auto"/>
              <w:left w:val="nil"/>
              <w:bottom w:val="nil"/>
              <w:right w:val="nil"/>
            </w:tcBorders>
            <w:shd w:val="clear" w:color="auto" w:fill="auto"/>
            <w:hideMark/>
          </w:tcPr>
          <w:p w14:paraId="1E688C0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sociale rollen (werk, gezin, familie)</w:t>
            </w:r>
          </w:p>
        </w:tc>
        <w:tc>
          <w:tcPr>
            <w:tcW w:w="2977" w:type="dxa"/>
            <w:tcBorders>
              <w:top w:val="single" w:sz="4" w:space="0" w:color="auto"/>
              <w:left w:val="nil"/>
              <w:bottom w:val="nil"/>
              <w:right w:val="nil"/>
            </w:tcBorders>
            <w:shd w:val="clear" w:color="auto" w:fill="auto"/>
            <w:hideMark/>
          </w:tcPr>
          <w:p w14:paraId="2BD1E5D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Relaties met peers, Relaties met familie *</w:t>
            </w:r>
          </w:p>
        </w:tc>
        <w:tc>
          <w:tcPr>
            <w:tcW w:w="2835" w:type="dxa"/>
            <w:gridSpan w:val="2"/>
            <w:tcBorders>
              <w:top w:val="single" w:sz="4" w:space="0" w:color="auto"/>
              <w:left w:val="nil"/>
              <w:bottom w:val="nil"/>
              <w:right w:val="nil"/>
            </w:tcBorders>
            <w:shd w:val="clear" w:color="auto" w:fill="auto"/>
            <w:vAlign w:val="bottom"/>
            <w:hideMark/>
          </w:tcPr>
          <w:p w14:paraId="2E6BC432"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subschaal Schools functioneren</w:t>
            </w:r>
          </w:p>
        </w:tc>
        <w:tc>
          <w:tcPr>
            <w:tcW w:w="992" w:type="dxa"/>
            <w:tcBorders>
              <w:top w:val="single" w:sz="4" w:space="0" w:color="auto"/>
              <w:left w:val="nil"/>
              <w:bottom w:val="nil"/>
              <w:right w:val="single" w:sz="4" w:space="0" w:color="auto"/>
            </w:tcBorders>
            <w:shd w:val="clear" w:color="auto" w:fill="auto"/>
            <w:noWrap/>
            <w:vAlign w:val="bottom"/>
            <w:hideMark/>
          </w:tcPr>
          <w:p w14:paraId="7752907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FD7059" w:rsidRPr="00FD7059" w14:paraId="53473C59" w14:textId="77777777" w:rsidTr="00FD7059">
        <w:trPr>
          <w:trHeight w:val="289"/>
        </w:trPr>
        <w:tc>
          <w:tcPr>
            <w:tcW w:w="5660" w:type="dxa"/>
            <w:gridSpan w:val="2"/>
            <w:tcBorders>
              <w:top w:val="nil"/>
              <w:left w:val="single" w:sz="8" w:space="0" w:color="auto"/>
              <w:bottom w:val="nil"/>
              <w:right w:val="nil"/>
            </w:tcBorders>
            <w:shd w:val="clear" w:color="000000" w:fill="2BBDB9"/>
            <w:hideMark/>
          </w:tcPr>
          <w:p w14:paraId="49410840"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xml:space="preserve">Ervaren gezondheid </w:t>
            </w:r>
          </w:p>
        </w:tc>
        <w:tc>
          <w:tcPr>
            <w:tcW w:w="2977" w:type="dxa"/>
            <w:tcBorders>
              <w:top w:val="nil"/>
              <w:left w:val="nil"/>
              <w:bottom w:val="nil"/>
              <w:right w:val="nil"/>
            </w:tcBorders>
            <w:shd w:val="clear" w:color="000000" w:fill="2BBDB9"/>
            <w:hideMark/>
          </w:tcPr>
          <w:p w14:paraId="5EE64B87"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835" w:type="dxa"/>
            <w:gridSpan w:val="2"/>
            <w:tcBorders>
              <w:top w:val="nil"/>
              <w:left w:val="nil"/>
              <w:bottom w:val="nil"/>
              <w:right w:val="nil"/>
            </w:tcBorders>
            <w:shd w:val="clear" w:color="000000" w:fill="2BBDB9"/>
            <w:hideMark/>
          </w:tcPr>
          <w:p w14:paraId="43EC506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992" w:type="dxa"/>
            <w:tcBorders>
              <w:top w:val="nil"/>
              <w:left w:val="nil"/>
              <w:bottom w:val="nil"/>
              <w:right w:val="single" w:sz="4" w:space="0" w:color="auto"/>
            </w:tcBorders>
            <w:shd w:val="clear" w:color="000000" w:fill="2BBDB9"/>
            <w:hideMark/>
          </w:tcPr>
          <w:p w14:paraId="5BD69CB9"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FD7059" w:rsidRPr="00FD7059" w14:paraId="369F3B10" w14:textId="77777777" w:rsidTr="00FD7059">
        <w:trPr>
          <w:trHeight w:val="448"/>
        </w:trPr>
        <w:tc>
          <w:tcPr>
            <w:tcW w:w="2967" w:type="dxa"/>
            <w:tcBorders>
              <w:top w:val="nil"/>
              <w:left w:val="single" w:sz="8" w:space="0" w:color="auto"/>
              <w:bottom w:val="nil"/>
              <w:right w:val="nil"/>
            </w:tcBorders>
            <w:shd w:val="clear" w:color="auto" w:fill="auto"/>
            <w:hideMark/>
          </w:tcPr>
          <w:p w14:paraId="6EE305A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693" w:type="dxa"/>
            <w:tcBorders>
              <w:top w:val="nil"/>
              <w:left w:val="nil"/>
              <w:bottom w:val="nil"/>
              <w:right w:val="nil"/>
            </w:tcBorders>
            <w:shd w:val="clear" w:color="auto" w:fill="auto"/>
            <w:hideMark/>
          </w:tcPr>
          <w:p w14:paraId="165E053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Ervaren gezondheid</w:t>
            </w:r>
          </w:p>
        </w:tc>
        <w:tc>
          <w:tcPr>
            <w:tcW w:w="2977" w:type="dxa"/>
            <w:tcBorders>
              <w:top w:val="nil"/>
              <w:left w:val="nil"/>
              <w:bottom w:val="nil"/>
              <w:right w:val="nil"/>
            </w:tcBorders>
            <w:shd w:val="clear" w:color="auto" w:fill="auto"/>
            <w:hideMark/>
          </w:tcPr>
          <w:p w14:paraId="2FFB8F9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Global01r1: Hoe vind je over het algemeen je gezondheid?</w:t>
            </w:r>
          </w:p>
        </w:tc>
        <w:tc>
          <w:tcPr>
            <w:tcW w:w="2835" w:type="dxa"/>
            <w:gridSpan w:val="2"/>
            <w:tcBorders>
              <w:top w:val="nil"/>
              <w:left w:val="nil"/>
              <w:bottom w:val="nil"/>
              <w:right w:val="nil"/>
            </w:tcBorders>
            <w:shd w:val="clear" w:color="auto" w:fill="auto"/>
            <w:noWrap/>
            <w:vAlign w:val="bottom"/>
            <w:hideMark/>
          </w:tcPr>
          <w:p w14:paraId="60C13214"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992" w:type="dxa"/>
            <w:tcBorders>
              <w:top w:val="nil"/>
              <w:left w:val="nil"/>
              <w:bottom w:val="nil"/>
              <w:right w:val="single" w:sz="4" w:space="0" w:color="auto"/>
            </w:tcBorders>
            <w:shd w:val="clear" w:color="auto" w:fill="auto"/>
            <w:noWrap/>
            <w:vAlign w:val="bottom"/>
            <w:hideMark/>
          </w:tcPr>
          <w:p w14:paraId="6EAB245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FD7059" w:rsidRPr="00FD7059" w14:paraId="13523934" w14:textId="77777777" w:rsidTr="00FD7059">
        <w:trPr>
          <w:trHeight w:val="289"/>
        </w:trPr>
        <w:tc>
          <w:tcPr>
            <w:tcW w:w="5660" w:type="dxa"/>
            <w:gridSpan w:val="2"/>
            <w:tcBorders>
              <w:top w:val="nil"/>
              <w:left w:val="single" w:sz="8" w:space="0" w:color="auto"/>
              <w:bottom w:val="nil"/>
              <w:right w:val="nil"/>
            </w:tcBorders>
            <w:shd w:val="clear" w:color="000000" w:fill="2BBDB9"/>
            <w:hideMark/>
          </w:tcPr>
          <w:p w14:paraId="15A993AE"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xml:space="preserve">Kwaliteit  van leven </w:t>
            </w:r>
          </w:p>
        </w:tc>
        <w:tc>
          <w:tcPr>
            <w:tcW w:w="2977" w:type="dxa"/>
            <w:tcBorders>
              <w:top w:val="nil"/>
              <w:left w:val="nil"/>
              <w:bottom w:val="nil"/>
              <w:right w:val="nil"/>
            </w:tcBorders>
            <w:shd w:val="clear" w:color="000000" w:fill="2BBDB9"/>
            <w:hideMark/>
          </w:tcPr>
          <w:p w14:paraId="25933CE6"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835" w:type="dxa"/>
            <w:gridSpan w:val="2"/>
            <w:tcBorders>
              <w:top w:val="nil"/>
              <w:left w:val="nil"/>
              <w:bottom w:val="nil"/>
              <w:right w:val="nil"/>
            </w:tcBorders>
            <w:shd w:val="clear" w:color="000000" w:fill="2BBDB9"/>
            <w:hideMark/>
          </w:tcPr>
          <w:p w14:paraId="1C94105C"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992" w:type="dxa"/>
            <w:tcBorders>
              <w:top w:val="nil"/>
              <w:left w:val="nil"/>
              <w:bottom w:val="nil"/>
              <w:right w:val="single" w:sz="4" w:space="0" w:color="auto"/>
            </w:tcBorders>
            <w:shd w:val="clear" w:color="000000" w:fill="2BBDB9"/>
            <w:hideMark/>
          </w:tcPr>
          <w:p w14:paraId="774453D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FD7059" w:rsidRPr="00FD7059" w14:paraId="0C5D8B1B" w14:textId="77777777" w:rsidTr="00FD7059">
        <w:trPr>
          <w:trHeight w:val="735"/>
        </w:trPr>
        <w:tc>
          <w:tcPr>
            <w:tcW w:w="2967" w:type="dxa"/>
            <w:tcBorders>
              <w:top w:val="nil"/>
              <w:left w:val="single" w:sz="8" w:space="0" w:color="auto"/>
              <w:bottom w:val="single" w:sz="12" w:space="0" w:color="auto"/>
              <w:right w:val="nil"/>
            </w:tcBorders>
            <w:shd w:val="clear" w:color="auto" w:fill="auto"/>
            <w:hideMark/>
          </w:tcPr>
          <w:p w14:paraId="5469335E"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693" w:type="dxa"/>
            <w:tcBorders>
              <w:top w:val="nil"/>
              <w:left w:val="nil"/>
              <w:bottom w:val="single" w:sz="12" w:space="0" w:color="auto"/>
              <w:right w:val="nil"/>
            </w:tcBorders>
            <w:shd w:val="clear" w:color="auto" w:fill="auto"/>
            <w:hideMark/>
          </w:tcPr>
          <w:p w14:paraId="62E46ED2"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Ervaren kwaliteit van leven</w:t>
            </w:r>
          </w:p>
        </w:tc>
        <w:tc>
          <w:tcPr>
            <w:tcW w:w="2977" w:type="dxa"/>
            <w:tcBorders>
              <w:top w:val="nil"/>
              <w:left w:val="nil"/>
              <w:bottom w:val="single" w:sz="12" w:space="0" w:color="auto"/>
              <w:right w:val="nil"/>
            </w:tcBorders>
            <w:shd w:val="clear" w:color="auto" w:fill="auto"/>
            <w:hideMark/>
          </w:tcPr>
          <w:p w14:paraId="707C47AD"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Global02r1: Hoe vind je over het algemeen je kwaliteit van leven?</w:t>
            </w:r>
          </w:p>
        </w:tc>
        <w:tc>
          <w:tcPr>
            <w:tcW w:w="2835" w:type="dxa"/>
            <w:gridSpan w:val="2"/>
            <w:tcBorders>
              <w:top w:val="nil"/>
              <w:left w:val="nil"/>
              <w:bottom w:val="single" w:sz="12" w:space="0" w:color="auto"/>
              <w:right w:val="nil"/>
            </w:tcBorders>
            <w:shd w:val="clear" w:color="auto" w:fill="auto"/>
            <w:hideMark/>
          </w:tcPr>
          <w:p w14:paraId="6AD6AC6F"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c>
          <w:tcPr>
            <w:tcW w:w="992" w:type="dxa"/>
            <w:tcBorders>
              <w:top w:val="nil"/>
              <w:left w:val="nil"/>
              <w:bottom w:val="single" w:sz="12" w:space="0" w:color="auto"/>
              <w:right w:val="single" w:sz="4" w:space="0" w:color="auto"/>
            </w:tcBorders>
            <w:shd w:val="clear" w:color="auto" w:fill="auto"/>
            <w:hideMark/>
          </w:tcPr>
          <w:p w14:paraId="48A2107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r>
      <w:tr w:rsidR="00FD7059" w:rsidRPr="00FD7059" w14:paraId="40084330" w14:textId="77777777" w:rsidTr="00FD7059">
        <w:trPr>
          <w:trHeight w:val="315"/>
        </w:trPr>
        <w:tc>
          <w:tcPr>
            <w:tcW w:w="5660" w:type="dxa"/>
            <w:gridSpan w:val="2"/>
            <w:tcBorders>
              <w:top w:val="nil"/>
              <w:left w:val="nil"/>
              <w:bottom w:val="nil"/>
              <w:right w:val="nil"/>
            </w:tcBorders>
            <w:shd w:val="clear" w:color="auto" w:fill="auto"/>
            <w:noWrap/>
            <w:vAlign w:val="bottom"/>
            <w:hideMark/>
          </w:tcPr>
          <w:p w14:paraId="7BAE4C4B"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Relaties met familie is nog niet in het Nederlands vertaald</w:t>
            </w:r>
          </w:p>
        </w:tc>
        <w:tc>
          <w:tcPr>
            <w:tcW w:w="2977" w:type="dxa"/>
            <w:tcBorders>
              <w:top w:val="nil"/>
              <w:left w:val="nil"/>
              <w:bottom w:val="nil"/>
              <w:right w:val="nil"/>
            </w:tcBorders>
            <w:shd w:val="clear" w:color="auto" w:fill="auto"/>
            <w:vAlign w:val="bottom"/>
            <w:hideMark/>
          </w:tcPr>
          <w:p w14:paraId="68B1D00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126" w:type="dxa"/>
            <w:tcBorders>
              <w:top w:val="nil"/>
              <w:left w:val="nil"/>
              <w:bottom w:val="nil"/>
              <w:right w:val="nil"/>
            </w:tcBorders>
            <w:shd w:val="clear" w:color="auto" w:fill="auto"/>
            <w:noWrap/>
            <w:vAlign w:val="bottom"/>
            <w:hideMark/>
          </w:tcPr>
          <w:p w14:paraId="0885B2D3"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1701" w:type="dxa"/>
            <w:gridSpan w:val="2"/>
            <w:tcBorders>
              <w:top w:val="nil"/>
              <w:left w:val="nil"/>
              <w:bottom w:val="nil"/>
              <w:right w:val="nil"/>
            </w:tcBorders>
            <w:shd w:val="clear" w:color="auto" w:fill="auto"/>
            <w:noWrap/>
            <w:vAlign w:val="bottom"/>
            <w:hideMark/>
          </w:tcPr>
          <w:p w14:paraId="0C29F0D1" w14:textId="77777777" w:rsidR="00FD7059" w:rsidRPr="00FD7059" w:rsidRDefault="00FD7059" w:rsidP="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bl>
    <w:p w14:paraId="18066A4C" w14:textId="77777777" w:rsidR="001C6039" w:rsidRDefault="001C6039" w:rsidP="001C6039">
      <w:pPr>
        <w:spacing w:after="120" w:line="240" w:lineRule="auto"/>
        <w:rPr>
          <w:rFonts w:cs="Verdana"/>
          <w:szCs w:val="18"/>
        </w:rPr>
      </w:pPr>
    </w:p>
    <w:tbl>
      <w:tblPr>
        <w:tblW w:w="10624" w:type="dxa"/>
        <w:tblCellMar>
          <w:left w:w="70" w:type="dxa"/>
          <w:right w:w="70" w:type="dxa"/>
        </w:tblCellMar>
        <w:tblLook w:val="04A0" w:firstRow="1" w:lastRow="0" w:firstColumn="1" w:lastColumn="0" w:noHBand="0" w:noVBand="1"/>
      </w:tblPr>
      <w:tblGrid>
        <w:gridCol w:w="3720"/>
        <w:gridCol w:w="2659"/>
        <w:gridCol w:w="1985"/>
        <w:gridCol w:w="2260"/>
      </w:tblGrid>
      <w:tr w:rsidR="001C6039" w:rsidRPr="00870CC6" w14:paraId="61710BB9" w14:textId="77777777" w:rsidTr="001C6039">
        <w:trPr>
          <w:trHeight w:val="330"/>
        </w:trPr>
        <w:tc>
          <w:tcPr>
            <w:tcW w:w="3720" w:type="dxa"/>
            <w:tcBorders>
              <w:top w:val="single" w:sz="12" w:space="0" w:color="auto"/>
              <w:left w:val="nil"/>
              <w:bottom w:val="single" w:sz="12" w:space="0" w:color="auto"/>
              <w:right w:val="nil"/>
            </w:tcBorders>
            <w:shd w:val="clear" w:color="000000" w:fill="F16656"/>
            <w:hideMark/>
          </w:tcPr>
          <w:p w14:paraId="4928A1A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lastRenderedPageBreak/>
              <w:t>PROMIS</w:t>
            </w:r>
          </w:p>
        </w:tc>
        <w:tc>
          <w:tcPr>
            <w:tcW w:w="2659" w:type="dxa"/>
            <w:tcBorders>
              <w:top w:val="single" w:sz="12" w:space="0" w:color="auto"/>
              <w:left w:val="nil"/>
              <w:bottom w:val="single" w:sz="12" w:space="0" w:color="auto"/>
              <w:right w:val="nil"/>
            </w:tcBorders>
            <w:shd w:val="clear" w:color="000000" w:fill="F16656"/>
            <w:hideMark/>
          </w:tcPr>
          <w:p w14:paraId="36CD63E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1985" w:type="dxa"/>
            <w:tcBorders>
              <w:top w:val="single" w:sz="12" w:space="0" w:color="auto"/>
              <w:left w:val="nil"/>
              <w:bottom w:val="single" w:sz="12" w:space="0" w:color="auto"/>
              <w:right w:val="nil"/>
            </w:tcBorders>
            <w:shd w:val="clear" w:color="000000" w:fill="F16656"/>
            <w:hideMark/>
          </w:tcPr>
          <w:p w14:paraId="007F24B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260" w:type="dxa"/>
            <w:tcBorders>
              <w:top w:val="single" w:sz="12" w:space="0" w:color="auto"/>
              <w:left w:val="nil"/>
              <w:bottom w:val="single" w:sz="12" w:space="0" w:color="auto"/>
              <w:right w:val="nil"/>
            </w:tcBorders>
            <w:shd w:val="clear" w:color="000000" w:fill="F16656"/>
            <w:hideMark/>
          </w:tcPr>
          <w:p w14:paraId="28AF202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7BF42DA7" w14:textId="77777777" w:rsidTr="001C6039">
        <w:trPr>
          <w:trHeight w:val="315"/>
        </w:trPr>
        <w:tc>
          <w:tcPr>
            <w:tcW w:w="3720" w:type="dxa"/>
            <w:tcBorders>
              <w:top w:val="nil"/>
              <w:left w:val="nil"/>
              <w:bottom w:val="nil"/>
              <w:right w:val="nil"/>
            </w:tcBorders>
            <w:shd w:val="clear" w:color="auto" w:fill="auto"/>
            <w:hideMark/>
          </w:tcPr>
          <w:p w14:paraId="48DBAD3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Belemmeringen door pijn</w:t>
            </w:r>
          </w:p>
        </w:tc>
        <w:tc>
          <w:tcPr>
            <w:tcW w:w="2659" w:type="dxa"/>
            <w:tcBorders>
              <w:top w:val="nil"/>
              <w:left w:val="nil"/>
              <w:bottom w:val="nil"/>
              <w:right w:val="nil"/>
            </w:tcBorders>
            <w:shd w:val="clear" w:color="auto" w:fill="auto"/>
            <w:noWrap/>
            <w:hideMark/>
          </w:tcPr>
          <w:p w14:paraId="2E90A91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4-20</w:t>
            </w:r>
          </w:p>
        </w:tc>
        <w:tc>
          <w:tcPr>
            <w:tcW w:w="1985" w:type="dxa"/>
            <w:vMerge w:val="restart"/>
            <w:tcBorders>
              <w:top w:val="nil"/>
              <w:left w:val="nil"/>
              <w:bottom w:val="single" w:sz="12" w:space="0" w:color="000000"/>
              <w:right w:val="nil"/>
            </w:tcBorders>
            <w:shd w:val="clear" w:color="auto" w:fill="auto"/>
            <w:vAlign w:val="center"/>
            <w:hideMark/>
          </w:tcPr>
          <w:p w14:paraId="7EB495B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Short Forms gratis, CATs €0,12 - €0,24 per CAT voor software gebruik</w:t>
            </w:r>
          </w:p>
        </w:tc>
        <w:tc>
          <w:tcPr>
            <w:tcW w:w="2260" w:type="dxa"/>
            <w:tcBorders>
              <w:top w:val="nil"/>
              <w:left w:val="nil"/>
              <w:bottom w:val="nil"/>
              <w:right w:val="nil"/>
            </w:tcBorders>
            <w:shd w:val="clear" w:color="auto" w:fill="auto"/>
            <w:noWrap/>
            <w:hideMark/>
          </w:tcPr>
          <w:p w14:paraId="70E0D26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200B838C" w14:textId="77777777" w:rsidTr="001C6039">
        <w:trPr>
          <w:trHeight w:val="300"/>
        </w:trPr>
        <w:tc>
          <w:tcPr>
            <w:tcW w:w="3720" w:type="dxa"/>
            <w:tcBorders>
              <w:top w:val="nil"/>
              <w:left w:val="nil"/>
              <w:bottom w:val="nil"/>
              <w:right w:val="nil"/>
            </w:tcBorders>
            <w:shd w:val="clear" w:color="auto" w:fill="auto"/>
            <w:hideMark/>
          </w:tcPr>
          <w:p w14:paraId="61884C1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Vermoeidheid</w:t>
            </w:r>
          </w:p>
        </w:tc>
        <w:tc>
          <w:tcPr>
            <w:tcW w:w="2659" w:type="dxa"/>
            <w:tcBorders>
              <w:top w:val="nil"/>
              <w:left w:val="nil"/>
              <w:bottom w:val="nil"/>
              <w:right w:val="nil"/>
            </w:tcBorders>
            <w:shd w:val="clear" w:color="auto" w:fill="auto"/>
            <w:noWrap/>
            <w:hideMark/>
          </w:tcPr>
          <w:p w14:paraId="44DBE1E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4-25</w:t>
            </w:r>
          </w:p>
        </w:tc>
        <w:tc>
          <w:tcPr>
            <w:tcW w:w="1985" w:type="dxa"/>
            <w:vMerge/>
            <w:tcBorders>
              <w:top w:val="nil"/>
              <w:left w:val="nil"/>
              <w:bottom w:val="single" w:sz="12" w:space="0" w:color="000000"/>
              <w:right w:val="nil"/>
            </w:tcBorders>
            <w:vAlign w:val="center"/>
            <w:hideMark/>
          </w:tcPr>
          <w:p w14:paraId="427622B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491E075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6DB568A1" w14:textId="77777777" w:rsidTr="001C6039">
        <w:trPr>
          <w:trHeight w:val="300"/>
        </w:trPr>
        <w:tc>
          <w:tcPr>
            <w:tcW w:w="3720" w:type="dxa"/>
            <w:tcBorders>
              <w:top w:val="nil"/>
              <w:left w:val="nil"/>
              <w:bottom w:val="nil"/>
              <w:right w:val="nil"/>
            </w:tcBorders>
            <w:shd w:val="clear" w:color="auto" w:fill="auto"/>
            <w:hideMark/>
          </w:tcPr>
          <w:p w14:paraId="74C2528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Slaapstoornissen</w:t>
            </w:r>
          </w:p>
        </w:tc>
        <w:tc>
          <w:tcPr>
            <w:tcW w:w="2659" w:type="dxa"/>
            <w:tcBorders>
              <w:top w:val="nil"/>
              <w:left w:val="nil"/>
              <w:bottom w:val="nil"/>
              <w:right w:val="nil"/>
            </w:tcBorders>
            <w:shd w:val="clear" w:color="auto" w:fill="auto"/>
            <w:noWrap/>
            <w:hideMark/>
          </w:tcPr>
          <w:p w14:paraId="5DE4AF2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4-7</w:t>
            </w:r>
          </w:p>
        </w:tc>
        <w:tc>
          <w:tcPr>
            <w:tcW w:w="1985" w:type="dxa"/>
            <w:vMerge/>
            <w:tcBorders>
              <w:top w:val="nil"/>
              <w:left w:val="nil"/>
              <w:bottom w:val="single" w:sz="12" w:space="0" w:color="000000"/>
              <w:right w:val="nil"/>
            </w:tcBorders>
            <w:vAlign w:val="center"/>
            <w:hideMark/>
          </w:tcPr>
          <w:p w14:paraId="2920484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682A9B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68932D42" w14:textId="77777777" w:rsidTr="001C6039">
        <w:trPr>
          <w:trHeight w:val="300"/>
        </w:trPr>
        <w:tc>
          <w:tcPr>
            <w:tcW w:w="3720" w:type="dxa"/>
            <w:tcBorders>
              <w:top w:val="nil"/>
              <w:left w:val="nil"/>
              <w:bottom w:val="nil"/>
              <w:right w:val="nil"/>
            </w:tcBorders>
            <w:shd w:val="clear" w:color="auto" w:fill="auto"/>
            <w:hideMark/>
          </w:tcPr>
          <w:p w14:paraId="637BED8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Problemen door slaapstoornissen</w:t>
            </w:r>
          </w:p>
        </w:tc>
        <w:tc>
          <w:tcPr>
            <w:tcW w:w="2659" w:type="dxa"/>
            <w:tcBorders>
              <w:top w:val="nil"/>
              <w:left w:val="nil"/>
              <w:bottom w:val="nil"/>
              <w:right w:val="nil"/>
            </w:tcBorders>
            <w:shd w:val="clear" w:color="auto" w:fill="auto"/>
            <w:noWrap/>
            <w:hideMark/>
          </w:tcPr>
          <w:p w14:paraId="2455779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4-6</w:t>
            </w:r>
          </w:p>
        </w:tc>
        <w:tc>
          <w:tcPr>
            <w:tcW w:w="1985" w:type="dxa"/>
            <w:vMerge/>
            <w:tcBorders>
              <w:top w:val="nil"/>
              <w:left w:val="nil"/>
              <w:bottom w:val="single" w:sz="12" w:space="0" w:color="000000"/>
              <w:right w:val="nil"/>
            </w:tcBorders>
            <w:vAlign w:val="center"/>
            <w:hideMark/>
          </w:tcPr>
          <w:p w14:paraId="7DD8CFB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01A66C3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1CF427EF" w14:textId="77777777" w:rsidTr="001C6039">
        <w:trPr>
          <w:trHeight w:val="300"/>
        </w:trPr>
        <w:tc>
          <w:tcPr>
            <w:tcW w:w="3720" w:type="dxa"/>
            <w:tcBorders>
              <w:top w:val="nil"/>
              <w:left w:val="nil"/>
              <w:bottom w:val="nil"/>
              <w:right w:val="nil"/>
            </w:tcBorders>
            <w:shd w:val="clear" w:color="auto" w:fill="auto"/>
            <w:hideMark/>
          </w:tcPr>
          <w:p w14:paraId="713C39A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Cognitief functioneren</w:t>
            </w:r>
          </w:p>
        </w:tc>
        <w:tc>
          <w:tcPr>
            <w:tcW w:w="2659" w:type="dxa"/>
            <w:tcBorders>
              <w:top w:val="nil"/>
              <w:left w:val="nil"/>
              <w:bottom w:val="nil"/>
              <w:right w:val="nil"/>
            </w:tcBorders>
            <w:shd w:val="clear" w:color="auto" w:fill="auto"/>
            <w:noWrap/>
            <w:hideMark/>
          </w:tcPr>
          <w:p w14:paraId="2E7CD0E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4-43</w:t>
            </w:r>
          </w:p>
        </w:tc>
        <w:tc>
          <w:tcPr>
            <w:tcW w:w="1985" w:type="dxa"/>
            <w:vMerge/>
            <w:tcBorders>
              <w:top w:val="nil"/>
              <w:left w:val="nil"/>
              <w:bottom w:val="single" w:sz="12" w:space="0" w:color="000000"/>
              <w:right w:val="nil"/>
            </w:tcBorders>
            <w:vAlign w:val="center"/>
            <w:hideMark/>
          </w:tcPr>
          <w:p w14:paraId="0567E75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7E22ED3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7F21283A" w14:textId="77777777" w:rsidTr="001C6039">
        <w:trPr>
          <w:trHeight w:val="300"/>
        </w:trPr>
        <w:tc>
          <w:tcPr>
            <w:tcW w:w="3720" w:type="dxa"/>
            <w:tcBorders>
              <w:top w:val="nil"/>
              <w:left w:val="nil"/>
              <w:bottom w:val="nil"/>
              <w:right w:val="nil"/>
            </w:tcBorders>
            <w:shd w:val="clear" w:color="auto" w:fill="auto"/>
            <w:hideMark/>
          </w:tcPr>
          <w:p w14:paraId="5DACCF8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Depressieve klachten</w:t>
            </w:r>
          </w:p>
        </w:tc>
        <w:tc>
          <w:tcPr>
            <w:tcW w:w="2659" w:type="dxa"/>
            <w:tcBorders>
              <w:top w:val="nil"/>
              <w:left w:val="nil"/>
              <w:bottom w:val="nil"/>
              <w:right w:val="nil"/>
            </w:tcBorders>
            <w:shd w:val="clear" w:color="auto" w:fill="auto"/>
            <w:noWrap/>
            <w:hideMark/>
          </w:tcPr>
          <w:p w14:paraId="49A1F70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4-14</w:t>
            </w:r>
          </w:p>
        </w:tc>
        <w:tc>
          <w:tcPr>
            <w:tcW w:w="1985" w:type="dxa"/>
            <w:vMerge/>
            <w:tcBorders>
              <w:top w:val="nil"/>
              <w:left w:val="nil"/>
              <w:bottom w:val="single" w:sz="12" w:space="0" w:color="000000"/>
              <w:right w:val="nil"/>
            </w:tcBorders>
            <w:vAlign w:val="center"/>
            <w:hideMark/>
          </w:tcPr>
          <w:p w14:paraId="658EE65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3626874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55C619B3" w14:textId="77777777" w:rsidTr="001C6039">
        <w:trPr>
          <w:trHeight w:val="300"/>
        </w:trPr>
        <w:tc>
          <w:tcPr>
            <w:tcW w:w="3720" w:type="dxa"/>
            <w:tcBorders>
              <w:top w:val="nil"/>
              <w:left w:val="nil"/>
              <w:bottom w:val="nil"/>
              <w:right w:val="nil"/>
            </w:tcBorders>
            <w:shd w:val="clear" w:color="auto" w:fill="auto"/>
            <w:hideMark/>
          </w:tcPr>
          <w:p w14:paraId="36112D0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Angst</w:t>
            </w:r>
          </w:p>
        </w:tc>
        <w:tc>
          <w:tcPr>
            <w:tcW w:w="2659" w:type="dxa"/>
            <w:tcBorders>
              <w:top w:val="nil"/>
              <w:left w:val="nil"/>
              <w:bottom w:val="nil"/>
              <w:right w:val="nil"/>
            </w:tcBorders>
            <w:shd w:val="clear" w:color="auto" w:fill="auto"/>
            <w:noWrap/>
            <w:hideMark/>
          </w:tcPr>
          <w:p w14:paraId="4BFA792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4-15</w:t>
            </w:r>
          </w:p>
        </w:tc>
        <w:tc>
          <w:tcPr>
            <w:tcW w:w="1985" w:type="dxa"/>
            <w:vMerge/>
            <w:tcBorders>
              <w:top w:val="nil"/>
              <w:left w:val="nil"/>
              <w:bottom w:val="single" w:sz="12" w:space="0" w:color="000000"/>
              <w:right w:val="nil"/>
            </w:tcBorders>
            <w:vAlign w:val="center"/>
            <w:hideMark/>
          </w:tcPr>
          <w:p w14:paraId="6307C6A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3C5CF8E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7A17AA5C" w14:textId="77777777" w:rsidTr="001C6039">
        <w:trPr>
          <w:trHeight w:val="300"/>
        </w:trPr>
        <w:tc>
          <w:tcPr>
            <w:tcW w:w="3720" w:type="dxa"/>
            <w:tcBorders>
              <w:top w:val="nil"/>
              <w:left w:val="nil"/>
              <w:bottom w:val="nil"/>
              <w:right w:val="nil"/>
            </w:tcBorders>
            <w:shd w:val="clear" w:color="auto" w:fill="auto"/>
            <w:hideMark/>
          </w:tcPr>
          <w:p w14:paraId="2BD4C91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 - Mobiliteit</w:t>
            </w:r>
          </w:p>
        </w:tc>
        <w:tc>
          <w:tcPr>
            <w:tcW w:w="2659" w:type="dxa"/>
            <w:tcBorders>
              <w:top w:val="nil"/>
              <w:left w:val="nil"/>
              <w:bottom w:val="nil"/>
              <w:right w:val="nil"/>
            </w:tcBorders>
            <w:shd w:val="clear" w:color="auto" w:fill="auto"/>
            <w:noWrap/>
            <w:hideMark/>
          </w:tcPr>
          <w:p w14:paraId="1D3226E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4-24</w:t>
            </w:r>
          </w:p>
        </w:tc>
        <w:tc>
          <w:tcPr>
            <w:tcW w:w="1985" w:type="dxa"/>
            <w:vMerge/>
            <w:tcBorders>
              <w:top w:val="nil"/>
              <w:left w:val="nil"/>
              <w:bottom w:val="single" w:sz="12" w:space="0" w:color="000000"/>
              <w:right w:val="nil"/>
            </w:tcBorders>
            <w:vAlign w:val="center"/>
            <w:hideMark/>
          </w:tcPr>
          <w:p w14:paraId="280B5FA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762886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78728602" w14:textId="77777777" w:rsidTr="001C6039">
        <w:trPr>
          <w:trHeight w:val="600"/>
        </w:trPr>
        <w:tc>
          <w:tcPr>
            <w:tcW w:w="3720" w:type="dxa"/>
            <w:tcBorders>
              <w:top w:val="nil"/>
              <w:left w:val="nil"/>
              <w:bottom w:val="nil"/>
              <w:right w:val="nil"/>
            </w:tcBorders>
            <w:shd w:val="clear" w:color="auto" w:fill="auto"/>
            <w:hideMark/>
          </w:tcPr>
          <w:p w14:paraId="78EF8E8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 - Bovenste extremiteit</w:t>
            </w:r>
          </w:p>
        </w:tc>
        <w:tc>
          <w:tcPr>
            <w:tcW w:w="2659" w:type="dxa"/>
            <w:tcBorders>
              <w:top w:val="nil"/>
              <w:left w:val="nil"/>
              <w:bottom w:val="nil"/>
              <w:right w:val="nil"/>
            </w:tcBorders>
            <w:shd w:val="clear" w:color="auto" w:fill="auto"/>
            <w:noWrap/>
            <w:hideMark/>
          </w:tcPr>
          <w:p w14:paraId="193C65E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4-34</w:t>
            </w:r>
          </w:p>
        </w:tc>
        <w:tc>
          <w:tcPr>
            <w:tcW w:w="1985" w:type="dxa"/>
            <w:vMerge/>
            <w:tcBorders>
              <w:top w:val="nil"/>
              <w:left w:val="nil"/>
              <w:bottom w:val="single" w:sz="12" w:space="0" w:color="000000"/>
              <w:right w:val="nil"/>
            </w:tcBorders>
            <w:vAlign w:val="center"/>
            <w:hideMark/>
          </w:tcPr>
          <w:p w14:paraId="3D1E2F0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49FFE14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4027E09A" w14:textId="77777777" w:rsidTr="001C6039">
        <w:trPr>
          <w:trHeight w:val="300"/>
        </w:trPr>
        <w:tc>
          <w:tcPr>
            <w:tcW w:w="3720" w:type="dxa"/>
            <w:tcBorders>
              <w:top w:val="nil"/>
              <w:left w:val="nil"/>
              <w:bottom w:val="nil"/>
              <w:right w:val="nil"/>
            </w:tcBorders>
            <w:shd w:val="clear" w:color="auto" w:fill="auto"/>
            <w:hideMark/>
          </w:tcPr>
          <w:p w14:paraId="5C8BE86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Relaties met peers</w:t>
            </w:r>
          </w:p>
        </w:tc>
        <w:tc>
          <w:tcPr>
            <w:tcW w:w="2659" w:type="dxa"/>
            <w:tcBorders>
              <w:top w:val="nil"/>
              <w:left w:val="nil"/>
              <w:bottom w:val="nil"/>
              <w:right w:val="nil"/>
            </w:tcBorders>
            <w:shd w:val="clear" w:color="auto" w:fill="auto"/>
            <w:noWrap/>
            <w:hideMark/>
          </w:tcPr>
          <w:p w14:paraId="7E604E1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4-15</w:t>
            </w:r>
          </w:p>
        </w:tc>
        <w:tc>
          <w:tcPr>
            <w:tcW w:w="1985" w:type="dxa"/>
            <w:vMerge/>
            <w:tcBorders>
              <w:top w:val="nil"/>
              <w:left w:val="nil"/>
              <w:bottom w:val="single" w:sz="12" w:space="0" w:color="000000"/>
              <w:right w:val="nil"/>
            </w:tcBorders>
            <w:vAlign w:val="center"/>
            <w:hideMark/>
          </w:tcPr>
          <w:p w14:paraId="4FA01CB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4C7BB05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514661C5" w14:textId="77777777" w:rsidTr="001C6039">
        <w:trPr>
          <w:trHeight w:val="300"/>
        </w:trPr>
        <w:tc>
          <w:tcPr>
            <w:tcW w:w="3720" w:type="dxa"/>
            <w:vMerge w:val="restart"/>
            <w:tcBorders>
              <w:top w:val="nil"/>
              <w:left w:val="nil"/>
              <w:bottom w:val="nil"/>
              <w:right w:val="nil"/>
            </w:tcBorders>
            <w:shd w:val="clear" w:color="auto" w:fill="auto"/>
            <w:vAlign w:val="center"/>
            <w:hideMark/>
          </w:tcPr>
          <w:p w14:paraId="54E0513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Relaties met familie</w:t>
            </w:r>
          </w:p>
        </w:tc>
        <w:tc>
          <w:tcPr>
            <w:tcW w:w="2659" w:type="dxa"/>
            <w:vMerge w:val="restart"/>
            <w:tcBorders>
              <w:top w:val="nil"/>
              <w:left w:val="nil"/>
              <w:bottom w:val="nil"/>
              <w:right w:val="nil"/>
            </w:tcBorders>
            <w:shd w:val="clear" w:color="auto" w:fill="auto"/>
            <w:noWrap/>
            <w:hideMark/>
          </w:tcPr>
          <w:p w14:paraId="3C9923B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4-47</w:t>
            </w:r>
          </w:p>
        </w:tc>
        <w:tc>
          <w:tcPr>
            <w:tcW w:w="1985" w:type="dxa"/>
            <w:vMerge/>
            <w:tcBorders>
              <w:top w:val="nil"/>
              <w:left w:val="nil"/>
              <w:bottom w:val="single" w:sz="12" w:space="0" w:color="000000"/>
              <w:right w:val="nil"/>
            </w:tcBorders>
            <w:vAlign w:val="center"/>
            <w:hideMark/>
          </w:tcPr>
          <w:p w14:paraId="59FD0BA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BB531D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2EB565B1" w14:textId="77777777" w:rsidTr="001C6039">
        <w:trPr>
          <w:trHeight w:val="300"/>
        </w:trPr>
        <w:tc>
          <w:tcPr>
            <w:tcW w:w="3720" w:type="dxa"/>
            <w:vMerge/>
            <w:tcBorders>
              <w:top w:val="nil"/>
              <w:left w:val="nil"/>
              <w:bottom w:val="nil"/>
              <w:right w:val="nil"/>
            </w:tcBorders>
            <w:vAlign w:val="center"/>
            <w:hideMark/>
          </w:tcPr>
          <w:p w14:paraId="142199C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659" w:type="dxa"/>
            <w:vMerge/>
            <w:tcBorders>
              <w:top w:val="nil"/>
              <w:left w:val="nil"/>
              <w:bottom w:val="nil"/>
              <w:right w:val="nil"/>
            </w:tcBorders>
            <w:vAlign w:val="center"/>
            <w:hideMark/>
          </w:tcPr>
          <w:p w14:paraId="681577F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1985" w:type="dxa"/>
            <w:vMerge/>
            <w:tcBorders>
              <w:top w:val="nil"/>
              <w:left w:val="nil"/>
              <w:bottom w:val="single" w:sz="12" w:space="0" w:color="000000"/>
              <w:right w:val="nil"/>
            </w:tcBorders>
            <w:vAlign w:val="center"/>
            <w:hideMark/>
          </w:tcPr>
          <w:p w14:paraId="1AA8A85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534F928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r>
      <w:tr w:rsidR="001C6039" w:rsidRPr="00870CC6" w14:paraId="40DBA76E" w14:textId="77777777" w:rsidTr="001C6039">
        <w:trPr>
          <w:trHeight w:val="600"/>
        </w:trPr>
        <w:tc>
          <w:tcPr>
            <w:tcW w:w="3720" w:type="dxa"/>
            <w:tcBorders>
              <w:top w:val="nil"/>
              <w:left w:val="nil"/>
              <w:bottom w:val="nil"/>
              <w:right w:val="nil"/>
            </w:tcBorders>
            <w:shd w:val="clear" w:color="auto" w:fill="auto"/>
            <w:hideMark/>
          </w:tcPr>
          <w:p w14:paraId="000AFB9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Global01r1: Hoe vind je over het algemeen je gezondheid?</w:t>
            </w:r>
          </w:p>
        </w:tc>
        <w:tc>
          <w:tcPr>
            <w:tcW w:w="2659" w:type="dxa"/>
            <w:tcBorders>
              <w:top w:val="nil"/>
              <w:left w:val="nil"/>
              <w:bottom w:val="nil"/>
              <w:right w:val="nil"/>
            </w:tcBorders>
            <w:shd w:val="clear" w:color="auto" w:fill="auto"/>
            <w:noWrap/>
            <w:hideMark/>
          </w:tcPr>
          <w:p w14:paraId="406188F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1985" w:type="dxa"/>
            <w:vMerge/>
            <w:tcBorders>
              <w:top w:val="nil"/>
              <w:left w:val="nil"/>
              <w:bottom w:val="single" w:sz="12" w:space="0" w:color="000000"/>
              <w:right w:val="nil"/>
            </w:tcBorders>
            <w:vAlign w:val="center"/>
            <w:hideMark/>
          </w:tcPr>
          <w:p w14:paraId="78D175A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169A848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1B862C43" w14:textId="77777777" w:rsidTr="001C6039">
        <w:trPr>
          <w:trHeight w:val="615"/>
        </w:trPr>
        <w:tc>
          <w:tcPr>
            <w:tcW w:w="3720" w:type="dxa"/>
            <w:tcBorders>
              <w:top w:val="nil"/>
              <w:left w:val="nil"/>
              <w:bottom w:val="single" w:sz="12" w:space="0" w:color="auto"/>
              <w:right w:val="nil"/>
            </w:tcBorders>
            <w:shd w:val="clear" w:color="auto" w:fill="auto"/>
            <w:hideMark/>
          </w:tcPr>
          <w:p w14:paraId="45B3061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Global02r1: Hoe vind je over het algemeen je kwaliteit van leven?</w:t>
            </w:r>
          </w:p>
        </w:tc>
        <w:tc>
          <w:tcPr>
            <w:tcW w:w="2659" w:type="dxa"/>
            <w:tcBorders>
              <w:top w:val="nil"/>
              <w:left w:val="nil"/>
              <w:bottom w:val="single" w:sz="12" w:space="0" w:color="auto"/>
              <w:right w:val="nil"/>
            </w:tcBorders>
            <w:shd w:val="clear" w:color="auto" w:fill="auto"/>
            <w:hideMark/>
          </w:tcPr>
          <w:p w14:paraId="7FFEA0F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1985" w:type="dxa"/>
            <w:vMerge/>
            <w:tcBorders>
              <w:top w:val="nil"/>
              <w:left w:val="nil"/>
              <w:bottom w:val="single" w:sz="12" w:space="0" w:color="000000"/>
              <w:right w:val="nil"/>
            </w:tcBorders>
            <w:vAlign w:val="center"/>
            <w:hideMark/>
          </w:tcPr>
          <w:p w14:paraId="6671E51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single" w:sz="12" w:space="0" w:color="auto"/>
              <w:right w:val="nil"/>
            </w:tcBorders>
            <w:shd w:val="clear" w:color="auto" w:fill="auto"/>
            <w:hideMark/>
          </w:tcPr>
          <w:p w14:paraId="3A6DA60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bl>
    <w:p w14:paraId="055CCD27" w14:textId="77777777" w:rsidR="001C6039" w:rsidRDefault="001C6039" w:rsidP="001C6039">
      <w:pPr>
        <w:spacing w:after="120" w:line="240" w:lineRule="auto"/>
        <w:rPr>
          <w:rFonts w:cs="Verdana"/>
          <w:szCs w:val="18"/>
        </w:rPr>
      </w:pPr>
    </w:p>
    <w:tbl>
      <w:tblPr>
        <w:tblW w:w="10765" w:type="dxa"/>
        <w:tblCellMar>
          <w:left w:w="70" w:type="dxa"/>
          <w:right w:w="70" w:type="dxa"/>
        </w:tblCellMar>
        <w:tblLook w:val="04A0" w:firstRow="1" w:lastRow="0" w:firstColumn="1" w:lastColumn="0" w:noHBand="0" w:noVBand="1"/>
      </w:tblPr>
      <w:tblGrid>
        <w:gridCol w:w="3720"/>
        <w:gridCol w:w="2659"/>
        <w:gridCol w:w="2126"/>
        <w:gridCol w:w="2260"/>
      </w:tblGrid>
      <w:tr w:rsidR="001C6039" w:rsidRPr="00870CC6" w14:paraId="40C6E55B" w14:textId="77777777" w:rsidTr="001C6039">
        <w:trPr>
          <w:trHeight w:val="330"/>
        </w:trPr>
        <w:tc>
          <w:tcPr>
            <w:tcW w:w="3720" w:type="dxa"/>
            <w:tcBorders>
              <w:top w:val="single" w:sz="12" w:space="0" w:color="auto"/>
              <w:left w:val="nil"/>
              <w:bottom w:val="single" w:sz="12" w:space="0" w:color="auto"/>
              <w:right w:val="nil"/>
            </w:tcBorders>
            <w:shd w:val="clear" w:color="000000" w:fill="F16656"/>
            <w:hideMark/>
          </w:tcPr>
          <w:p w14:paraId="5436F73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PedsQL</w:t>
            </w:r>
          </w:p>
        </w:tc>
        <w:tc>
          <w:tcPr>
            <w:tcW w:w="2659" w:type="dxa"/>
            <w:tcBorders>
              <w:top w:val="single" w:sz="12" w:space="0" w:color="auto"/>
              <w:left w:val="nil"/>
              <w:bottom w:val="single" w:sz="12" w:space="0" w:color="auto"/>
              <w:right w:val="nil"/>
            </w:tcBorders>
            <w:shd w:val="clear" w:color="000000" w:fill="F16656"/>
            <w:hideMark/>
          </w:tcPr>
          <w:p w14:paraId="5BB776C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126" w:type="dxa"/>
            <w:tcBorders>
              <w:top w:val="single" w:sz="12" w:space="0" w:color="auto"/>
              <w:left w:val="nil"/>
              <w:bottom w:val="single" w:sz="12" w:space="0" w:color="auto"/>
              <w:right w:val="nil"/>
            </w:tcBorders>
            <w:shd w:val="clear" w:color="000000" w:fill="F16656"/>
            <w:hideMark/>
          </w:tcPr>
          <w:p w14:paraId="2853F8F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260" w:type="dxa"/>
            <w:tcBorders>
              <w:top w:val="single" w:sz="12" w:space="0" w:color="auto"/>
              <w:left w:val="nil"/>
              <w:bottom w:val="single" w:sz="12" w:space="0" w:color="auto"/>
              <w:right w:val="nil"/>
            </w:tcBorders>
            <w:shd w:val="clear" w:color="000000" w:fill="F16656"/>
            <w:hideMark/>
          </w:tcPr>
          <w:p w14:paraId="3884268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50E77804" w14:textId="77777777" w:rsidTr="001C6039">
        <w:trPr>
          <w:trHeight w:val="315"/>
        </w:trPr>
        <w:tc>
          <w:tcPr>
            <w:tcW w:w="3720" w:type="dxa"/>
            <w:tcBorders>
              <w:top w:val="nil"/>
              <w:left w:val="nil"/>
              <w:bottom w:val="nil"/>
              <w:right w:val="nil"/>
            </w:tcBorders>
            <w:shd w:val="clear" w:color="auto" w:fill="auto"/>
            <w:hideMark/>
          </w:tcPr>
          <w:p w14:paraId="2959A58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Lichamelijk functioneren</w:t>
            </w:r>
          </w:p>
        </w:tc>
        <w:tc>
          <w:tcPr>
            <w:tcW w:w="2659" w:type="dxa"/>
            <w:tcBorders>
              <w:top w:val="nil"/>
              <w:left w:val="nil"/>
              <w:bottom w:val="nil"/>
              <w:right w:val="nil"/>
            </w:tcBorders>
            <w:shd w:val="clear" w:color="auto" w:fill="auto"/>
            <w:noWrap/>
            <w:vAlign w:val="bottom"/>
            <w:hideMark/>
          </w:tcPr>
          <w:p w14:paraId="6F2F30B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8</w:t>
            </w:r>
          </w:p>
        </w:tc>
        <w:tc>
          <w:tcPr>
            <w:tcW w:w="2126" w:type="dxa"/>
            <w:vMerge w:val="restart"/>
            <w:tcBorders>
              <w:top w:val="nil"/>
              <w:left w:val="nil"/>
              <w:bottom w:val="single" w:sz="12" w:space="0" w:color="000000"/>
              <w:right w:val="nil"/>
            </w:tcBorders>
            <w:shd w:val="clear" w:color="auto" w:fill="auto"/>
            <w:vAlign w:val="center"/>
            <w:hideMark/>
          </w:tcPr>
          <w:p w14:paraId="006C90B6" w14:textId="2C0496B3" w:rsidR="001C6039" w:rsidRPr="00C1729F" w:rsidRDefault="00C1729F"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lang w:val="en-US"/>
              </w:rPr>
            </w:pPr>
            <w:r w:rsidRPr="00C1729F">
              <w:rPr>
                <w:rFonts w:ascii="Calibri" w:hAnsi="Calibri" w:cs="Calibri"/>
                <w:color w:val="000000"/>
                <w:sz w:val="22"/>
                <w:szCs w:val="22"/>
                <w:lang w:val="en-US"/>
              </w:rPr>
              <w:t>”not free for</w:t>
            </w:r>
            <w:r w:rsidR="001C6039" w:rsidRPr="00C1729F">
              <w:rPr>
                <w:rFonts w:ascii="Calibri" w:hAnsi="Calibri" w:cs="Calibri"/>
                <w:color w:val="000000"/>
                <w:sz w:val="22"/>
                <w:szCs w:val="22"/>
                <w:lang w:val="en-US"/>
              </w:rPr>
              <w:t xml:space="preserve"> large-scale organization research and evaluation</w:t>
            </w:r>
            <w:r>
              <w:rPr>
                <w:rFonts w:ascii="Calibri" w:hAnsi="Calibri" w:cs="Calibri"/>
                <w:color w:val="000000"/>
                <w:sz w:val="22"/>
                <w:szCs w:val="22"/>
                <w:lang w:val="en-US"/>
              </w:rPr>
              <w:t>”</w:t>
            </w:r>
          </w:p>
        </w:tc>
        <w:tc>
          <w:tcPr>
            <w:tcW w:w="2260" w:type="dxa"/>
            <w:tcBorders>
              <w:top w:val="nil"/>
              <w:left w:val="nil"/>
              <w:bottom w:val="nil"/>
              <w:right w:val="nil"/>
            </w:tcBorders>
            <w:shd w:val="clear" w:color="auto" w:fill="auto"/>
            <w:noWrap/>
            <w:hideMark/>
          </w:tcPr>
          <w:p w14:paraId="5FF83A7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A96D058" w14:textId="77777777" w:rsidTr="001C6039">
        <w:trPr>
          <w:trHeight w:val="300"/>
        </w:trPr>
        <w:tc>
          <w:tcPr>
            <w:tcW w:w="3720" w:type="dxa"/>
            <w:tcBorders>
              <w:top w:val="nil"/>
              <w:left w:val="nil"/>
              <w:bottom w:val="nil"/>
              <w:right w:val="nil"/>
            </w:tcBorders>
            <w:shd w:val="clear" w:color="auto" w:fill="auto"/>
            <w:hideMark/>
          </w:tcPr>
          <w:p w14:paraId="5AF40AC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Emotioneel functioneren</w:t>
            </w:r>
          </w:p>
        </w:tc>
        <w:tc>
          <w:tcPr>
            <w:tcW w:w="2659" w:type="dxa"/>
            <w:tcBorders>
              <w:top w:val="nil"/>
              <w:left w:val="nil"/>
              <w:bottom w:val="nil"/>
              <w:right w:val="nil"/>
            </w:tcBorders>
            <w:shd w:val="clear" w:color="auto" w:fill="auto"/>
            <w:noWrap/>
            <w:vAlign w:val="bottom"/>
            <w:hideMark/>
          </w:tcPr>
          <w:p w14:paraId="5F4DEED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126" w:type="dxa"/>
            <w:vMerge/>
            <w:tcBorders>
              <w:top w:val="nil"/>
              <w:left w:val="nil"/>
              <w:bottom w:val="single" w:sz="12" w:space="0" w:color="000000"/>
              <w:right w:val="nil"/>
            </w:tcBorders>
            <w:vAlign w:val="center"/>
            <w:hideMark/>
          </w:tcPr>
          <w:p w14:paraId="4BCFE48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017EDAA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29A75866" w14:textId="77777777" w:rsidTr="001C6039">
        <w:trPr>
          <w:trHeight w:val="300"/>
        </w:trPr>
        <w:tc>
          <w:tcPr>
            <w:tcW w:w="3720" w:type="dxa"/>
            <w:tcBorders>
              <w:top w:val="nil"/>
              <w:left w:val="nil"/>
              <w:bottom w:val="nil"/>
              <w:right w:val="nil"/>
            </w:tcBorders>
            <w:shd w:val="clear" w:color="auto" w:fill="auto"/>
            <w:vAlign w:val="bottom"/>
            <w:hideMark/>
          </w:tcPr>
          <w:p w14:paraId="06C3A91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Sociaal functioneren</w:t>
            </w:r>
          </w:p>
        </w:tc>
        <w:tc>
          <w:tcPr>
            <w:tcW w:w="2659" w:type="dxa"/>
            <w:tcBorders>
              <w:top w:val="nil"/>
              <w:left w:val="nil"/>
              <w:bottom w:val="nil"/>
              <w:right w:val="nil"/>
            </w:tcBorders>
            <w:shd w:val="clear" w:color="auto" w:fill="auto"/>
            <w:noWrap/>
            <w:vAlign w:val="bottom"/>
            <w:hideMark/>
          </w:tcPr>
          <w:p w14:paraId="1B3ADD1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126" w:type="dxa"/>
            <w:vMerge/>
            <w:tcBorders>
              <w:top w:val="nil"/>
              <w:left w:val="nil"/>
              <w:bottom w:val="single" w:sz="12" w:space="0" w:color="000000"/>
              <w:right w:val="nil"/>
            </w:tcBorders>
            <w:vAlign w:val="center"/>
            <w:hideMark/>
          </w:tcPr>
          <w:p w14:paraId="3C41110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nil"/>
              <w:right w:val="nil"/>
            </w:tcBorders>
            <w:shd w:val="clear" w:color="auto" w:fill="auto"/>
            <w:noWrap/>
            <w:hideMark/>
          </w:tcPr>
          <w:p w14:paraId="2737FB1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007E6A67" w14:textId="77777777" w:rsidTr="001C6039">
        <w:trPr>
          <w:trHeight w:val="315"/>
        </w:trPr>
        <w:tc>
          <w:tcPr>
            <w:tcW w:w="3720" w:type="dxa"/>
            <w:tcBorders>
              <w:top w:val="nil"/>
              <w:left w:val="nil"/>
              <w:bottom w:val="single" w:sz="12" w:space="0" w:color="auto"/>
              <w:right w:val="nil"/>
            </w:tcBorders>
            <w:shd w:val="clear" w:color="auto" w:fill="auto"/>
            <w:hideMark/>
          </w:tcPr>
          <w:p w14:paraId="13F714C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Schools functioneren</w:t>
            </w:r>
          </w:p>
        </w:tc>
        <w:tc>
          <w:tcPr>
            <w:tcW w:w="2659" w:type="dxa"/>
            <w:tcBorders>
              <w:top w:val="nil"/>
              <w:left w:val="nil"/>
              <w:bottom w:val="single" w:sz="12" w:space="0" w:color="auto"/>
              <w:right w:val="nil"/>
            </w:tcBorders>
            <w:shd w:val="clear" w:color="auto" w:fill="auto"/>
            <w:hideMark/>
          </w:tcPr>
          <w:p w14:paraId="08E3DF79"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126" w:type="dxa"/>
            <w:vMerge/>
            <w:tcBorders>
              <w:top w:val="nil"/>
              <w:left w:val="nil"/>
              <w:bottom w:val="single" w:sz="12" w:space="0" w:color="000000"/>
              <w:right w:val="nil"/>
            </w:tcBorders>
            <w:vAlign w:val="center"/>
            <w:hideMark/>
          </w:tcPr>
          <w:p w14:paraId="2900D0A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260" w:type="dxa"/>
            <w:tcBorders>
              <w:top w:val="nil"/>
              <w:left w:val="nil"/>
              <w:bottom w:val="single" w:sz="12" w:space="0" w:color="auto"/>
              <w:right w:val="nil"/>
            </w:tcBorders>
            <w:shd w:val="clear" w:color="auto" w:fill="auto"/>
            <w:hideMark/>
          </w:tcPr>
          <w:p w14:paraId="1F50F97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bl>
    <w:p w14:paraId="0CC498AF" w14:textId="77777777" w:rsidR="001C6039" w:rsidRDefault="001C6039" w:rsidP="001C6039">
      <w:pPr>
        <w:spacing w:after="120" w:line="240" w:lineRule="auto"/>
        <w:rPr>
          <w:rFonts w:cs="Verdana"/>
          <w:szCs w:val="18"/>
        </w:rPr>
      </w:pPr>
    </w:p>
    <w:p w14:paraId="6D222BF1" w14:textId="77777777" w:rsidR="001C6039" w:rsidRDefault="001C6039" w:rsidP="001C6039">
      <w:pPr>
        <w:spacing w:after="120" w:line="240" w:lineRule="auto"/>
        <w:rPr>
          <w:rFonts w:cs="Verdana"/>
          <w:szCs w:val="18"/>
        </w:rPr>
      </w:pPr>
    </w:p>
    <w:p w14:paraId="26D3B2B3" w14:textId="77777777" w:rsidR="00FD7059" w:rsidRDefault="00FD705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200" w:line="276" w:lineRule="auto"/>
        <w:rPr>
          <w:rFonts w:cs="Verdana"/>
          <w:szCs w:val="18"/>
        </w:rPr>
      </w:pPr>
      <w:r>
        <w:rPr>
          <w:rFonts w:cs="Verdana"/>
          <w:szCs w:val="18"/>
        </w:rPr>
        <w:br w:type="page"/>
      </w:r>
    </w:p>
    <w:p w14:paraId="52FCB4FF" w14:textId="66174C36" w:rsidR="001C6039" w:rsidRPr="003571DC" w:rsidRDefault="001C6039" w:rsidP="001C6039">
      <w:pPr>
        <w:spacing w:after="120" w:line="240" w:lineRule="auto"/>
        <w:rPr>
          <w:b/>
          <w:color w:val="2BBDB9"/>
        </w:rPr>
      </w:pPr>
      <w:r w:rsidRPr="003571DC">
        <w:rPr>
          <w:b/>
          <w:color w:val="2BBDB9"/>
        </w:rPr>
        <w:lastRenderedPageBreak/>
        <w:t xml:space="preserve">Bijlage 3 Veelvoorkomende PRO en PROMs – doelgroep oudenren </w:t>
      </w:r>
    </w:p>
    <w:tbl>
      <w:tblPr>
        <w:tblW w:w="10622" w:type="dxa"/>
        <w:tblCellMar>
          <w:left w:w="70" w:type="dxa"/>
          <w:right w:w="70" w:type="dxa"/>
        </w:tblCellMar>
        <w:tblLook w:val="04A0" w:firstRow="1" w:lastRow="0" w:firstColumn="1" w:lastColumn="0" w:noHBand="0" w:noVBand="1"/>
      </w:tblPr>
      <w:tblGrid>
        <w:gridCol w:w="2684"/>
        <w:gridCol w:w="2693"/>
        <w:gridCol w:w="2268"/>
        <w:gridCol w:w="2977"/>
      </w:tblGrid>
      <w:tr w:rsidR="001C6039" w:rsidRPr="00FD7059" w14:paraId="561ACE8C" w14:textId="77777777" w:rsidTr="00FD7059">
        <w:trPr>
          <w:trHeight w:val="600"/>
          <w:tblHeader/>
        </w:trPr>
        <w:tc>
          <w:tcPr>
            <w:tcW w:w="2684" w:type="dxa"/>
            <w:tcBorders>
              <w:top w:val="single" w:sz="12" w:space="0" w:color="auto"/>
              <w:left w:val="single" w:sz="8" w:space="0" w:color="auto"/>
              <w:bottom w:val="single" w:sz="12" w:space="0" w:color="auto"/>
              <w:right w:val="nil"/>
            </w:tcBorders>
            <w:shd w:val="clear" w:color="000000" w:fill="F16656"/>
            <w:hideMark/>
          </w:tcPr>
          <w:p w14:paraId="43B88735"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Niveaus</w:t>
            </w:r>
          </w:p>
        </w:tc>
        <w:tc>
          <w:tcPr>
            <w:tcW w:w="2693" w:type="dxa"/>
            <w:tcBorders>
              <w:top w:val="single" w:sz="12" w:space="0" w:color="auto"/>
              <w:left w:val="nil"/>
              <w:bottom w:val="single" w:sz="12" w:space="0" w:color="auto"/>
              <w:right w:val="nil"/>
            </w:tcBorders>
            <w:shd w:val="clear" w:color="000000" w:fill="F16656"/>
            <w:hideMark/>
          </w:tcPr>
          <w:p w14:paraId="1927DDAA"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Relevante PROs</w:t>
            </w:r>
          </w:p>
        </w:tc>
        <w:tc>
          <w:tcPr>
            <w:tcW w:w="2268" w:type="dxa"/>
            <w:tcBorders>
              <w:top w:val="single" w:sz="12" w:space="0" w:color="auto"/>
              <w:left w:val="nil"/>
              <w:bottom w:val="single" w:sz="12" w:space="0" w:color="auto"/>
              <w:right w:val="nil"/>
            </w:tcBorders>
            <w:shd w:val="clear" w:color="000000" w:fill="F16656"/>
            <w:hideMark/>
          </w:tcPr>
          <w:p w14:paraId="296F7B55"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PROMIS*</w:t>
            </w:r>
          </w:p>
        </w:tc>
        <w:tc>
          <w:tcPr>
            <w:tcW w:w="2977" w:type="dxa"/>
            <w:tcBorders>
              <w:top w:val="single" w:sz="12" w:space="0" w:color="auto"/>
              <w:left w:val="nil"/>
              <w:bottom w:val="single" w:sz="12" w:space="0" w:color="auto"/>
              <w:right w:val="single" w:sz="4" w:space="0" w:color="auto"/>
            </w:tcBorders>
            <w:shd w:val="clear" w:color="000000" w:fill="F16656"/>
            <w:hideMark/>
          </w:tcPr>
          <w:p w14:paraId="34DB24A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TOPICS-MDS **</w:t>
            </w:r>
          </w:p>
        </w:tc>
      </w:tr>
      <w:tr w:rsidR="001C6039" w:rsidRPr="00FD7059" w14:paraId="36755E9C" w14:textId="77777777" w:rsidTr="001C6039">
        <w:trPr>
          <w:trHeight w:val="315"/>
        </w:trPr>
        <w:tc>
          <w:tcPr>
            <w:tcW w:w="5377" w:type="dxa"/>
            <w:gridSpan w:val="2"/>
            <w:tcBorders>
              <w:top w:val="single" w:sz="12" w:space="0" w:color="auto"/>
              <w:left w:val="single" w:sz="8" w:space="0" w:color="auto"/>
              <w:bottom w:val="nil"/>
              <w:right w:val="nil"/>
            </w:tcBorders>
            <w:shd w:val="clear" w:color="000000" w:fill="2BBDB9"/>
            <w:hideMark/>
          </w:tcPr>
          <w:p w14:paraId="5D72B88F"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Symptomen</w:t>
            </w:r>
          </w:p>
        </w:tc>
        <w:tc>
          <w:tcPr>
            <w:tcW w:w="2268" w:type="dxa"/>
            <w:tcBorders>
              <w:top w:val="nil"/>
              <w:left w:val="nil"/>
              <w:bottom w:val="nil"/>
              <w:right w:val="nil"/>
            </w:tcBorders>
            <w:shd w:val="clear" w:color="000000" w:fill="2BBDB9"/>
            <w:hideMark/>
          </w:tcPr>
          <w:p w14:paraId="151F2EC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977" w:type="dxa"/>
            <w:tcBorders>
              <w:top w:val="nil"/>
              <w:left w:val="nil"/>
              <w:bottom w:val="nil"/>
              <w:right w:val="single" w:sz="4" w:space="0" w:color="auto"/>
            </w:tcBorders>
            <w:shd w:val="clear" w:color="000000" w:fill="2BBDB9"/>
            <w:hideMark/>
          </w:tcPr>
          <w:p w14:paraId="6852403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1C6039" w:rsidRPr="00FD7059" w14:paraId="138C379A" w14:textId="77777777" w:rsidTr="001C6039">
        <w:trPr>
          <w:trHeight w:val="289"/>
        </w:trPr>
        <w:tc>
          <w:tcPr>
            <w:tcW w:w="2684" w:type="dxa"/>
            <w:vMerge w:val="restart"/>
            <w:tcBorders>
              <w:top w:val="nil"/>
              <w:left w:val="single" w:sz="8" w:space="0" w:color="auto"/>
              <w:bottom w:val="nil"/>
              <w:right w:val="nil"/>
            </w:tcBorders>
            <w:shd w:val="clear" w:color="auto" w:fill="auto"/>
            <w:hideMark/>
          </w:tcPr>
          <w:p w14:paraId="4FBB531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Fysieke functies/symptomen</w:t>
            </w:r>
          </w:p>
        </w:tc>
        <w:tc>
          <w:tcPr>
            <w:tcW w:w="2693" w:type="dxa"/>
            <w:tcBorders>
              <w:top w:val="nil"/>
              <w:left w:val="nil"/>
              <w:bottom w:val="nil"/>
              <w:right w:val="nil"/>
            </w:tcBorders>
            <w:shd w:val="clear" w:color="auto" w:fill="auto"/>
            <w:hideMark/>
          </w:tcPr>
          <w:p w14:paraId="606FCA6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Pijn</w:t>
            </w:r>
          </w:p>
        </w:tc>
        <w:tc>
          <w:tcPr>
            <w:tcW w:w="2268" w:type="dxa"/>
            <w:tcBorders>
              <w:top w:val="nil"/>
              <w:left w:val="nil"/>
              <w:bottom w:val="nil"/>
              <w:right w:val="nil"/>
            </w:tcBorders>
            <w:shd w:val="clear" w:color="auto" w:fill="auto"/>
            <w:hideMark/>
          </w:tcPr>
          <w:p w14:paraId="3BB5004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29D961D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Pijn/klachten (EQ5D)</w:t>
            </w:r>
          </w:p>
        </w:tc>
      </w:tr>
      <w:tr w:rsidR="001C6039" w:rsidRPr="00FD7059" w14:paraId="7E1B438A" w14:textId="77777777" w:rsidTr="001C6039">
        <w:trPr>
          <w:trHeight w:val="289"/>
        </w:trPr>
        <w:tc>
          <w:tcPr>
            <w:tcW w:w="2684" w:type="dxa"/>
            <w:vMerge/>
            <w:tcBorders>
              <w:top w:val="nil"/>
              <w:left w:val="single" w:sz="8" w:space="0" w:color="auto"/>
              <w:bottom w:val="nil"/>
              <w:right w:val="nil"/>
            </w:tcBorders>
            <w:vAlign w:val="center"/>
            <w:hideMark/>
          </w:tcPr>
          <w:p w14:paraId="053DBA0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2C16896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68" w:type="dxa"/>
            <w:tcBorders>
              <w:top w:val="nil"/>
              <w:left w:val="nil"/>
              <w:bottom w:val="nil"/>
              <w:right w:val="nil"/>
            </w:tcBorders>
            <w:shd w:val="clear" w:color="auto" w:fill="auto"/>
            <w:hideMark/>
          </w:tcPr>
          <w:p w14:paraId="77A19BEA"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977" w:type="dxa"/>
            <w:tcBorders>
              <w:top w:val="nil"/>
              <w:left w:val="nil"/>
              <w:bottom w:val="nil"/>
              <w:right w:val="single" w:sz="4" w:space="0" w:color="auto"/>
            </w:tcBorders>
            <w:shd w:val="clear" w:color="auto" w:fill="auto"/>
            <w:noWrap/>
            <w:vAlign w:val="bottom"/>
            <w:hideMark/>
          </w:tcPr>
          <w:p w14:paraId="0DE75101"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650FF876" w14:textId="77777777" w:rsidTr="00FD7059">
        <w:trPr>
          <w:trHeight w:val="70"/>
        </w:trPr>
        <w:tc>
          <w:tcPr>
            <w:tcW w:w="2684" w:type="dxa"/>
            <w:vMerge/>
            <w:tcBorders>
              <w:top w:val="nil"/>
              <w:left w:val="single" w:sz="8" w:space="0" w:color="auto"/>
              <w:bottom w:val="nil"/>
              <w:right w:val="nil"/>
            </w:tcBorders>
            <w:vAlign w:val="center"/>
            <w:hideMark/>
          </w:tcPr>
          <w:p w14:paraId="76FAFD7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15DAB3A5"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268" w:type="dxa"/>
            <w:tcBorders>
              <w:top w:val="nil"/>
              <w:left w:val="nil"/>
              <w:bottom w:val="nil"/>
              <w:right w:val="nil"/>
            </w:tcBorders>
            <w:shd w:val="clear" w:color="auto" w:fill="auto"/>
            <w:hideMark/>
          </w:tcPr>
          <w:p w14:paraId="022A8CB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977" w:type="dxa"/>
            <w:tcBorders>
              <w:top w:val="nil"/>
              <w:left w:val="nil"/>
              <w:bottom w:val="nil"/>
              <w:right w:val="single" w:sz="4" w:space="0" w:color="auto"/>
            </w:tcBorders>
            <w:shd w:val="clear" w:color="auto" w:fill="auto"/>
            <w:noWrap/>
            <w:vAlign w:val="bottom"/>
            <w:hideMark/>
          </w:tcPr>
          <w:p w14:paraId="356454A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6C91E08C" w14:textId="77777777" w:rsidTr="001C6039">
        <w:trPr>
          <w:trHeight w:val="289"/>
        </w:trPr>
        <w:tc>
          <w:tcPr>
            <w:tcW w:w="2684" w:type="dxa"/>
            <w:vMerge/>
            <w:tcBorders>
              <w:top w:val="nil"/>
              <w:left w:val="single" w:sz="8" w:space="0" w:color="auto"/>
              <w:bottom w:val="nil"/>
              <w:right w:val="nil"/>
            </w:tcBorders>
            <w:vAlign w:val="center"/>
            <w:hideMark/>
          </w:tcPr>
          <w:p w14:paraId="30BBB26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2BB772E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Vermoeidheid</w:t>
            </w:r>
          </w:p>
        </w:tc>
        <w:tc>
          <w:tcPr>
            <w:tcW w:w="2268" w:type="dxa"/>
            <w:tcBorders>
              <w:top w:val="nil"/>
              <w:left w:val="nil"/>
              <w:bottom w:val="nil"/>
              <w:right w:val="nil"/>
            </w:tcBorders>
            <w:shd w:val="clear" w:color="auto" w:fill="auto"/>
            <w:hideMark/>
          </w:tcPr>
          <w:p w14:paraId="37BFFA2F"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5AEDB6F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32E765A9" w14:textId="77777777" w:rsidTr="001C6039">
        <w:trPr>
          <w:trHeight w:val="289"/>
        </w:trPr>
        <w:tc>
          <w:tcPr>
            <w:tcW w:w="2684" w:type="dxa"/>
            <w:vMerge/>
            <w:tcBorders>
              <w:top w:val="nil"/>
              <w:left w:val="single" w:sz="8" w:space="0" w:color="auto"/>
              <w:bottom w:val="nil"/>
              <w:right w:val="nil"/>
            </w:tcBorders>
            <w:vAlign w:val="center"/>
            <w:hideMark/>
          </w:tcPr>
          <w:p w14:paraId="3360567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11E2EE8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Slaapproblemen</w:t>
            </w:r>
          </w:p>
        </w:tc>
        <w:tc>
          <w:tcPr>
            <w:tcW w:w="2268" w:type="dxa"/>
            <w:tcBorders>
              <w:top w:val="nil"/>
              <w:left w:val="nil"/>
              <w:bottom w:val="nil"/>
              <w:right w:val="nil"/>
            </w:tcBorders>
            <w:shd w:val="clear" w:color="auto" w:fill="auto"/>
            <w:hideMark/>
          </w:tcPr>
          <w:p w14:paraId="49E560D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7FC13A5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41D33204" w14:textId="77777777" w:rsidTr="00FD7059">
        <w:trPr>
          <w:trHeight w:val="70"/>
        </w:trPr>
        <w:tc>
          <w:tcPr>
            <w:tcW w:w="2684" w:type="dxa"/>
            <w:vMerge/>
            <w:tcBorders>
              <w:top w:val="nil"/>
              <w:left w:val="single" w:sz="8" w:space="0" w:color="auto"/>
              <w:bottom w:val="single" w:sz="4" w:space="0" w:color="auto"/>
              <w:right w:val="nil"/>
            </w:tcBorders>
            <w:vAlign w:val="center"/>
            <w:hideMark/>
          </w:tcPr>
          <w:p w14:paraId="7233C04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single" w:sz="4" w:space="0" w:color="auto"/>
              <w:right w:val="nil"/>
            </w:tcBorders>
            <w:shd w:val="clear" w:color="auto" w:fill="auto"/>
            <w:hideMark/>
          </w:tcPr>
          <w:p w14:paraId="4663A93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268" w:type="dxa"/>
            <w:tcBorders>
              <w:top w:val="nil"/>
              <w:left w:val="nil"/>
              <w:bottom w:val="single" w:sz="4" w:space="0" w:color="auto"/>
              <w:right w:val="nil"/>
            </w:tcBorders>
            <w:shd w:val="clear" w:color="auto" w:fill="auto"/>
            <w:hideMark/>
          </w:tcPr>
          <w:p w14:paraId="785EE1D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Times New Roman" w:hAnsi="Times New Roman"/>
                <w:sz w:val="20"/>
              </w:rPr>
            </w:pPr>
          </w:p>
        </w:tc>
        <w:tc>
          <w:tcPr>
            <w:tcW w:w="2977" w:type="dxa"/>
            <w:tcBorders>
              <w:top w:val="nil"/>
              <w:left w:val="nil"/>
              <w:bottom w:val="single" w:sz="4" w:space="0" w:color="auto"/>
              <w:right w:val="single" w:sz="4" w:space="0" w:color="auto"/>
            </w:tcBorders>
            <w:shd w:val="clear" w:color="auto" w:fill="auto"/>
            <w:noWrap/>
            <w:vAlign w:val="bottom"/>
            <w:hideMark/>
          </w:tcPr>
          <w:p w14:paraId="6B0BE16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7916B0D5" w14:textId="77777777" w:rsidTr="00FD7059">
        <w:trPr>
          <w:trHeight w:val="220"/>
        </w:trPr>
        <w:tc>
          <w:tcPr>
            <w:tcW w:w="2684" w:type="dxa"/>
            <w:vMerge w:val="restart"/>
            <w:tcBorders>
              <w:top w:val="single" w:sz="4" w:space="0" w:color="auto"/>
              <w:left w:val="single" w:sz="8" w:space="0" w:color="auto"/>
              <w:bottom w:val="nil"/>
              <w:right w:val="nil"/>
            </w:tcBorders>
            <w:shd w:val="clear" w:color="auto" w:fill="auto"/>
            <w:hideMark/>
          </w:tcPr>
          <w:p w14:paraId="5E32983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Mentale functies/symptomen</w:t>
            </w:r>
          </w:p>
        </w:tc>
        <w:tc>
          <w:tcPr>
            <w:tcW w:w="2693" w:type="dxa"/>
            <w:tcBorders>
              <w:top w:val="single" w:sz="4" w:space="0" w:color="auto"/>
              <w:left w:val="nil"/>
              <w:bottom w:val="nil"/>
              <w:right w:val="nil"/>
            </w:tcBorders>
            <w:shd w:val="clear" w:color="auto" w:fill="auto"/>
            <w:hideMark/>
          </w:tcPr>
          <w:p w14:paraId="5605A0B6"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Cognitie</w:t>
            </w:r>
          </w:p>
        </w:tc>
        <w:tc>
          <w:tcPr>
            <w:tcW w:w="2268" w:type="dxa"/>
            <w:tcBorders>
              <w:top w:val="single" w:sz="4" w:space="0" w:color="auto"/>
              <w:left w:val="nil"/>
              <w:bottom w:val="nil"/>
              <w:right w:val="nil"/>
            </w:tcBorders>
            <w:shd w:val="clear" w:color="auto" w:fill="auto"/>
            <w:hideMark/>
          </w:tcPr>
          <w:p w14:paraId="30F34B3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single" w:sz="4" w:space="0" w:color="auto"/>
              <w:left w:val="nil"/>
              <w:bottom w:val="nil"/>
              <w:right w:val="single" w:sz="4" w:space="0" w:color="auto"/>
            </w:tcBorders>
            <w:shd w:val="clear" w:color="auto" w:fill="auto"/>
            <w:noWrap/>
            <w:vAlign w:val="bottom"/>
            <w:hideMark/>
          </w:tcPr>
          <w:p w14:paraId="0098984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0B7F033D" w14:textId="77777777" w:rsidTr="001C6039">
        <w:trPr>
          <w:trHeight w:val="289"/>
        </w:trPr>
        <w:tc>
          <w:tcPr>
            <w:tcW w:w="2684" w:type="dxa"/>
            <w:vMerge/>
            <w:tcBorders>
              <w:top w:val="nil"/>
              <w:left w:val="single" w:sz="8" w:space="0" w:color="auto"/>
              <w:bottom w:val="nil"/>
              <w:right w:val="nil"/>
            </w:tcBorders>
            <w:vAlign w:val="center"/>
            <w:hideMark/>
          </w:tcPr>
          <w:p w14:paraId="768AE1CC"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4905559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Depressie</w:t>
            </w:r>
          </w:p>
        </w:tc>
        <w:tc>
          <w:tcPr>
            <w:tcW w:w="2268" w:type="dxa"/>
            <w:tcBorders>
              <w:top w:val="nil"/>
              <w:left w:val="nil"/>
              <w:bottom w:val="nil"/>
              <w:right w:val="nil"/>
            </w:tcBorders>
            <w:shd w:val="clear" w:color="auto" w:fill="auto"/>
            <w:hideMark/>
          </w:tcPr>
          <w:p w14:paraId="6CB1F6F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025B816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Stemming (EQ5D)</w:t>
            </w:r>
          </w:p>
        </w:tc>
      </w:tr>
      <w:tr w:rsidR="001C6039" w:rsidRPr="00FD7059" w14:paraId="2456C104" w14:textId="77777777" w:rsidTr="00FD7059">
        <w:trPr>
          <w:trHeight w:val="70"/>
        </w:trPr>
        <w:tc>
          <w:tcPr>
            <w:tcW w:w="2684" w:type="dxa"/>
            <w:vMerge/>
            <w:tcBorders>
              <w:top w:val="nil"/>
              <w:left w:val="single" w:sz="8" w:space="0" w:color="auto"/>
              <w:bottom w:val="nil"/>
              <w:right w:val="nil"/>
            </w:tcBorders>
            <w:vAlign w:val="center"/>
            <w:hideMark/>
          </w:tcPr>
          <w:p w14:paraId="22ABF9F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3AA0D85A"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68" w:type="dxa"/>
            <w:tcBorders>
              <w:top w:val="nil"/>
              <w:left w:val="nil"/>
              <w:bottom w:val="nil"/>
              <w:right w:val="nil"/>
            </w:tcBorders>
            <w:shd w:val="clear" w:color="auto" w:fill="auto"/>
            <w:hideMark/>
          </w:tcPr>
          <w:p w14:paraId="4798D3A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nil"/>
              <w:right w:val="single" w:sz="4" w:space="0" w:color="auto"/>
            </w:tcBorders>
            <w:shd w:val="clear" w:color="auto" w:fill="auto"/>
            <w:vAlign w:val="bottom"/>
            <w:hideMark/>
          </w:tcPr>
          <w:p w14:paraId="4CFD168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subschaal Mental Health uit RAND-36</w:t>
            </w:r>
          </w:p>
        </w:tc>
      </w:tr>
      <w:tr w:rsidR="001C6039" w:rsidRPr="00FD7059" w14:paraId="2EDCD644" w14:textId="77777777" w:rsidTr="001C6039">
        <w:trPr>
          <w:trHeight w:val="289"/>
        </w:trPr>
        <w:tc>
          <w:tcPr>
            <w:tcW w:w="2684" w:type="dxa"/>
            <w:vMerge/>
            <w:tcBorders>
              <w:top w:val="nil"/>
              <w:left w:val="single" w:sz="8" w:space="0" w:color="auto"/>
              <w:bottom w:val="nil"/>
              <w:right w:val="nil"/>
            </w:tcBorders>
            <w:vAlign w:val="center"/>
            <w:hideMark/>
          </w:tcPr>
          <w:p w14:paraId="2F378D3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693" w:type="dxa"/>
            <w:tcBorders>
              <w:top w:val="nil"/>
              <w:left w:val="nil"/>
              <w:bottom w:val="nil"/>
              <w:right w:val="nil"/>
            </w:tcBorders>
            <w:shd w:val="clear" w:color="auto" w:fill="auto"/>
            <w:hideMark/>
          </w:tcPr>
          <w:p w14:paraId="0131843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Angst</w:t>
            </w:r>
          </w:p>
        </w:tc>
        <w:tc>
          <w:tcPr>
            <w:tcW w:w="2268" w:type="dxa"/>
            <w:tcBorders>
              <w:top w:val="nil"/>
              <w:left w:val="nil"/>
              <w:bottom w:val="nil"/>
              <w:right w:val="nil"/>
            </w:tcBorders>
            <w:shd w:val="clear" w:color="auto" w:fill="auto"/>
            <w:hideMark/>
          </w:tcPr>
          <w:p w14:paraId="63AA413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1595CCC1"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500EB556" w14:textId="77777777" w:rsidTr="001C6039">
        <w:trPr>
          <w:trHeight w:val="289"/>
        </w:trPr>
        <w:tc>
          <w:tcPr>
            <w:tcW w:w="5377" w:type="dxa"/>
            <w:gridSpan w:val="2"/>
            <w:tcBorders>
              <w:top w:val="nil"/>
              <w:left w:val="single" w:sz="8" w:space="0" w:color="auto"/>
              <w:bottom w:val="nil"/>
              <w:right w:val="nil"/>
            </w:tcBorders>
            <w:shd w:val="clear" w:color="000000" w:fill="2BBDB9"/>
            <w:hideMark/>
          </w:tcPr>
          <w:p w14:paraId="6914B37C"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Functionele status</w:t>
            </w:r>
          </w:p>
        </w:tc>
        <w:tc>
          <w:tcPr>
            <w:tcW w:w="2268" w:type="dxa"/>
            <w:tcBorders>
              <w:top w:val="nil"/>
              <w:left w:val="nil"/>
              <w:bottom w:val="nil"/>
              <w:right w:val="nil"/>
            </w:tcBorders>
            <w:shd w:val="clear" w:color="000000" w:fill="2BBDB9"/>
            <w:hideMark/>
          </w:tcPr>
          <w:p w14:paraId="5A36928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977" w:type="dxa"/>
            <w:tcBorders>
              <w:top w:val="nil"/>
              <w:left w:val="nil"/>
              <w:bottom w:val="nil"/>
              <w:right w:val="single" w:sz="4" w:space="0" w:color="auto"/>
            </w:tcBorders>
            <w:shd w:val="clear" w:color="000000" w:fill="2BBDB9"/>
            <w:hideMark/>
          </w:tcPr>
          <w:p w14:paraId="7A9F65B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1C6039" w:rsidRPr="00FD7059" w14:paraId="634DC605" w14:textId="77777777" w:rsidTr="00FD7059">
        <w:trPr>
          <w:trHeight w:val="240"/>
        </w:trPr>
        <w:tc>
          <w:tcPr>
            <w:tcW w:w="2684" w:type="dxa"/>
            <w:tcBorders>
              <w:top w:val="nil"/>
              <w:left w:val="single" w:sz="8" w:space="0" w:color="auto"/>
              <w:bottom w:val="nil"/>
              <w:right w:val="nil"/>
            </w:tcBorders>
            <w:shd w:val="clear" w:color="auto" w:fill="auto"/>
            <w:hideMark/>
          </w:tcPr>
          <w:p w14:paraId="5F4F8E9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Fysieke activiteiten/Fysiek functioneren</w:t>
            </w:r>
          </w:p>
        </w:tc>
        <w:tc>
          <w:tcPr>
            <w:tcW w:w="2693" w:type="dxa"/>
            <w:tcBorders>
              <w:top w:val="nil"/>
              <w:left w:val="nil"/>
              <w:bottom w:val="nil"/>
              <w:right w:val="nil"/>
            </w:tcBorders>
            <w:shd w:val="clear" w:color="auto" w:fill="auto"/>
            <w:hideMark/>
          </w:tcPr>
          <w:p w14:paraId="0A1D20DA"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dagelijkse activiteiten</w:t>
            </w:r>
          </w:p>
        </w:tc>
        <w:tc>
          <w:tcPr>
            <w:tcW w:w="2268" w:type="dxa"/>
            <w:tcBorders>
              <w:top w:val="nil"/>
              <w:left w:val="nil"/>
              <w:bottom w:val="nil"/>
              <w:right w:val="nil"/>
            </w:tcBorders>
            <w:shd w:val="clear" w:color="auto" w:fill="auto"/>
            <w:hideMark/>
          </w:tcPr>
          <w:p w14:paraId="1A820C5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PROMIS-PF</w:t>
            </w:r>
            <w:r w:rsidRPr="00FD7059">
              <w:rPr>
                <w:rFonts w:ascii="Calibri" w:hAnsi="Calibri" w:cs="Calibri"/>
                <w:color w:val="000000"/>
                <w:sz w:val="20"/>
                <w:szCs w:val="22"/>
                <w:vertAlign w:val="subscript"/>
              </w:rPr>
              <w:t>GR</w:t>
            </w:r>
            <w:r w:rsidRPr="00FD7059">
              <w:rPr>
                <w:rFonts w:ascii="Calibri" w:hAnsi="Calibri" w:cs="Calibri"/>
                <w:color w:val="000000"/>
                <w:sz w:val="20"/>
                <w:szCs w:val="22"/>
              </w:rPr>
              <w:t xml:space="preserve"> </w:t>
            </w:r>
          </w:p>
        </w:tc>
        <w:tc>
          <w:tcPr>
            <w:tcW w:w="2977" w:type="dxa"/>
            <w:tcBorders>
              <w:top w:val="nil"/>
              <w:left w:val="nil"/>
              <w:bottom w:val="nil"/>
              <w:right w:val="single" w:sz="4" w:space="0" w:color="auto"/>
            </w:tcBorders>
            <w:shd w:val="clear" w:color="auto" w:fill="auto"/>
            <w:hideMark/>
          </w:tcPr>
          <w:p w14:paraId="0A1F069F"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Dagelijkse activiteiten (EQ5D)</w:t>
            </w:r>
          </w:p>
        </w:tc>
      </w:tr>
      <w:tr w:rsidR="001C6039" w:rsidRPr="00FD7059" w14:paraId="63561585" w14:textId="77777777" w:rsidTr="00FD7059">
        <w:trPr>
          <w:trHeight w:val="70"/>
        </w:trPr>
        <w:tc>
          <w:tcPr>
            <w:tcW w:w="2684" w:type="dxa"/>
            <w:tcBorders>
              <w:top w:val="nil"/>
              <w:left w:val="single" w:sz="8" w:space="0" w:color="auto"/>
              <w:bottom w:val="nil"/>
              <w:right w:val="nil"/>
            </w:tcBorders>
            <w:shd w:val="clear" w:color="auto" w:fill="auto"/>
            <w:hideMark/>
          </w:tcPr>
          <w:p w14:paraId="39B299DD"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c>
          <w:tcPr>
            <w:tcW w:w="2693" w:type="dxa"/>
            <w:tcBorders>
              <w:top w:val="nil"/>
              <w:left w:val="nil"/>
              <w:bottom w:val="nil"/>
              <w:right w:val="nil"/>
            </w:tcBorders>
            <w:shd w:val="clear" w:color="auto" w:fill="auto"/>
            <w:hideMark/>
          </w:tcPr>
          <w:p w14:paraId="13C58A4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68" w:type="dxa"/>
            <w:tcBorders>
              <w:top w:val="nil"/>
              <w:left w:val="nil"/>
              <w:bottom w:val="nil"/>
              <w:right w:val="nil"/>
            </w:tcBorders>
            <w:shd w:val="clear" w:color="auto" w:fill="auto"/>
            <w:hideMark/>
          </w:tcPr>
          <w:p w14:paraId="1C569B3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nil"/>
              <w:right w:val="single" w:sz="4" w:space="0" w:color="auto"/>
            </w:tcBorders>
            <w:shd w:val="clear" w:color="auto" w:fill="auto"/>
            <w:noWrap/>
            <w:vAlign w:val="bottom"/>
            <w:hideMark/>
          </w:tcPr>
          <w:p w14:paraId="418D432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Mobiliteit (EQ5D)</w:t>
            </w:r>
          </w:p>
        </w:tc>
      </w:tr>
      <w:tr w:rsidR="001C6039" w:rsidRPr="00FD7059" w14:paraId="5EB1693B" w14:textId="77777777" w:rsidTr="001C6039">
        <w:trPr>
          <w:trHeight w:val="582"/>
        </w:trPr>
        <w:tc>
          <w:tcPr>
            <w:tcW w:w="2684" w:type="dxa"/>
            <w:tcBorders>
              <w:top w:val="nil"/>
              <w:left w:val="single" w:sz="8" w:space="0" w:color="auto"/>
              <w:bottom w:val="nil"/>
              <w:right w:val="nil"/>
            </w:tcBorders>
            <w:shd w:val="clear" w:color="auto" w:fill="auto"/>
            <w:hideMark/>
          </w:tcPr>
          <w:p w14:paraId="78846DCC"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c>
          <w:tcPr>
            <w:tcW w:w="2693" w:type="dxa"/>
            <w:tcBorders>
              <w:top w:val="nil"/>
              <w:left w:val="nil"/>
              <w:bottom w:val="nil"/>
              <w:right w:val="nil"/>
            </w:tcBorders>
            <w:shd w:val="clear" w:color="auto" w:fill="auto"/>
            <w:hideMark/>
          </w:tcPr>
          <w:p w14:paraId="0B752D3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68" w:type="dxa"/>
            <w:tcBorders>
              <w:top w:val="nil"/>
              <w:left w:val="nil"/>
              <w:bottom w:val="nil"/>
              <w:right w:val="nil"/>
            </w:tcBorders>
            <w:shd w:val="clear" w:color="auto" w:fill="auto"/>
            <w:hideMark/>
          </w:tcPr>
          <w:p w14:paraId="29534A81"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nil"/>
              <w:right w:val="single" w:sz="4" w:space="0" w:color="auto"/>
            </w:tcBorders>
            <w:shd w:val="clear" w:color="auto" w:fill="auto"/>
            <w:noWrap/>
            <w:vAlign w:val="bottom"/>
            <w:hideMark/>
          </w:tcPr>
          <w:p w14:paraId="7B5DF5F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Zelfzorg (EQ5D)</w:t>
            </w:r>
          </w:p>
        </w:tc>
      </w:tr>
      <w:tr w:rsidR="001C6039" w:rsidRPr="00FD7059" w14:paraId="25C9CA0E" w14:textId="77777777" w:rsidTr="001C6039">
        <w:trPr>
          <w:trHeight w:val="1167"/>
        </w:trPr>
        <w:tc>
          <w:tcPr>
            <w:tcW w:w="2684" w:type="dxa"/>
            <w:tcBorders>
              <w:top w:val="nil"/>
              <w:left w:val="single" w:sz="8" w:space="0" w:color="auto"/>
              <w:bottom w:val="single" w:sz="4" w:space="0" w:color="auto"/>
              <w:right w:val="nil"/>
            </w:tcBorders>
            <w:shd w:val="clear" w:color="auto" w:fill="auto"/>
            <w:hideMark/>
          </w:tcPr>
          <w:p w14:paraId="571EE34F"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c>
          <w:tcPr>
            <w:tcW w:w="2693" w:type="dxa"/>
            <w:tcBorders>
              <w:top w:val="nil"/>
              <w:left w:val="nil"/>
              <w:bottom w:val="single" w:sz="4" w:space="0" w:color="auto"/>
              <w:right w:val="nil"/>
            </w:tcBorders>
            <w:shd w:val="clear" w:color="auto" w:fill="auto"/>
            <w:hideMark/>
          </w:tcPr>
          <w:p w14:paraId="5703369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268" w:type="dxa"/>
            <w:tcBorders>
              <w:top w:val="nil"/>
              <w:left w:val="nil"/>
              <w:bottom w:val="single" w:sz="4" w:space="0" w:color="auto"/>
              <w:right w:val="nil"/>
            </w:tcBorders>
            <w:shd w:val="clear" w:color="auto" w:fill="auto"/>
            <w:hideMark/>
          </w:tcPr>
          <w:p w14:paraId="315270D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single" w:sz="4" w:space="0" w:color="auto"/>
              <w:right w:val="single" w:sz="4" w:space="0" w:color="auto"/>
            </w:tcBorders>
            <w:shd w:val="clear" w:color="auto" w:fill="auto"/>
            <w:hideMark/>
          </w:tcPr>
          <w:p w14:paraId="42BE9E4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Aangepaste versie van de Katz Index of Independence Basic Activities of Daily Living (ADL), Instrumental Activities of Daily Living (IADL) en een vraag over mobiliteit</w:t>
            </w:r>
          </w:p>
        </w:tc>
      </w:tr>
      <w:tr w:rsidR="001C6039" w:rsidRPr="00FD7059" w14:paraId="66533F51" w14:textId="77777777" w:rsidTr="00FD7059">
        <w:trPr>
          <w:trHeight w:val="582"/>
        </w:trPr>
        <w:tc>
          <w:tcPr>
            <w:tcW w:w="2684" w:type="dxa"/>
            <w:tcBorders>
              <w:top w:val="single" w:sz="4" w:space="0" w:color="auto"/>
              <w:left w:val="single" w:sz="8" w:space="0" w:color="auto"/>
              <w:bottom w:val="single" w:sz="4" w:space="0" w:color="auto"/>
              <w:right w:val="nil"/>
            </w:tcBorders>
            <w:shd w:val="clear" w:color="auto" w:fill="auto"/>
            <w:hideMark/>
          </w:tcPr>
          <w:p w14:paraId="4959358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Mentale Activiteiten / Mentaal functioneren</w:t>
            </w:r>
          </w:p>
        </w:tc>
        <w:tc>
          <w:tcPr>
            <w:tcW w:w="2693" w:type="dxa"/>
            <w:tcBorders>
              <w:top w:val="single" w:sz="4" w:space="0" w:color="auto"/>
              <w:left w:val="nil"/>
              <w:bottom w:val="single" w:sz="4" w:space="0" w:color="auto"/>
              <w:right w:val="nil"/>
            </w:tcBorders>
            <w:shd w:val="clear" w:color="auto" w:fill="auto"/>
            <w:hideMark/>
          </w:tcPr>
          <w:p w14:paraId="7E676FF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Problemen oplossen</w:t>
            </w:r>
          </w:p>
        </w:tc>
        <w:tc>
          <w:tcPr>
            <w:tcW w:w="2268" w:type="dxa"/>
            <w:tcBorders>
              <w:top w:val="single" w:sz="4" w:space="0" w:color="auto"/>
              <w:left w:val="nil"/>
              <w:bottom w:val="single" w:sz="4" w:space="0" w:color="auto"/>
              <w:right w:val="nil"/>
            </w:tcBorders>
            <w:shd w:val="clear" w:color="auto" w:fill="auto"/>
            <w:hideMark/>
          </w:tcPr>
          <w:p w14:paraId="613EE3C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single" w:sz="4" w:space="0" w:color="auto"/>
              <w:left w:val="nil"/>
              <w:bottom w:val="single" w:sz="4" w:space="0" w:color="auto"/>
              <w:right w:val="single" w:sz="4" w:space="0" w:color="auto"/>
            </w:tcBorders>
            <w:shd w:val="clear" w:color="auto" w:fill="auto"/>
            <w:hideMark/>
          </w:tcPr>
          <w:p w14:paraId="44B4C76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6B853961" w14:textId="77777777" w:rsidTr="00FD7059">
        <w:trPr>
          <w:trHeight w:val="589"/>
        </w:trPr>
        <w:tc>
          <w:tcPr>
            <w:tcW w:w="2684" w:type="dxa"/>
            <w:tcBorders>
              <w:top w:val="single" w:sz="4" w:space="0" w:color="auto"/>
              <w:left w:val="single" w:sz="8" w:space="0" w:color="auto"/>
              <w:bottom w:val="single" w:sz="4" w:space="0" w:color="auto"/>
              <w:right w:val="nil"/>
            </w:tcBorders>
            <w:shd w:val="clear" w:color="auto" w:fill="auto"/>
            <w:hideMark/>
          </w:tcPr>
          <w:p w14:paraId="22B0F266"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Sociaal functioneren</w:t>
            </w:r>
          </w:p>
        </w:tc>
        <w:tc>
          <w:tcPr>
            <w:tcW w:w="2693" w:type="dxa"/>
            <w:tcBorders>
              <w:top w:val="single" w:sz="4" w:space="0" w:color="auto"/>
              <w:left w:val="nil"/>
              <w:bottom w:val="single" w:sz="4" w:space="0" w:color="auto"/>
              <w:right w:val="nil"/>
            </w:tcBorders>
            <w:shd w:val="clear" w:color="auto" w:fill="auto"/>
            <w:hideMark/>
          </w:tcPr>
          <w:p w14:paraId="7950031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sociale activiteiten (sport, hobby’s)</w:t>
            </w:r>
          </w:p>
        </w:tc>
        <w:tc>
          <w:tcPr>
            <w:tcW w:w="2268" w:type="dxa"/>
            <w:vMerge w:val="restart"/>
            <w:tcBorders>
              <w:top w:val="single" w:sz="4" w:space="0" w:color="auto"/>
              <w:left w:val="nil"/>
              <w:bottom w:val="single" w:sz="4" w:space="0" w:color="auto"/>
              <w:right w:val="nil"/>
            </w:tcBorders>
            <w:shd w:val="clear" w:color="auto" w:fill="auto"/>
            <w:vAlign w:val="center"/>
            <w:hideMark/>
          </w:tcPr>
          <w:p w14:paraId="0D92EFCF"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single" w:sz="4" w:space="0" w:color="auto"/>
              <w:left w:val="nil"/>
              <w:bottom w:val="single" w:sz="4" w:space="0" w:color="auto"/>
              <w:right w:val="single" w:sz="4" w:space="0" w:color="auto"/>
            </w:tcBorders>
            <w:shd w:val="clear" w:color="auto" w:fill="auto"/>
            <w:vAlign w:val="bottom"/>
            <w:hideMark/>
          </w:tcPr>
          <w:p w14:paraId="59068E1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1 item uit RAND-36</w:t>
            </w:r>
          </w:p>
        </w:tc>
      </w:tr>
      <w:tr w:rsidR="001C6039" w:rsidRPr="00FD7059" w14:paraId="6FFEFB2C" w14:textId="77777777" w:rsidTr="00F1392C">
        <w:trPr>
          <w:trHeight w:val="323"/>
        </w:trPr>
        <w:tc>
          <w:tcPr>
            <w:tcW w:w="2684" w:type="dxa"/>
            <w:tcBorders>
              <w:top w:val="single" w:sz="4" w:space="0" w:color="auto"/>
              <w:left w:val="single" w:sz="8" w:space="0" w:color="auto"/>
              <w:right w:val="nil"/>
            </w:tcBorders>
            <w:shd w:val="clear" w:color="auto" w:fill="auto"/>
            <w:hideMark/>
          </w:tcPr>
          <w:p w14:paraId="70F72D3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Participatie</w:t>
            </w:r>
          </w:p>
        </w:tc>
        <w:tc>
          <w:tcPr>
            <w:tcW w:w="2693" w:type="dxa"/>
            <w:tcBorders>
              <w:top w:val="single" w:sz="4" w:space="0" w:color="auto"/>
              <w:left w:val="nil"/>
              <w:bottom w:val="nil"/>
              <w:right w:val="nil"/>
            </w:tcBorders>
            <w:shd w:val="clear" w:color="auto" w:fill="auto"/>
            <w:hideMark/>
          </w:tcPr>
          <w:p w14:paraId="558E248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Uitvoeren van sociale rollen (werk, gezin, familie)</w:t>
            </w:r>
          </w:p>
        </w:tc>
        <w:tc>
          <w:tcPr>
            <w:tcW w:w="2268" w:type="dxa"/>
            <w:vMerge/>
            <w:tcBorders>
              <w:top w:val="single" w:sz="4" w:space="0" w:color="auto"/>
              <w:left w:val="nil"/>
              <w:right w:val="nil"/>
            </w:tcBorders>
            <w:vAlign w:val="center"/>
            <w:hideMark/>
          </w:tcPr>
          <w:p w14:paraId="491CBDB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single" w:sz="4" w:space="0" w:color="auto"/>
              <w:left w:val="nil"/>
              <w:bottom w:val="nil"/>
              <w:right w:val="single" w:sz="4" w:space="0" w:color="auto"/>
            </w:tcBorders>
            <w:shd w:val="clear" w:color="auto" w:fill="auto"/>
            <w:vAlign w:val="bottom"/>
            <w:hideMark/>
          </w:tcPr>
          <w:p w14:paraId="6EA5F6E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1C6039" w:rsidRPr="00FD7059" w14:paraId="0665EEE1" w14:textId="77777777" w:rsidTr="00F1392C">
        <w:trPr>
          <w:trHeight w:val="732"/>
        </w:trPr>
        <w:tc>
          <w:tcPr>
            <w:tcW w:w="2684" w:type="dxa"/>
            <w:tcBorders>
              <w:top w:val="nil"/>
              <w:left w:val="single" w:sz="4" w:space="0" w:color="auto"/>
              <w:right w:val="nil"/>
            </w:tcBorders>
            <w:shd w:val="clear" w:color="auto" w:fill="auto"/>
            <w:hideMark/>
          </w:tcPr>
          <w:p w14:paraId="23F6CAC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693" w:type="dxa"/>
            <w:tcBorders>
              <w:top w:val="nil"/>
              <w:left w:val="nil"/>
              <w:bottom w:val="nil"/>
              <w:right w:val="nil"/>
            </w:tcBorders>
            <w:shd w:val="clear" w:color="auto" w:fill="auto"/>
            <w:hideMark/>
          </w:tcPr>
          <w:p w14:paraId="4DCE47FA"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268" w:type="dxa"/>
            <w:tcBorders>
              <w:left w:val="nil"/>
              <w:bottom w:val="nil"/>
              <w:right w:val="nil"/>
            </w:tcBorders>
            <w:shd w:val="clear" w:color="auto" w:fill="auto"/>
            <w:hideMark/>
          </w:tcPr>
          <w:p w14:paraId="7DAC1C2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977" w:type="dxa"/>
            <w:tcBorders>
              <w:top w:val="nil"/>
              <w:left w:val="nil"/>
              <w:bottom w:val="nil"/>
              <w:right w:val="single" w:sz="4" w:space="0" w:color="auto"/>
            </w:tcBorders>
            <w:shd w:val="clear" w:color="auto" w:fill="auto"/>
            <w:noWrap/>
            <w:vAlign w:val="bottom"/>
            <w:hideMark/>
          </w:tcPr>
          <w:p w14:paraId="4EC21329"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00EB96A4" w14:textId="77777777" w:rsidTr="00F1392C">
        <w:trPr>
          <w:trHeight w:val="70"/>
        </w:trPr>
        <w:tc>
          <w:tcPr>
            <w:tcW w:w="2684" w:type="dxa"/>
            <w:tcBorders>
              <w:top w:val="nil"/>
              <w:left w:val="single" w:sz="4" w:space="0" w:color="auto"/>
              <w:bottom w:val="nil"/>
              <w:right w:val="nil"/>
            </w:tcBorders>
            <w:shd w:val="clear" w:color="auto" w:fill="auto"/>
            <w:hideMark/>
          </w:tcPr>
          <w:p w14:paraId="0F89DF3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c>
          <w:tcPr>
            <w:tcW w:w="2693" w:type="dxa"/>
            <w:tcBorders>
              <w:top w:val="nil"/>
              <w:left w:val="nil"/>
              <w:bottom w:val="nil"/>
              <w:right w:val="nil"/>
            </w:tcBorders>
            <w:shd w:val="clear" w:color="auto" w:fill="auto"/>
            <w:hideMark/>
          </w:tcPr>
          <w:p w14:paraId="37443025"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Seksueel functioneren</w:t>
            </w:r>
          </w:p>
        </w:tc>
        <w:tc>
          <w:tcPr>
            <w:tcW w:w="2268" w:type="dxa"/>
            <w:tcBorders>
              <w:top w:val="nil"/>
              <w:left w:val="nil"/>
              <w:bottom w:val="nil"/>
              <w:right w:val="nil"/>
            </w:tcBorders>
            <w:shd w:val="clear" w:color="auto" w:fill="auto"/>
            <w:hideMark/>
          </w:tcPr>
          <w:p w14:paraId="4DF7D10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noWrap/>
            <w:vAlign w:val="bottom"/>
            <w:hideMark/>
          </w:tcPr>
          <w:p w14:paraId="371A243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r w:rsidR="001C6039" w:rsidRPr="00FD7059" w14:paraId="6ED25FAF" w14:textId="77777777" w:rsidTr="001C6039">
        <w:trPr>
          <w:trHeight w:val="289"/>
        </w:trPr>
        <w:tc>
          <w:tcPr>
            <w:tcW w:w="5377" w:type="dxa"/>
            <w:gridSpan w:val="2"/>
            <w:tcBorders>
              <w:top w:val="nil"/>
              <w:left w:val="single" w:sz="8" w:space="0" w:color="auto"/>
              <w:bottom w:val="nil"/>
              <w:right w:val="nil"/>
            </w:tcBorders>
            <w:shd w:val="clear" w:color="000000" w:fill="2BBDB9"/>
            <w:hideMark/>
          </w:tcPr>
          <w:p w14:paraId="68FECA7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xml:space="preserve">Ervaren gezondheid </w:t>
            </w:r>
          </w:p>
        </w:tc>
        <w:tc>
          <w:tcPr>
            <w:tcW w:w="2268" w:type="dxa"/>
            <w:tcBorders>
              <w:top w:val="nil"/>
              <w:left w:val="nil"/>
              <w:bottom w:val="nil"/>
              <w:right w:val="nil"/>
            </w:tcBorders>
            <w:shd w:val="clear" w:color="000000" w:fill="2BBDB9"/>
            <w:hideMark/>
          </w:tcPr>
          <w:p w14:paraId="11A9727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977" w:type="dxa"/>
            <w:tcBorders>
              <w:top w:val="nil"/>
              <w:left w:val="nil"/>
              <w:bottom w:val="nil"/>
              <w:right w:val="single" w:sz="4" w:space="0" w:color="auto"/>
            </w:tcBorders>
            <w:shd w:val="clear" w:color="000000" w:fill="2BBDB9"/>
            <w:hideMark/>
          </w:tcPr>
          <w:p w14:paraId="2C986E76"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1C6039" w:rsidRPr="00FD7059" w14:paraId="09F3BB0D" w14:textId="77777777" w:rsidTr="00FD7059">
        <w:trPr>
          <w:trHeight w:val="385"/>
        </w:trPr>
        <w:tc>
          <w:tcPr>
            <w:tcW w:w="2684" w:type="dxa"/>
            <w:tcBorders>
              <w:top w:val="nil"/>
              <w:left w:val="single" w:sz="8" w:space="0" w:color="auto"/>
              <w:bottom w:val="nil"/>
              <w:right w:val="nil"/>
            </w:tcBorders>
            <w:shd w:val="clear" w:color="auto" w:fill="auto"/>
            <w:hideMark/>
          </w:tcPr>
          <w:p w14:paraId="17ADACF8"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693" w:type="dxa"/>
            <w:tcBorders>
              <w:top w:val="nil"/>
              <w:left w:val="nil"/>
              <w:bottom w:val="nil"/>
              <w:right w:val="nil"/>
            </w:tcBorders>
            <w:shd w:val="clear" w:color="auto" w:fill="auto"/>
            <w:hideMark/>
          </w:tcPr>
          <w:p w14:paraId="7CD16B40"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Ervaren gezondheid</w:t>
            </w:r>
          </w:p>
        </w:tc>
        <w:tc>
          <w:tcPr>
            <w:tcW w:w="2268" w:type="dxa"/>
            <w:tcBorders>
              <w:top w:val="nil"/>
              <w:left w:val="nil"/>
              <w:bottom w:val="nil"/>
              <w:right w:val="nil"/>
            </w:tcBorders>
            <w:shd w:val="clear" w:color="auto" w:fill="auto"/>
            <w:hideMark/>
          </w:tcPr>
          <w:p w14:paraId="090C693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single" w:sz="4" w:space="0" w:color="auto"/>
            </w:tcBorders>
            <w:shd w:val="clear" w:color="auto" w:fill="auto"/>
            <w:hideMark/>
          </w:tcPr>
          <w:p w14:paraId="3C2C48DB"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Op een schaal van 0 tot 10: hoe is in het algemeen uw gezondheid?</w:t>
            </w:r>
          </w:p>
        </w:tc>
      </w:tr>
      <w:tr w:rsidR="001C6039" w:rsidRPr="00FD7059" w14:paraId="2000840D" w14:textId="77777777" w:rsidTr="001C6039">
        <w:trPr>
          <w:trHeight w:val="289"/>
        </w:trPr>
        <w:tc>
          <w:tcPr>
            <w:tcW w:w="5377" w:type="dxa"/>
            <w:gridSpan w:val="2"/>
            <w:tcBorders>
              <w:top w:val="nil"/>
              <w:left w:val="single" w:sz="8" w:space="0" w:color="auto"/>
              <w:bottom w:val="nil"/>
              <w:right w:val="nil"/>
            </w:tcBorders>
            <w:shd w:val="clear" w:color="000000" w:fill="2BBDB9"/>
            <w:hideMark/>
          </w:tcPr>
          <w:p w14:paraId="665B8BC1"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xml:space="preserve">Kwaliteit  van leven </w:t>
            </w:r>
          </w:p>
        </w:tc>
        <w:tc>
          <w:tcPr>
            <w:tcW w:w="2268" w:type="dxa"/>
            <w:tcBorders>
              <w:top w:val="nil"/>
              <w:left w:val="nil"/>
              <w:bottom w:val="nil"/>
              <w:right w:val="nil"/>
            </w:tcBorders>
            <w:shd w:val="clear" w:color="000000" w:fill="2BBDB9"/>
            <w:hideMark/>
          </w:tcPr>
          <w:p w14:paraId="610D677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977" w:type="dxa"/>
            <w:tcBorders>
              <w:top w:val="nil"/>
              <w:left w:val="nil"/>
              <w:bottom w:val="nil"/>
              <w:right w:val="single" w:sz="4" w:space="0" w:color="auto"/>
            </w:tcBorders>
            <w:shd w:val="clear" w:color="000000" w:fill="2BBDB9"/>
            <w:hideMark/>
          </w:tcPr>
          <w:p w14:paraId="5A483AB1"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r>
      <w:tr w:rsidR="001C6039" w:rsidRPr="00FD7059" w14:paraId="218886F9" w14:textId="77777777" w:rsidTr="00FD7059">
        <w:trPr>
          <w:trHeight w:val="452"/>
        </w:trPr>
        <w:tc>
          <w:tcPr>
            <w:tcW w:w="2684" w:type="dxa"/>
            <w:tcBorders>
              <w:top w:val="nil"/>
              <w:left w:val="single" w:sz="8" w:space="0" w:color="auto"/>
              <w:bottom w:val="single" w:sz="12" w:space="0" w:color="auto"/>
              <w:right w:val="nil"/>
            </w:tcBorders>
            <w:shd w:val="clear" w:color="auto" w:fill="auto"/>
            <w:hideMark/>
          </w:tcPr>
          <w:p w14:paraId="4ED6A1D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0"/>
                <w:szCs w:val="22"/>
              </w:rPr>
            </w:pPr>
            <w:r w:rsidRPr="00FD7059">
              <w:rPr>
                <w:rFonts w:ascii="Calibri" w:hAnsi="Calibri" w:cs="Calibri"/>
                <w:b/>
                <w:bCs/>
                <w:color w:val="FFFFFF"/>
                <w:sz w:val="20"/>
                <w:szCs w:val="22"/>
              </w:rPr>
              <w:t> </w:t>
            </w:r>
          </w:p>
        </w:tc>
        <w:tc>
          <w:tcPr>
            <w:tcW w:w="2693" w:type="dxa"/>
            <w:tcBorders>
              <w:top w:val="nil"/>
              <w:left w:val="nil"/>
              <w:bottom w:val="single" w:sz="12" w:space="0" w:color="auto"/>
              <w:right w:val="nil"/>
            </w:tcBorders>
            <w:shd w:val="clear" w:color="auto" w:fill="auto"/>
            <w:hideMark/>
          </w:tcPr>
          <w:p w14:paraId="1B0B9B0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Ervaren kwaliteit van leven</w:t>
            </w:r>
          </w:p>
        </w:tc>
        <w:tc>
          <w:tcPr>
            <w:tcW w:w="2268" w:type="dxa"/>
            <w:tcBorders>
              <w:top w:val="nil"/>
              <w:left w:val="nil"/>
              <w:bottom w:val="single" w:sz="12" w:space="0" w:color="auto"/>
              <w:right w:val="nil"/>
            </w:tcBorders>
            <w:shd w:val="clear" w:color="auto" w:fill="auto"/>
            <w:hideMark/>
          </w:tcPr>
          <w:p w14:paraId="274676C4"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w:t>
            </w:r>
          </w:p>
        </w:tc>
        <w:tc>
          <w:tcPr>
            <w:tcW w:w="2977" w:type="dxa"/>
            <w:tcBorders>
              <w:top w:val="nil"/>
              <w:left w:val="nil"/>
              <w:bottom w:val="single" w:sz="12" w:space="0" w:color="auto"/>
              <w:right w:val="single" w:sz="4" w:space="0" w:color="auto"/>
            </w:tcBorders>
            <w:shd w:val="clear" w:color="auto" w:fill="auto"/>
            <w:hideMark/>
          </w:tcPr>
          <w:p w14:paraId="55470B47"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Op een schaal van 0 tot 10: hoe tevreden bent u met uw leven?</w:t>
            </w:r>
          </w:p>
        </w:tc>
      </w:tr>
      <w:tr w:rsidR="001C6039" w:rsidRPr="00FD7059" w14:paraId="37DF76BF" w14:textId="77777777" w:rsidTr="001C6039">
        <w:trPr>
          <w:trHeight w:val="315"/>
        </w:trPr>
        <w:tc>
          <w:tcPr>
            <w:tcW w:w="7645" w:type="dxa"/>
            <w:gridSpan w:val="3"/>
            <w:tcBorders>
              <w:top w:val="nil"/>
              <w:left w:val="nil"/>
              <w:bottom w:val="nil"/>
              <w:right w:val="nil"/>
            </w:tcBorders>
            <w:shd w:val="clear" w:color="auto" w:fill="auto"/>
            <w:noWrap/>
            <w:vAlign w:val="bottom"/>
            <w:hideMark/>
          </w:tcPr>
          <w:p w14:paraId="0DAED2AE"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Alle PROMIS instrumenten voor volwassenen kunnen ook voor ouderen worden gebruikt</w:t>
            </w:r>
          </w:p>
        </w:tc>
        <w:tc>
          <w:tcPr>
            <w:tcW w:w="2977" w:type="dxa"/>
            <w:tcBorders>
              <w:top w:val="nil"/>
              <w:left w:val="nil"/>
              <w:bottom w:val="nil"/>
              <w:right w:val="nil"/>
            </w:tcBorders>
            <w:shd w:val="clear" w:color="auto" w:fill="auto"/>
            <w:noWrap/>
            <w:vAlign w:val="bottom"/>
            <w:hideMark/>
          </w:tcPr>
          <w:p w14:paraId="06D516FC"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r>
      <w:tr w:rsidR="001C6039" w:rsidRPr="00FD7059" w14:paraId="720B9C15" w14:textId="77777777" w:rsidTr="001C6039">
        <w:trPr>
          <w:trHeight w:val="300"/>
        </w:trPr>
        <w:tc>
          <w:tcPr>
            <w:tcW w:w="5377" w:type="dxa"/>
            <w:gridSpan w:val="2"/>
            <w:tcBorders>
              <w:top w:val="nil"/>
              <w:left w:val="nil"/>
              <w:bottom w:val="nil"/>
              <w:right w:val="nil"/>
            </w:tcBorders>
            <w:shd w:val="clear" w:color="auto" w:fill="auto"/>
            <w:noWrap/>
            <w:vAlign w:val="bottom"/>
            <w:hideMark/>
          </w:tcPr>
          <w:p w14:paraId="12DB55E1" w14:textId="3FEE23AC" w:rsidR="001C6039" w:rsidRPr="00FD7059" w:rsidRDefault="001C6039" w:rsidP="00C1729F">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r w:rsidRPr="00FD7059">
              <w:rPr>
                <w:rFonts w:ascii="Calibri" w:hAnsi="Calibri" w:cs="Calibri"/>
                <w:color w:val="000000"/>
                <w:sz w:val="20"/>
                <w:szCs w:val="22"/>
              </w:rPr>
              <w:t>** Vragen over mondzorg en zorggebruik zijn hier nietopgenomen</w:t>
            </w:r>
          </w:p>
        </w:tc>
        <w:tc>
          <w:tcPr>
            <w:tcW w:w="2268" w:type="dxa"/>
            <w:tcBorders>
              <w:top w:val="nil"/>
              <w:left w:val="nil"/>
              <w:bottom w:val="nil"/>
              <w:right w:val="nil"/>
            </w:tcBorders>
            <w:shd w:val="clear" w:color="auto" w:fill="auto"/>
            <w:vAlign w:val="bottom"/>
            <w:hideMark/>
          </w:tcPr>
          <w:p w14:paraId="037A6013"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0"/>
                <w:szCs w:val="22"/>
              </w:rPr>
            </w:pPr>
          </w:p>
        </w:tc>
        <w:tc>
          <w:tcPr>
            <w:tcW w:w="2977" w:type="dxa"/>
            <w:tcBorders>
              <w:top w:val="nil"/>
              <w:left w:val="nil"/>
              <w:bottom w:val="nil"/>
              <w:right w:val="nil"/>
            </w:tcBorders>
            <w:shd w:val="clear" w:color="auto" w:fill="auto"/>
            <w:noWrap/>
            <w:vAlign w:val="bottom"/>
            <w:hideMark/>
          </w:tcPr>
          <w:p w14:paraId="08C46962" w14:textId="77777777" w:rsidR="001C6039" w:rsidRPr="00FD7059"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Times New Roman" w:hAnsi="Times New Roman"/>
                <w:sz w:val="20"/>
              </w:rPr>
            </w:pPr>
          </w:p>
        </w:tc>
      </w:tr>
    </w:tbl>
    <w:p w14:paraId="426FB668" w14:textId="77777777" w:rsidR="001C6039" w:rsidRDefault="001C6039" w:rsidP="001C6039">
      <w:pPr>
        <w:spacing w:after="120" w:line="240" w:lineRule="auto"/>
        <w:rPr>
          <w:rFonts w:cs="Verdana"/>
          <w:szCs w:val="18"/>
        </w:rPr>
      </w:pPr>
    </w:p>
    <w:tbl>
      <w:tblPr>
        <w:tblW w:w="10065" w:type="dxa"/>
        <w:tblCellMar>
          <w:left w:w="70" w:type="dxa"/>
          <w:right w:w="70" w:type="dxa"/>
        </w:tblCellMar>
        <w:tblLook w:val="04A0" w:firstRow="1" w:lastRow="0" w:firstColumn="1" w:lastColumn="0" w:noHBand="0" w:noVBand="1"/>
      </w:tblPr>
      <w:tblGrid>
        <w:gridCol w:w="3720"/>
        <w:gridCol w:w="1950"/>
        <w:gridCol w:w="2268"/>
        <w:gridCol w:w="2127"/>
      </w:tblGrid>
      <w:tr w:rsidR="001C6039" w:rsidRPr="00870CC6" w14:paraId="352CD2CF" w14:textId="77777777" w:rsidTr="001C6039">
        <w:trPr>
          <w:trHeight w:val="330"/>
        </w:trPr>
        <w:tc>
          <w:tcPr>
            <w:tcW w:w="3720" w:type="dxa"/>
            <w:tcBorders>
              <w:top w:val="single" w:sz="12" w:space="0" w:color="auto"/>
              <w:left w:val="nil"/>
              <w:bottom w:val="single" w:sz="12" w:space="0" w:color="auto"/>
              <w:right w:val="nil"/>
            </w:tcBorders>
            <w:shd w:val="clear" w:color="000000" w:fill="F16656"/>
            <w:hideMark/>
          </w:tcPr>
          <w:p w14:paraId="52B5997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PROMIS</w:t>
            </w:r>
          </w:p>
        </w:tc>
        <w:tc>
          <w:tcPr>
            <w:tcW w:w="1950" w:type="dxa"/>
            <w:tcBorders>
              <w:top w:val="single" w:sz="12" w:space="0" w:color="auto"/>
              <w:left w:val="nil"/>
              <w:bottom w:val="single" w:sz="12" w:space="0" w:color="auto"/>
              <w:right w:val="nil"/>
            </w:tcBorders>
            <w:shd w:val="clear" w:color="000000" w:fill="F16656"/>
            <w:hideMark/>
          </w:tcPr>
          <w:p w14:paraId="1BCD0A0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268" w:type="dxa"/>
            <w:tcBorders>
              <w:top w:val="single" w:sz="12" w:space="0" w:color="auto"/>
              <w:left w:val="nil"/>
              <w:bottom w:val="single" w:sz="12" w:space="0" w:color="auto"/>
              <w:right w:val="nil"/>
            </w:tcBorders>
            <w:shd w:val="clear" w:color="000000" w:fill="F16656"/>
            <w:hideMark/>
          </w:tcPr>
          <w:p w14:paraId="24057C7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127" w:type="dxa"/>
            <w:tcBorders>
              <w:top w:val="single" w:sz="12" w:space="0" w:color="auto"/>
              <w:left w:val="nil"/>
              <w:bottom w:val="single" w:sz="12" w:space="0" w:color="auto"/>
              <w:right w:val="nil"/>
            </w:tcBorders>
            <w:shd w:val="clear" w:color="000000" w:fill="F16656"/>
            <w:hideMark/>
          </w:tcPr>
          <w:p w14:paraId="0183B7B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6CDA390D" w14:textId="77777777" w:rsidTr="001C6039">
        <w:trPr>
          <w:trHeight w:val="390"/>
        </w:trPr>
        <w:tc>
          <w:tcPr>
            <w:tcW w:w="3720" w:type="dxa"/>
            <w:tcBorders>
              <w:top w:val="nil"/>
              <w:left w:val="nil"/>
              <w:bottom w:val="single" w:sz="8" w:space="0" w:color="auto"/>
              <w:right w:val="nil"/>
            </w:tcBorders>
            <w:shd w:val="clear" w:color="auto" w:fill="auto"/>
            <w:hideMark/>
          </w:tcPr>
          <w:p w14:paraId="13A0206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PROMIS-PF</w:t>
            </w:r>
            <w:r w:rsidRPr="00870CC6">
              <w:rPr>
                <w:rFonts w:ascii="Calibri" w:hAnsi="Calibri" w:cs="Calibri"/>
                <w:color w:val="000000"/>
                <w:sz w:val="22"/>
                <w:szCs w:val="22"/>
                <w:vertAlign w:val="subscript"/>
              </w:rPr>
              <w:t>GR</w:t>
            </w:r>
            <w:r w:rsidRPr="00870CC6">
              <w:rPr>
                <w:rFonts w:ascii="Calibri" w:hAnsi="Calibri" w:cs="Calibri"/>
                <w:color w:val="000000"/>
                <w:sz w:val="22"/>
                <w:szCs w:val="22"/>
              </w:rPr>
              <w:t xml:space="preserve"> (short form)</w:t>
            </w:r>
          </w:p>
        </w:tc>
        <w:tc>
          <w:tcPr>
            <w:tcW w:w="1950" w:type="dxa"/>
            <w:tcBorders>
              <w:top w:val="nil"/>
              <w:left w:val="nil"/>
              <w:bottom w:val="single" w:sz="8" w:space="0" w:color="auto"/>
              <w:right w:val="nil"/>
            </w:tcBorders>
            <w:shd w:val="clear" w:color="auto" w:fill="auto"/>
            <w:noWrap/>
            <w:vAlign w:val="bottom"/>
            <w:hideMark/>
          </w:tcPr>
          <w:p w14:paraId="0108B0A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25</w:t>
            </w:r>
          </w:p>
        </w:tc>
        <w:tc>
          <w:tcPr>
            <w:tcW w:w="2268" w:type="dxa"/>
            <w:tcBorders>
              <w:top w:val="nil"/>
              <w:left w:val="nil"/>
              <w:bottom w:val="single" w:sz="8" w:space="0" w:color="auto"/>
              <w:right w:val="nil"/>
            </w:tcBorders>
            <w:shd w:val="clear" w:color="auto" w:fill="auto"/>
            <w:vAlign w:val="bottom"/>
            <w:hideMark/>
          </w:tcPr>
          <w:p w14:paraId="456ED27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ja</w:t>
            </w:r>
          </w:p>
        </w:tc>
        <w:tc>
          <w:tcPr>
            <w:tcW w:w="2127" w:type="dxa"/>
            <w:tcBorders>
              <w:top w:val="nil"/>
              <w:left w:val="nil"/>
              <w:bottom w:val="single" w:sz="8" w:space="0" w:color="auto"/>
              <w:right w:val="nil"/>
            </w:tcBorders>
            <w:shd w:val="clear" w:color="auto" w:fill="auto"/>
            <w:noWrap/>
            <w:vAlign w:val="bottom"/>
            <w:hideMark/>
          </w:tcPr>
          <w:p w14:paraId="478C4FB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bl>
    <w:p w14:paraId="0ACB9C51" w14:textId="77777777" w:rsidR="001C6039" w:rsidRDefault="001C6039" w:rsidP="001C6039">
      <w:pPr>
        <w:spacing w:after="120" w:line="240" w:lineRule="auto"/>
        <w:rPr>
          <w:rFonts w:cs="Verdana"/>
          <w:szCs w:val="18"/>
        </w:rPr>
      </w:pPr>
    </w:p>
    <w:tbl>
      <w:tblPr>
        <w:tblW w:w="10065" w:type="dxa"/>
        <w:tblCellMar>
          <w:left w:w="70" w:type="dxa"/>
          <w:right w:w="70" w:type="dxa"/>
        </w:tblCellMar>
        <w:tblLook w:val="04A0" w:firstRow="1" w:lastRow="0" w:firstColumn="1" w:lastColumn="0" w:noHBand="0" w:noVBand="1"/>
      </w:tblPr>
      <w:tblGrid>
        <w:gridCol w:w="3720"/>
        <w:gridCol w:w="1809"/>
        <w:gridCol w:w="2409"/>
        <w:gridCol w:w="2127"/>
      </w:tblGrid>
      <w:tr w:rsidR="001C6039" w:rsidRPr="00870CC6" w14:paraId="6563F4EA" w14:textId="77777777" w:rsidTr="001C6039">
        <w:trPr>
          <w:trHeight w:val="330"/>
        </w:trPr>
        <w:tc>
          <w:tcPr>
            <w:tcW w:w="3720" w:type="dxa"/>
            <w:tcBorders>
              <w:top w:val="single" w:sz="12" w:space="0" w:color="auto"/>
              <w:left w:val="nil"/>
              <w:bottom w:val="single" w:sz="12" w:space="0" w:color="auto"/>
              <w:right w:val="nil"/>
            </w:tcBorders>
            <w:shd w:val="clear" w:color="000000" w:fill="F16656"/>
            <w:hideMark/>
          </w:tcPr>
          <w:p w14:paraId="403874D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b/>
                <w:bCs/>
                <w:color w:val="FFFFFF"/>
                <w:sz w:val="22"/>
                <w:szCs w:val="22"/>
              </w:rPr>
            </w:pPr>
            <w:r w:rsidRPr="00870CC6">
              <w:rPr>
                <w:rFonts w:ascii="Calibri" w:hAnsi="Calibri" w:cs="Calibri"/>
                <w:b/>
                <w:bCs/>
                <w:color w:val="FFFFFF"/>
                <w:sz w:val="22"/>
                <w:szCs w:val="22"/>
              </w:rPr>
              <w:t>TOPICS-MDS</w:t>
            </w:r>
          </w:p>
        </w:tc>
        <w:tc>
          <w:tcPr>
            <w:tcW w:w="1809" w:type="dxa"/>
            <w:tcBorders>
              <w:top w:val="single" w:sz="12" w:space="0" w:color="auto"/>
              <w:left w:val="nil"/>
              <w:bottom w:val="single" w:sz="12" w:space="0" w:color="auto"/>
              <w:right w:val="nil"/>
            </w:tcBorders>
            <w:shd w:val="clear" w:color="000000" w:fill="F16656"/>
            <w:hideMark/>
          </w:tcPr>
          <w:p w14:paraId="50E641E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aantal items</w:t>
            </w:r>
          </w:p>
        </w:tc>
        <w:tc>
          <w:tcPr>
            <w:tcW w:w="2409" w:type="dxa"/>
            <w:tcBorders>
              <w:top w:val="single" w:sz="12" w:space="0" w:color="auto"/>
              <w:left w:val="nil"/>
              <w:bottom w:val="single" w:sz="12" w:space="0" w:color="auto"/>
              <w:right w:val="nil"/>
            </w:tcBorders>
            <w:shd w:val="clear" w:color="000000" w:fill="F16656"/>
            <w:hideMark/>
          </w:tcPr>
          <w:p w14:paraId="2C7B1BC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gratis</w:t>
            </w:r>
          </w:p>
        </w:tc>
        <w:tc>
          <w:tcPr>
            <w:tcW w:w="2127" w:type="dxa"/>
            <w:tcBorders>
              <w:top w:val="single" w:sz="12" w:space="0" w:color="auto"/>
              <w:left w:val="nil"/>
              <w:bottom w:val="single" w:sz="12" w:space="0" w:color="auto"/>
              <w:right w:val="nil"/>
            </w:tcBorders>
            <w:shd w:val="clear" w:color="000000" w:fill="F16656"/>
            <w:hideMark/>
          </w:tcPr>
          <w:p w14:paraId="09E65BF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b/>
                <w:bCs/>
                <w:color w:val="FFFFFF"/>
                <w:sz w:val="22"/>
                <w:szCs w:val="22"/>
              </w:rPr>
            </w:pPr>
            <w:r w:rsidRPr="00870CC6">
              <w:rPr>
                <w:rFonts w:ascii="Calibri" w:hAnsi="Calibri" w:cs="Calibri"/>
                <w:b/>
                <w:bCs/>
                <w:color w:val="FFFFFF"/>
                <w:sz w:val="22"/>
                <w:szCs w:val="22"/>
              </w:rPr>
              <w:t>toepasbaar als CAT</w:t>
            </w:r>
          </w:p>
        </w:tc>
      </w:tr>
      <w:tr w:rsidR="001C6039" w:rsidRPr="00870CC6" w14:paraId="7E323E17" w14:textId="77777777" w:rsidTr="001C6039">
        <w:trPr>
          <w:trHeight w:val="315"/>
        </w:trPr>
        <w:tc>
          <w:tcPr>
            <w:tcW w:w="3720" w:type="dxa"/>
            <w:tcBorders>
              <w:top w:val="nil"/>
              <w:left w:val="nil"/>
              <w:bottom w:val="nil"/>
              <w:right w:val="nil"/>
            </w:tcBorders>
            <w:shd w:val="clear" w:color="auto" w:fill="auto"/>
            <w:noWrap/>
            <w:vAlign w:val="bottom"/>
            <w:hideMark/>
          </w:tcPr>
          <w:p w14:paraId="46B7A67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Pijn/klachten (EQ5D)</w:t>
            </w:r>
          </w:p>
        </w:tc>
        <w:tc>
          <w:tcPr>
            <w:tcW w:w="1809" w:type="dxa"/>
            <w:tcBorders>
              <w:top w:val="nil"/>
              <w:left w:val="nil"/>
              <w:bottom w:val="nil"/>
              <w:right w:val="nil"/>
            </w:tcBorders>
            <w:shd w:val="clear" w:color="auto" w:fill="auto"/>
            <w:noWrap/>
            <w:hideMark/>
          </w:tcPr>
          <w:p w14:paraId="0E7963C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val="restart"/>
            <w:tcBorders>
              <w:top w:val="nil"/>
              <w:left w:val="nil"/>
              <w:bottom w:val="nil"/>
              <w:right w:val="nil"/>
            </w:tcBorders>
            <w:shd w:val="clear" w:color="auto" w:fill="auto"/>
            <w:vAlign w:val="center"/>
            <w:hideMark/>
          </w:tcPr>
          <w:p w14:paraId="61F535C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 voor niet-commerciële doeleinden</w:t>
            </w:r>
          </w:p>
        </w:tc>
        <w:tc>
          <w:tcPr>
            <w:tcW w:w="2127" w:type="dxa"/>
            <w:tcBorders>
              <w:top w:val="nil"/>
              <w:left w:val="nil"/>
              <w:bottom w:val="nil"/>
              <w:right w:val="nil"/>
            </w:tcBorders>
            <w:shd w:val="clear" w:color="auto" w:fill="auto"/>
            <w:hideMark/>
          </w:tcPr>
          <w:p w14:paraId="171E3DB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6C63D696" w14:textId="77777777" w:rsidTr="001C6039">
        <w:trPr>
          <w:trHeight w:val="300"/>
        </w:trPr>
        <w:tc>
          <w:tcPr>
            <w:tcW w:w="3720" w:type="dxa"/>
            <w:tcBorders>
              <w:top w:val="nil"/>
              <w:left w:val="nil"/>
              <w:bottom w:val="nil"/>
              <w:right w:val="nil"/>
            </w:tcBorders>
            <w:shd w:val="clear" w:color="auto" w:fill="auto"/>
            <w:noWrap/>
            <w:vAlign w:val="bottom"/>
            <w:hideMark/>
          </w:tcPr>
          <w:p w14:paraId="6884E36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Stemming (EQ5D)</w:t>
            </w:r>
          </w:p>
        </w:tc>
        <w:tc>
          <w:tcPr>
            <w:tcW w:w="1809" w:type="dxa"/>
            <w:tcBorders>
              <w:top w:val="nil"/>
              <w:left w:val="nil"/>
              <w:bottom w:val="nil"/>
              <w:right w:val="nil"/>
            </w:tcBorders>
            <w:shd w:val="clear" w:color="auto" w:fill="auto"/>
            <w:noWrap/>
            <w:hideMark/>
          </w:tcPr>
          <w:p w14:paraId="4D15BC2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nil"/>
              <w:right w:val="nil"/>
            </w:tcBorders>
            <w:vAlign w:val="center"/>
            <w:hideMark/>
          </w:tcPr>
          <w:p w14:paraId="55E082D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nil"/>
              <w:right w:val="nil"/>
            </w:tcBorders>
            <w:shd w:val="clear" w:color="auto" w:fill="auto"/>
            <w:noWrap/>
            <w:hideMark/>
          </w:tcPr>
          <w:p w14:paraId="2108DF1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68F9283" w14:textId="77777777" w:rsidTr="001C6039">
        <w:trPr>
          <w:trHeight w:val="300"/>
        </w:trPr>
        <w:tc>
          <w:tcPr>
            <w:tcW w:w="3720" w:type="dxa"/>
            <w:tcBorders>
              <w:top w:val="nil"/>
              <w:left w:val="nil"/>
              <w:bottom w:val="nil"/>
              <w:right w:val="nil"/>
            </w:tcBorders>
            <w:shd w:val="clear" w:color="auto" w:fill="auto"/>
            <w:vAlign w:val="bottom"/>
            <w:hideMark/>
          </w:tcPr>
          <w:p w14:paraId="4D2C392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subschaal Mental Health uit RAND-36</w:t>
            </w:r>
          </w:p>
        </w:tc>
        <w:tc>
          <w:tcPr>
            <w:tcW w:w="1809" w:type="dxa"/>
            <w:tcBorders>
              <w:top w:val="nil"/>
              <w:left w:val="nil"/>
              <w:bottom w:val="nil"/>
              <w:right w:val="nil"/>
            </w:tcBorders>
            <w:shd w:val="clear" w:color="auto" w:fill="auto"/>
            <w:noWrap/>
            <w:hideMark/>
          </w:tcPr>
          <w:p w14:paraId="349915A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5</w:t>
            </w:r>
          </w:p>
        </w:tc>
        <w:tc>
          <w:tcPr>
            <w:tcW w:w="2409" w:type="dxa"/>
            <w:tcBorders>
              <w:top w:val="nil"/>
              <w:left w:val="nil"/>
              <w:bottom w:val="nil"/>
              <w:right w:val="nil"/>
            </w:tcBorders>
            <w:shd w:val="clear" w:color="auto" w:fill="auto"/>
            <w:hideMark/>
          </w:tcPr>
          <w:p w14:paraId="6FDFD5D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w:t>
            </w:r>
          </w:p>
        </w:tc>
        <w:tc>
          <w:tcPr>
            <w:tcW w:w="2127" w:type="dxa"/>
            <w:tcBorders>
              <w:top w:val="nil"/>
              <w:left w:val="nil"/>
              <w:bottom w:val="nil"/>
              <w:right w:val="nil"/>
            </w:tcBorders>
            <w:shd w:val="clear" w:color="auto" w:fill="auto"/>
            <w:noWrap/>
            <w:hideMark/>
          </w:tcPr>
          <w:p w14:paraId="791BB22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4107E83" w14:textId="77777777" w:rsidTr="001C6039">
        <w:trPr>
          <w:trHeight w:val="300"/>
        </w:trPr>
        <w:tc>
          <w:tcPr>
            <w:tcW w:w="3720" w:type="dxa"/>
            <w:tcBorders>
              <w:top w:val="nil"/>
              <w:left w:val="nil"/>
              <w:bottom w:val="nil"/>
              <w:right w:val="nil"/>
            </w:tcBorders>
            <w:shd w:val="clear" w:color="auto" w:fill="auto"/>
            <w:hideMark/>
          </w:tcPr>
          <w:p w14:paraId="3CF4728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Dagelijkse activiteiten (EQ5D)</w:t>
            </w:r>
          </w:p>
        </w:tc>
        <w:tc>
          <w:tcPr>
            <w:tcW w:w="1809" w:type="dxa"/>
            <w:tcBorders>
              <w:top w:val="nil"/>
              <w:left w:val="nil"/>
              <w:bottom w:val="nil"/>
              <w:right w:val="nil"/>
            </w:tcBorders>
            <w:shd w:val="clear" w:color="auto" w:fill="auto"/>
            <w:noWrap/>
            <w:hideMark/>
          </w:tcPr>
          <w:p w14:paraId="08DB3F3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val="restart"/>
            <w:tcBorders>
              <w:top w:val="nil"/>
              <w:left w:val="nil"/>
              <w:bottom w:val="nil"/>
              <w:right w:val="nil"/>
            </w:tcBorders>
            <w:shd w:val="clear" w:color="auto" w:fill="auto"/>
            <w:vAlign w:val="center"/>
            <w:hideMark/>
          </w:tcPr>
          <w:p w14:paraId="5E1549C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 voor niet-commerciële doeleinden</w:t>
            </w:r>
          </w:p>
        </w:tc>
        <w:tc>
          <w:tcPr>
            <w:tcW w:w="2127" w:type="dxa"/>
            <w:tcBorders>
              <w:top w:val="nil"/>
              <w:left w:val="nil"/>
              <w:bottom w:val="nil"/>
              <w:right w:val="nil"/>
            </w:tcBorders>
            <w:shd w:val="clear" w:color="auto" w:fill="auto"/>
            <w:noWrap/>
            <w:hideMark/>
          </w:tcPr>
          <w:p w14:paraId="71BCD3A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2A86AB28" w14:textId="77777777" w:rsidTr="001C6039">
        <w:trPr>
          <w:trHeight w:val="300"/>
        </w:trPr>
        <w:tc>
          <w:tcPr>
            <w:tcW w:w="3720" w:type="dxa"/>
            <w:tcBorders>
              <w:top w:val="nil"/>
              <w:left w:val="nil"/>
              <w:bottom w:val="nil"/>
              <w:right w:val="nil"/>
            </w:tcBorders>
            <w:shd w:val="clear" w:color="auto" w:fill="auto"/>
            <w:noWrap/>
            <w:vAlign w:val="bottom"/>
            <w:hideMark/>
          </w:tcPr>
          <w:p w14:paraId="37D2677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Mobiliteit (EQ5D)</w:t>
            </w:r>
          </w:p>
        </w:tc>
        <w:tc>
          <w:tcPr>
            <w:tcW w:w="1809" w:type="dxa"/>
            <w:tcBorders>
              <w:top w:val="nil"/>
              <w:left w:val="nil"/>
              <w:bottom w:val="nil"/>
              <w:right w:val="nil"/>
            </w:tcBorders>
            <w:shd w:val="clear" w:color="auto" w:fill="auto"/>
            <w:noWrap/>
            <w:hideMark/>
          </w:tcPr>
          <w:p w14:paraId="1DD9290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nil"/>
              <w:right w:val="nil"/>
            </w:tcBorders>
            <w:vAlign w:val="center"/>
            <w:hideMark/>
          </w:tcPr>
          <w:p w14:paraId="2F07229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nil"/>
              <w:right w:val="nil"/>
            </w:tcBorders>
            <w:shd w:val="clear" w:color="auto" w:fill="auto"/>
            <w:noWrap/>
            <w:hideMark/>
          </w:tcPr>
          <w:p w14:paraId="3FC603A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67623EB1" w14:textId="77777777" w:rsidTr="001C6039">
        <w:trPr>
          <w:trHeight w:val="300"/>
        </w:trPr>
        <w:tc>
          <w:tcPr>
            <w:tcW w:w="3720" w:type="dxa"/>
            <w:tcBorders>
              <w:top w:val="nil"/>
              <w:left w:val="nil"/>
              <w:bottom w:val="nil"/>
              <w:right w:val="nil"/>
            </w:tcBorders>
            <w:shd w:val="clear" w:color="auto" w:fill="auto"/>
            <w:noWrap/>
            <w:vAlign w:val="bottom"/>
            <w:hideMark/>
          </w:tcPr>
          <w:p w14:paraId="0B60EBAF"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Zelfzorg (EQ5D)</w:t>
            </w:r>
          </w:p>
        </w:tc>
        <w:tc>
          <w:tcPr>
            <w:tcW w:w="1809" w:type="dxa"/>
            <w:tcBorders>
              <w:top w:val="nil"/>
              <w:left w:val="nil"/>
              <w:bottom w:val="nil"/>
              <w:right w:val="nil"/>
            </w:tcBorders>
            <w:shd w:val="clear" w:color="auto" w:fill="auto"/>
            <w:noWrap/>
            <w:hideMark/>
          </w:tcPr>
          <w:p w14:paraId="203E5D5C"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nil"/>
              <w:right w:val="nil"/>
            </w:tcBorders>
            <w:vAlign w:val="center"/>
            <w:hideMark/>
          </w:tcPr>
          <w:p w14:paraId="1390628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nil"/>
              <w:right w:val="nil"/>
            </w:tcBorders>
            <w:shd w:val="clear" w:color="auto" w:fill="auto"/>
            <w:noWrap/>
            <w:hideMark/>
          </w:tcPr>
          <w:p w14:paraId="252068D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44BBEBE6" w14:textId="77777777" w:rsidTr="001C6039">
        <w:trPr>
          <w:trHeight w:val="1500"/>
        </w:trPr>
        <w:tc>
          <w:tcPr>
            <w:tcW w:w="3720" w:type="dxa"/>
            <w:tcBorders>
              <w:top w:val="nil"/>
              <w:left w:val="nil"/>
              <w:bottom w:val="nil"/>
              <w:right w:val="nil"/>
            </w:tcBorders>
            <w:shd w:val="clear" w:color="auto" w:fill="auto"/>
            <w:hideMark/>
          </w:tcPr>
          <w:p w14:paraId="3F0BF68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lastRenderedPageBreak/>
              <w:t>Aangepaste versie van de Katz Index of Independence Basic Activities of Daily Living (ADL), Instrumental Activities of Daily Living (IADL) en een vraag over mobiliteit</w:t>
            </w:r>
          </w:p>
        </w:tc>
        <w:tc>
          <w:tcPr>
            <w:tcW w:w="1809" w:type="dxa"/>
            <w:tcBorders>
              <w:top w:val="nil"/>
              <w:left w:val="nil"/>
              <w:bottom w:val="nil"/>
              <w:right w:val="nil"/>
            </w:tcBorders>
            <w:shd w:val="clear" w:color="auto" w:fill="auto"/>
            <w:noWrap/>
            <w:hideMark/>
          </w:tcPr>
          <w:p w14:paraId="48FE486D"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10</w:t>
            </w:r>
          </w:p>
        </w:tc>
        <w:tc>
          <w:tcPr>
            <w:tcW w:w="2409" w:type="dxa"/>
            <w:vMerge w:val="restart"/>
            <w:tcBorders>
              <w:top w:val="nil"/>
              <w:left w:val="nil"/>
              <w:bottom w:val="single" w:sz="12" w:space="0" w:color="000000"/>
              <w:right w:val="nil"/>
            </w:tcBorders>
            <w:shd w:val="clear" w:color="auto" w:fill="auto"/>
            <w:vAlign w:val="center"/>
            <w:hideMark/>
          </w:tcPr>
          <w:p w14:paraId="5E2D6931"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gratis</w:t>
            </w:r>
          </w:p>
        </w:tc>
        <w:tc>
          <w:tcPr>
            <w:tcW w:w="2127" w:type="dxa"/>
            <w:tcBorders>
              <w:top w:val="nil"/>
              <w:left w:val="nil"/>
              <w:bottom w:val="nil"/>
              <w:right w:val="nil"/>
            </w:tcBorders>
            <w:shd w:val="clear" w:color="auto" w:fill="auto"/>
            <w:noWrap/>
            <w:hideMark/>
          </w:tcPr>
          <w:p w14:paraId="0F2976B6"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727005F" w14:textId="77777777" w:rsidTr="001C6039">
        <w:trPr>
          <w:trHeight w:val="300"/>
        </w:trPr>
        <w:tc>
          <w:tcPr>
            <w:tcW w:w="3720" w:type="dxa"/>
            <w:tcBorders>
              <w:top w:val="nil"/>
              <w:left w:val="nil"/>
              <w:bottom w:val="nil"/>
              <w:right w:val="nil"/>
            </w:tcBorders>
            <w:shd w:val="clear" w:color="auto" w:fill="auto"/>
            <w:vAlign w:val="bottom"/>
            <w:hideMark/>
          </w:tcPr>
          <w:p w14:paraId="7855B0D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1 item uit RAND-36</w:t>
            </w:r>
          </w:p>
        </w:tc>
        <w:tc>
          <w:tcPr>
            <w:tcW w:w="1809" w:type="dxa"/>
            <w:tcBorders>
              <w:top w:val="nil"/>
              <w:left w:val="nil"/>
              <w:bottom w:val="nil"/>
              <w:right w:val="nil"/>
            </w:tcBorders>
            <w:shd w:val="clear" w:color="auto" w:fill="auto"/>
            <w:noWrap/>
            <w:hideMark/>
          </w:tcPr>
          <w:p w14:paraId="0A6E2397"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single" w:sz="12" w:space="0" w:color="000000"/>
              <w:right w:val="nil"/>
            </w:tcBorders>
            <w:vAlign w:val="center"/>
            <w:hideMark/>
          </w:tcPr>
          <w:p w14:paraId="3E581885"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nil"/>
              <w:right w:val="nil"/>
            </w:tcBorders>
            <w:shd w:val="clear" w:color="auto" w:fill="auto"/>
            <w:noWrap/>
            <w:hideMark/>
          </w:tcPr>
          <w:p w14:paraId="54B176C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7335A2BC" w14:textId="77777777" w:rsidTr="001C6039">
        <w:trPr>
          <w:trHeight w:val="600"/>
        </w:trPr>
        <w:tc>
          <w:tcPr>
            <w:tcW w:w="3720" w:type="dxa"/>
            <w:tcBorders>
              <w:top w:val="nil"/>
              <w:left w:val="nil"/>
              <w:bottom w:val="nil"/>
              <w:right w:val="nil"/>
            </w:tcBorders>
            <w:shd w:val="clear" w:color="auto" w:fill="auto"/>
            <w:hideMark/>
          </w:tcPr>
          <w:p w14:paraId="6E45FFF2"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Op een schaal van 0 tot 10: hoe is in het algemeen uw gezondheid?</w:t>
            </w:r>
          </w:p>
        </w:tc>
        <w:tc>
          <w:tcPr>
            <w:tcW w:w="1809" w:type="dxa"/>
            <w:tcBorders>
              <w:top w:val="nil"/>
              <w:left w:val="nil"/>
              <w:bottom w:val="nil"/>
              <w:right w:val="nil"/>
            </w:tcBorders>
            <w:shd w:val="clear" w:color="auto" w:fill="auto"/>
            <w:noWrap/>
            <w:hideMark/>
          </w:tcPr>
          <w:p w14:paraId="0E78D30A"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single" w:sz="12" w:space="0" w:color="000000"/>
              <w:right w:val="nil"/>
            </w:tcBorders>
            <w:vAlign w:val="center"/>
            <w:hideMark/>
          </w:tcPr>
          <w:p w14:paraId="4C44DE4E"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nil"/>
              <w:right w:val="nil"/>
            </w:tcBorders>
            <w:shd w:val="clear" w:color="auto" w:fill="auto"/>
            <w:noWrap/>
            <w:hideMark/>
          </w:tcPr>
          <w:p w14:paraId="09112E9B"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r w:rsidR="001C6039" w:rsidRPr="00870CC6" w14:paraId="3E9BD329" w14:textId="77777777" w:rsidTr="001C6039">
        <w:trPr>
          <w:trHeight w:val="615"/>
        </w:trPr>
        <w:tc>
          <w:tcPr>
            <w:tcW w:w="3720" w:type="dxa"/>
            <w:tcBorders>
              <w:top w:val="nil"/>
              <w:left w:val="nil"/>
              <w:bottom w:val="single" w:sz="12" w:space="0" w:color="auto"/>
              <w:right w:val="nil"/>
            </w:tcBorders>
            <w:shd w:val="clear" w:color="auto" w:fill="auto"/>
            <w:hideMark/>
          </w:tcPr>
          <w:p w14:paraId="6BB0E980"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r w:rsidRPr="00870CC6">
              <w:rPr>
                <w:rFonts w:ascii="Calibri" w:hAnsi="Calibri" w:cs="Calibri"/>
                <w:color w:val="000000"/>
                <w:sz w:val="22"/>
                <w:szCs w:val="22"/>
              </w:rPr>
              <w:t>Op een schaal van 0 tot 10: hoe tevreden bent u met uw leven?</w:t>
            </w:r>
          </w:p>
        </w:tc>
        <w:tc>
          <w:tcPr>
            <w:tcW w:w="1809" w:type="dxa"/>
            <w:tcBorders>
              <w:top w:val="nil"/>
              <w:left w:val="nil"/>
              <w:bottom w:val="single" w:sz="12" w:space="0" w:color="auto"/>
              <w:right w:val="nil"/>
            </w:tcBorders>
            <w:shd w:val="clear" w:color="auto" w:fill="auto"/>
            <w:hideMark/>
          </w:tcPr>
          <w:p w14:paraId="7CFAC038"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1</w:t>
            </w:r>
          </w:p>
        </w:tc>
        <w:tc>
          <w:tcPr>
            <w:tcW w:w="2409" w:type="dxa"/>
            <w:vMerge/>
            <w:tcBorders>
              <w:top w:val="nil"/>
              <w:left w:val="nil"/>
              <w:bottom w:val="single" w:sz="12" w:space="0" w:color="000000"/>
              <w:right w:val="nil"/>
            </w:tcBorders>
            <w:vAlign w:val="center"/>
            <w:hideMark/>
          </w:tcPr>
          <w:p w14:paraId="3AAD13C3"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color w:val="000000"/>
                <w:sz w:val="22"/>
                <w:szCs w:val="22"/>
              </w:rPr>
            </w:pPr>
          </w:p>
        </w:tc>
        <w:tc>
          <w:tcPr>
            <w:tcW w:w="2127" w:type="dxa"/>
            <w:tcBorders>
              <w:top w:val="nil"/>
              <w:left w:val="nil"/>
              <w:bottom w:val="single" w:sz="12" w:space="0" w:color="auto"/>
              <w:right w:val="nil"/>
            </w:tcBorders>
            <w:shd w:val="clear" w:color="auto" w:fill="auto"/>
            <w:hideMark/>
          </w:tcPr>
          <w:p w14:paraId="1CDBFD94" w14:textId="77777777" w:rsidR="001C6039" w:rsidRPr="00870CC6" w:rsidRDefault="001C6039" w:rsidP="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jc w:val="center"/>
              <w:rPr>
                <w:rFonts w:ascii="Calibri" w:hAnsi="Calibri" w:cs="Calibri"/>
                <w:color w:val="000000"/>
                <w:sz w:val="22"/>
                <w:szCs w:val="22"/>
              </w:rPr>
            </w:pPr>
            <w:r w:rsidRPr="00870CC6">
              <w:rPr>
                <w:rFonts w:ascii="Calibri" w:hAnsi="Calibri" w:cs="Calibri"/>
                <w:color w:val="000000"/>
                <w:sz w:val="22"/>
                <w:szCs w:val="22"/>
              </w:rPr>
              <w:t>nee</w:t>
            </w:r>
          </w:p>
        </w:tc>
      </w:tr>
    </w:tbl>
    <w:p w14:paraId="6B499A26" w14:textId="77777777" w:rsidR="001C6039" w:rsidRDefault="001C6039" w:rsidP="00ED4AEE">
      <w:pPr>
        <w:spacing w:after="120" w:line="240" w:lineRule="auto"/>
        <w:rPr>
          <w:b/>
          <w:color w:val="2BBDB9"/>
        </w:rPr>
      </w:pPr>
    </w:p>
    <w:p w14:paraId="0C551601" w14:textId="77777777" w:rsidR="00FD7059" w:rsidRDefault="001C6039">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200" w:line="276" w:lineRule="auto"/>
        <w:rPr>
          <w:b/>
          <w:color w:val="2BBDB9"/>
        </w:rPr>
        <w:sectPr w:rsidR="00FD7059" w:rsidSect="001C6039">
          <w:pgSz w:w="16838" w:h="11906" w:orient="landscape"/>
          <w:pgMar w:top="1418" w:right="1843" w:bottom="1418" w:left="1702" w:header="709" w:footer="709" w:gutter="0"/>
          <w:cols w:space="708"/>
          <w:titlePg/>
          <w:docGrid w:linePitch="360"/>
        </w:sectPr>
      </w:pPr>
      <w:r>
        <w:rPr>
          <w:b/>
          <w:color w:val="2BBDB9"/>
        </w:rPr>
        <w:br w:type="page"/>
      </w:r>
    </w:p>
    <w:p w14:paraId="0E1D272D" w14:textId="65A3E255" w:rsidR="00ED4AEE" w:rsidRPr="00ED4AEE" w:rsidRDefault="001C6039" w:rsidP="00ED4AEE">
      <w:pPr>
        <w:spacing w:after="120" w:line="240" w:lineRule="auto"/>
        <w:rPr>
          <w:b/>
          <w:color w:val="2BBDB9"/>
        </w:rPr>
      </w:pPr>
      <w:r>
        <w:rPr>
          <w:b/>
          <w:color w:val="2BBDB9"/>
        </w:rPr>
        <w:lastRenderedPageBreak/>
        <w:t>Bi</w:t>
      </w:r>
      <w:r w:rsidR="00FD7059">
        <w:rPr>
          <w:b/>
          <w:color w:val="2BBDB9"/>
        </w:rPr>
        <w:t>jlage 4</w:t>
      </w:r>
      <w:r w:rsidR="00ED4AEE" w:rsidRPr="00ED4AEE">
        <w:rPr>
          <w:b/>
          <w:color w:val="2BBDB9"/>
        </w:rPr>
        <w:t xml:space="preserve"> Extra informatie over de geselecteerde PROMs</w:t>
      </w:r>
    </w:p>
    <w:p w14:paraId="7AEBCCAE" w14:textId="5A306846" w:rsidR="00A45B39" w:rsidRPr="00A45B39" w:rsidRDefault="00A45B39" w:rsidP="00A45B39">
      <w:pPr>
        <w:pStyle w:val="Normaalweb"/>
        <w:rPr>
          <w:rFonts w:ascii="Verdana" w:hAnsi="Verdana"/>
          <w:sz w:val="18"/>
          <w:szCs w:val="18"/>
          <w:u w:val="single"/>
        </w:rPr>
      </w:pPr>
      <w:r w:rsidRPr="00A45B39">
        <w:rPr>
          <w:rFonts w:ascii="Verdana" w:hAnsi="Verdana"/>
          <w:sz w:val="18"/>
          <w:szCs w:val="18"/>
          <w:u w:val="single"/>
        </w:rPr>
        <w:t>PROMIS</w:t>
      </w:r>
    </w:p>
    <w:p w14:paraId="2B5AF016" w14:textId="77777777" w:rsidR="00BA5BF6" w:rsidRDefault="009D1581" w:rsidP="00BA5BF6">
      <w:pPr>
        <w:spacing w:after="120" w:line="240" w:lineRule="auto"/>
        <w:rPr>
          <w:szCs w:val="18"/>
        </w:rPr>
      </w:pPr>
      <w:r w:rsidRPr="00A45B39">
        <w:rPr>
          <w:szCs w:val="18"/>
        </w:rPr>
        <w:t>Het ‘Patient Reported Outcomes Measurement Information System’ (PROMIS</w:t>
      </w:r>
      <w:r w:rsidRPr="00A45B39">
        <w:rPr>
          <w:szCs w:val="18"/>
          <w:vertAlign w:val="superscript"/>
        </w:rPr>
        <w:t>®</w:t>
      </w:r>
      <w:r w:rsidRPr="00A45B39">
        <w:rPr>
          <w:szCs w:val="18"/>
        </w:rPr>
        <w:t xml:space="preserve">) is een valide en betrouwbaar meetsysteem waarmee op zeer efficiënte wijze patiënt-gerapporteerde gezondheidsuitkomsten en welzijn gemeten kan worden, bij volwassenen en kinderen, met of zonder één of meerdere (chronische) aandoeningen. Het unieke van PROMIS is dat gebruik gemaakt wordt van item banken. Een item bank is een grote set vragen (items), die allemaal dezelfde uitkomst meten, bijvoorbeeld lichamelijk functioneren. De </w:t>
      </w:r>
      <w:r w:rsidR="00A45B39" w:rsidRPr="00A45B39">
        <w:rPr>
          <w:szCs w:val="18"/>
        </w:rPr>
        <w:t>vragen (items)</w:t>
      </w:r>
      <w:r w:rsidRPr="00A45B39">
        <w:rPr>
          <w:szCs w:val="18"/>
        </w:rPr>
        <w:t xml:space="preserve"> in een item bank worden met behulp van moderne psychometrische methoden (Item Response Theorie (IRT)) op volgorde van 'moeilijkheid' gezet (bv de vraag 'Kunt u in en uit bed komen?' is makkelijker dan de vraag 'Kunt u 5 km hardlopen?'). Wanneer deze volgorde van items is vastgesteld kunnen subsets van items gebruikt worden </w:t>
      </w:r>
      <w:r w:rsidR="00A45B39" w:rsidRPr="00A45B39">
        <w:rPr>
          <w:szCs w:val="18"/>
        </w:rPr>
        <w:t>als short form en de item bank kan gebruikt worden als Computer Adaptieve Test</w:t>
      </w:r>
      <w:r w:rsidRPr="00A45B39">
        <w:rPr>
          <w:szCs w:val="18"/>
        </w:rPr>
        <w:t xml:space="preserve"> (CAT). </w:t>
      </w:r>
      <w:r w:rsidR="00A45B39" w:rsidRPr="00A45B39">
        <w:rPr>
          <w:szCs w:val="18"/>
        </w:rPr>
        <w:t xml:space="preserve">Met een </w:t>
      </w:r>
      <w:r w:rsidRPr="00A45B39">
        <w:rPr>
          <w:szCs w:val="18"/>
        </w:rPr>
        <w:t xml:space="preserve">CAT selecteert de computer na een startvraag steeds de volgende (moeilijkere of makkelijkere) vraag op basis van het antwoord van de patiënt. Hierdoor krijgt de patiënt relevantere vragen </w:t>
      </w:r>
      <w:r w:rsidR="00A45B39" w:rsidRPr="00A45B39">
        <w:rPr>
          <w:szCs w:val="18"/>
        </w:rPr>
        <w:t xml:space="preserve">(als de patiënt bv aangeeft dat hij moeite heeft met een stukje lopen wordt er niet gevraagd of hij kan hardlopen) </w:t>
      </w:r>
      <w:r w:rsidRPr="00A45B39">
        <w:rPr>
          <w:szCs w:val="18"/>
        </w:rPr>
        <w:t>en door de slimme manier van meten hoeven patiënten maar 3-7 vragen in te vul</w:t>
      </w:r>
      <w:r w:rsidR="00A45B39" w:rsidRPr="00A45B39">
        <w:rPr>
          <w:szCs w:val="18"/>
        </w:rPr>
        <w:t>len voor een betrouwbare score.</w:t>
      </w:r>
      <w:r w:rsidR="00BA5BF6">
        <w:rPr>
          <w:szCs w:val="18"/>
        </w:rPr>
        <w:t xml:space="preserve"> </w:t>
      </w:r>
    </w:p>
    <w:p w14:paraId="3617BCC1" w14:textId="41EC8FF1" w:rsidR="00BA5BF6" w:rsidRPr="00A45B39" w:rsidRDefault="00BA5BF6" w:rsidP="00BA5BF6">
      <w:pPr>
        <w:spacing w:after="120" w:line="240" w:lineRule="auto"/>
        <w:rPr>
          <w:szCs w:val="18"/>
        </w:rPr>
      </w:pPr>
      <w:r>
        <w:rPr>
          <w:szCs w:val="18"/>
        </w:rPr>
        <w:t>De PROMIS short forms en CATs zijn in diversie patiënten populaties in een aantal landen gevalideerd.</w:t>
      </w:r>
    </w:p>
    <w:p w14:paraId="1AB95937" w14:textId="2030771A" w:rsidR="00A45B39" w:rsidRPr="00A45B39" w:rsidRDefault="00A45B39" w:rsidP="00A45B39">
      <w:pPr>
        <w:pStyle w:val="Normaalweb"/>
        <w:rPr>
          <w:rFonts w:ascii="Verdana" w:hAnsi="Verdana"/>
          <w:sz w:val="18"/>
          <w:szCs w:val="18"/>
        </w:rPr>
      </w:pPr>
      <w:r w:rsidRPr="00A45B39">
        <w:rPr>
          <w:rFonts w:ascii="Verdana" w:hAnsi="Verdana"/>
          <w:sz w:val="18"/>
          <w:szCs w:val="18"/>
        </w:rPr>
        <w:t>Er zijn standaard short forms verkrijgbaar in verschillende lengtes (meestal tussen de 4 en 8 vragen) die de hele range van de schaal dekken. Het is ook mogelijk om zelf een short form te maken (custom short form), zo is bijvoorbeeld een short form met voornamelijk makkelijke vragen over lichamelijk functioneren ontwikkeld voor geriatrische revalidatie patiënten.</w:t>
      </w:r>
    </w:p>
    <w:p w14:paraId="7E55D2B8" w14:textId="0C4FC569" w:rsidR="00A45B39" w:rsidRDefault="00A45B39" w:rsidP="00A45B39">
      <w:pPr>
        <w:pStyle w:val="Normaalweb"/>
        <w:rPr>
          <w:rFonts w:ascii="Verdana" w:hAnsi="Verdana"/>
          <w:sz w:val="18"/>
          <w:szCs w:val="18"/>
        </w:rPr>
      </w:pPr>
      <w:r w:rsidRPr="00A45B39">
        <w:rPr>
          <w:rFonts w:ascii="Verdana" w:hAnsi="Verdana"/>
          <w:sz w:val="18"/>
          <w:szCs w:val="18"/>
        </w:rPr>
        <w:t xml:space="preserve">De short forms kunnen op papier of per computer, tablet, of telefoon worden afgenomen en zijn gratis. Voor het gebruik van CAT is een koppeling nodig met het Dutch-Flemish Assessment Center. Diverse systemen, zoals </w:t>
      </w:r>
      <w:hyperlink r:id="rId18" w:history="1">
        <w:r w:rsidRPr="00A45B39">
          <w:rPr>
            <w:rStyle w:val="Hyperlink"/>
            <w:rFonts w:ascii="Verdana" w:hAnsi="Verdana"/>
            <w:sz w:val="18"/>
            <w:szCs w:val="18"/>
          </w:rPr>
          <w:t>KLIK</w:t>
        </w:r>
      </w:hyperlink>
      <w:r w:rsidRPr="00A45B39">
        <w:rPr>
          <w:rFonts w:ascii="Verdana" w:hAnsi="Verdana"/>
          <w:sz w:val="18"/>
          <w:szCs w:val="18"/>
        </w:rPr>
        <w:t xml:space="preserve">, beschikken over zo’n koppeling. PROMIS CATs zijn ook in </w:t>
      </w:r>
      <w:r w:rsidR="00633EBD">
        <w:rPr>
          <w:rFonts w:ascii="Verdana" w:hAnsi="Verdana"/>
          <w:sz w:val="18"/>
          <w:szCs w:val="18"/>
        </w:rPr>
        <w:t>Epic</w:t>
      </w:r>
      <w:r w:rsidR="00633EBD" w:rsidRPr="00A45B39">
        <w:rPr>
          <w:rFonts w:ascii="Verdana" w:hAnsi="Verdana"/>
          <w:sz w:val="18"/>
          <w:szCs w:val="18"/>
        </w:rPr>
        <w:t xml:space="preserve"> </w:t>
      </w:r>
      <w:r w:rsidRPr="00A45B39">
        <w:rPr>
          <w:rFonts w:ascii="Verdana" w:hAnsi="Verdana"/>
          <w:sz w:val="18"/>
          <w:szCs w:val="18"/>
        </w:rPr>
        <w:t>beschikbaar. Aan het gebruik van CATs zijn wel kosten verbonden.</w:t>
      </w:r>
    </w:p>
    <w:p w14:paraId="701BD661" w14:textId="1C4C2E18" w:rsidR="00BA5BF6" w:rsidRPr="00A45B39" w:rsidRDefault="00BA5BF6" w:rsidP="00A45B39">
      <w:pPr>
        <w:pStyle w:val="Normaalweb"/>
        <w:rPr>
          <w:rFonts w:ascii="Verdana" w:hAnsi="Verdana"/>
          <w:sz w:val="18"/>
          <w:szCs w:val="18"/>
        </w:rPr>
      </w:pPr>
      <w:r>
        <w:rPr>
          <w:rFonts w:ascii="Verdana" w:hAnsi="Verdana"/>
          <w:sz w:val="18"/>
          <w:szCs w:val="18"/>
        </w:rPr>
        <w:t xml:space="preserve">Het gebruik van short forms en CATs kan worden gecombineerd. Scores van short forms en CATs die dezelfde uitkomst meten (bv depressie) zijn uitgedrukt op dezelfde </w:t>
      </w:r>
      <w:r w:rsidR="00AD3FBD">
        <w:rPr>
          <w:rFonts w:ascii="Verdana" w:hAnsi="Verdana"/>
          <w:sz w:val="18"/>
          <w:szCs w:val="18"/>
        </w:rPr>
        <w:t>schaal en direct vergelijkbaar.</w:t>
      </w:r>
    </w:p>
    <w:p w14:paraId="1F17F9E6" w14:textId="0393DBB1" w:rsidR="005455C3" w:rsidRPr="00A45B39" w:rsidRDefault="00A45B39" w:rsidP="00A45B39">
      <w:pPr>
        <w:spacing w:after="120" w:line="240" w:lineRule="auto"/>
        <w:rPr>
          <w:szCs w:val="18"/>
        </w:rPr>
      </w:pPr>
      <w:r w:rsidRPr="00A45B39">
        <w:rPr>
          <w:szCs w:val="18"/>
        </w:rPr>
        <w:t xml:space="preserve">Relevante websites: </w:t>
      </w:r>
    </w:p>
    <w:p w14:paraId="256765D5" w14:textId="6907085D" w:rsidR="00A45B39" w:rsidRPr="00AD3FBD" w:rsidRDefault="00C0610C" w:rsidP="00AD3FBD">
      <w:pPr>
        <w:pStyle w:val="Lijstalinea"/>
        <w:numPr>
          <w:ilvl w:val="0"/>
          <w:numId w:val="18"/>
        </w:numPr>
        <w:spacing w:after="120" w:line="240" w:lineRule="auto"/>
        <w:rPr>
          <w:szCs w:val="18"/>
        </w:rPr>
      </w:pPr>
      <w:hyperlink r:id="rId19" w:history="1">
        <w:r w:rsidR="00977172" w:rsidRPr="00AD3FBD">
          <w:rPr>
            <w:rStyle w:val="Hyperlink"/>
            <w:szCs w:val="18"/>
          </w:rPr>
          <w:t>www.healthmeasures.net/promis</w:t>
        </w:r>
      </w:hyperlink>
    </w:p>
    <w:p w14:paraId="75DAAFC3" w14:textId="5A5FB9CA" w:rsidR="00977172" w:rsidRPr="00AD3FBD" w:rsidRDefault="00C0610C" w:rsidP="00AD3FBD">
      <w:pPr>
        <w:pStyle w:val="Lijstalinea"/>
        <w:numPr>
          <w:ilvl w:val="0"/>
          <w:numId w:val="18"/>
        </w:numPr>
        <w:spacing w:after="120" w:line="240" w:lineRule="auto"/>
        <w:rPr>
          <w:szCs w:val="18"/>
        </w:rPr>
      </w:pPr>
      <w:hyperlink r:id="rId20" w:history="1">
        <w:r w:rsidR="00977172" w:rsidRPr="00AD3FBD">
          <w:rPr>
            <w:rStyle w:val="Hyperlink"/>
            <w:szCs w:val="18"/>
          </w:rPr>
          <w:t>www.dutchflemishpromis.nl</w:t>
        </w:r>
      </w:hyperlink>
      <w:r w:rsidR="00977172" w:rsidRPr="00AD3FBD">
        <w:rPr>
          <w:szCs w:val="18"/>
        </w:rPr>
        <w:t xml:space="preserve"> </w:t>
      </w:r>
    </w:p>
    <w:p w14:paraId="0D7C34CB" w14:textId="77777777" w:rsidR="00A45B39" w:rsidRPr="00A45B39" w:rsidRDefault="00A45B39" w:rsidP="00A45B39">
      <w:pPr>
        <w:spacing w:after="120" w:line="240" w:lineRule="auto"/>
        <w:rPr>
          <w:szCs w:val="18"/>
        </w:rPr>
      </w:pPr>
    </w:p>
    <w:p w14:paraId="6195D4EB" w14:textId="3002799C" w:rsidR="005455C3" w:rsidRPr="00A45B39" w:rsidRDefault="00977172" w:rsidP="00A45B39">
      <w:pPr>
        <w:spacing w:after="120" w:line="240" w:lineRule="auto"/>
        <w:rPr>
          <w:szCs w:val="18"/>
          <w:u w:val="single"/>
        </w:rPr>
      </w:pPr>
      <w:r w:rsidRPr="00A45B39">
        <w:rPr>
          <w:szCs w:val="18"/>
          <w:u w:val="single"/>
        </w:rPr>
        <w:t>SF-36</w:t>
      </w:r>
    </w:p>
    <w:p w14:paraId="6A002ED6" w14:textId="426D8BCD" w:rsidR="00A45B39" w:rsidRPr="00A45B39" w:rsidRDefault="00A45B39" w:rsidP="00A45B39">
      <w:pPr>
        <w:spacing w:after="120" w:line="240" w:lineRule="auto"/>
        <w:rPr>
          <w:szCs w:val="18"/>
        </w:rPr>
      </w:pPr>
      <w:r w:rsidRPr="00A45B39">
        <w:rPr>
          <w:szCs w:val="18"/>
        </w:rPr>
        <w:t xml:space="preserve">Een van de meest gebruikte vragenlijsten om ervaren gezondheid te meten is de SF-36. Deze vragenlijst bestaat uit 8 subschalen </w:t>
      </w:r>
      <w:r w:rsidR="00BA5BF6">
        <w:rPr>
          <w:szCs w:val="18"/>
        </w:rPr>
        <w:t xml:space="preserve">met 36 vragen in totaal, </w:t>
      </w:r>
      <w:r w:rsidRPr="00A45B39">
        <w:rPr>
          <w:szCs w:val="18"/>
        </w:rPr>
        <w:t>die de volgende aspecten van gezondheid meten: fysiek functioneren, fysiek en mentaal rolfunctioneren, sociaal functioneren, mentaal functioneren, vitaliteit, pijn, en ervaren gezondheid</w:t>
      </w:r>
      <w:r w:rsidR="00BA5BF6">
        <w:rPr>
          <w:szCs w:val="18"/>
        </w:rPr>
        <w:t>. De 8 subschalen kunnen ook los van elkaar worden gebruikt. De vragenlijst is in diversie patiënten populaties in diverse landen gevalideerd.</w:t>
      </w:r>
    </w:p>
    <w:p w14:paraId="48DEE293" w14:textId="6D32F0FD" w:rsidR="00BA5BF6" w:rsidRDefault="00BA5BF6" w:rsidP="00A45B39">
      <w:pPr>
        <w:spacing w:after="120" w:line="240" w:lineRule="auto"/>
        <w:rPr>
          <w:szCs w:val="18"/>
        </w:rPr>
      </w:pPr>
      <w:r>
        <w:rPr>
          <w:szCs w:val="18"/>
        </w:rPr>
        <w:t>Er is een licentie nodig voor het gebruik van de SF-36, waar ook kosten aan verbonden zijn.</w:t>
      </w:r>
    </w:p>
    <w:p w14:paraId="77470693" w14:textId="1ECD2968" w:rsidR="00A45B39" w:rsidRDefault="00BA5BF6" w:rsidP="00A45B39">
      <w:pPr>
        <w:spacing w:after="120" w:line="240" w:lineRule="auto"/>
        <w:rPr>
          <w:szCs w:val="18"/>
        </w:rPr>
      </w:pPr>
      <w:r>
        <w:rPr>
          <w:szCs w:val="18"/>
        </w:rPr>
        <w:t>Relevante websites:</w:t>
      </w:r>
    </w:p>
    <w:p w14:paraId="6B30F59D" w14:textId="77777777" w:rsidR="00AD3FBD" w:rsidRDefault="00C0610C" w:rsidP="00AD3FBD">
      <w:pPr>
        <w:pStyle w:val="Lijstalinea"/>
        <w:numPr>
          <w:ilvl w:val="0"/>
          <w:numId w:val="19"/>
        </w:numPr>
        <w:spacing w:after="120" w:line="240" w:lineRule="auto"/>
        <w:rPr>
          <w:szCs w:val="18"/>
        </w:rPr>
      </w:pPr>
      <w:hyperlink r:id="rId21" w:history="1">
        <w:r w:rsidR="00977172" w:rsidRPr="00AD3FBD">
          <w:rPr>
            <w:rStyle w:val="Hyperlink"/>
            <w:szCs w:val="18"/>
          </w:rPr>
          <w:t>https://www.meetinstrumentenzorg.nl/Home/SearchPost?meetinstrument=392</w:t>
        </w:r>
      </w:hyperlink>
      <w:r w:rsidR="00AD3FBD">
        <w:rPr>
          <w:szCs w:val="18"/>
        </w:rPr>
        <w:t>;</w:t>
      </w:r>
    </w:p>
    <w:p w14:paraId="54C1CB7D" w14:textId="634DEBDF" w:rsidR="00AD3FBD" w:rsidRDefault="00C0610C" w:rsidP="00AD3FBD">
      <w:pPr>
        <w:pStyle w:val="Lijstalinea"/>
        <w:numPr>
          <w:ilvl w:val="0"/>
          <w:numId w:val="19"/>
        </w:numPr>
        <w:spacing w:after="120" w:line="240" w:lineRule="auto"/>
        <w:rPr>
          <w:szCs w:val="18"/>
        </w:rPr>
      </w:pPr>
      <w:hyperlink r:id="rId22" w:history="1">
        <w:r w:rsidR="00977172" w:rsidRPr="00AD3FBD">
          <w:rPr>
            <w:rStyle w:val="Hyperlink"/>
            <w:szCs w:val="18"/>
          </w:rPr>
          <w:t>https://www.rand.org/health-care/surveys_tools/mos/36-item-short-form.html</w:t>
        </w:r>
      </w:hyperlink>
      <w:r w:rsidR="00AD3FBD">
        <w:rPr>
          <w:rStyle w:val="Hyperlink"/>
          <w:szCs w:val="18"/>
        </w:rPr>
        <w:t>;</w:t>
      </w:r>
    </w:p>
    <w:p w14:paraId="5B68DC0D" w14:textId="2CC7864B" w:rsidR="00BA5BF6" w:rsidRPr="00AD3FBD" w:rsidRDefault="00C0610C" w:rsidP="00A45B39">
      <w:pPr>
        <w:pStyle w:val="Lijstalinea"/>
        <w:numPr>
          <w:ilvl w:val="0"/>
          <w:numId w:val="19"/>
        </w:numPr>
        <w:spacing w:after="120" w:line="240" w:lineRule="auto"/>
        <w:rPr>
          <w:szCs w:val="18"/>
        </w:rPr>
      </w:pPr>
      <w:hyperlink r:id="rId23" w:history="1">
        <w:r w:rsidR="00C0325D" w:rsidRPr="00AD3FBD">
          <w:rPr>
            <w:rStyle w:val="Hyperlink"/>
            <w:szCs w:val="18"/>
          </w:rPr>
          <w:t>https://www.optum.com/solutions/life-sciences/answer-research/patient-insights/sf-health-surveys/sf-36v2-health-survey.html</w:t>
        </w:r>
      </w:hyperlink>
      <w:r w:rsidR="00C0325D" w:rsidRPr="00AD3FBD">
        <w:rPr>
          <w:szCs w:val="18"/>
        </w:rPr>
        <w:t xml:space="preserve"> </w:t>
      </w:r>
    </w:p>
    <w:p w14:paraId="50062A09" w14:textId="26CC3BC3" w:rsidR="00BA5BF6" w:rsidRDefault="00BA5BF6" w:rsidP="00A45B39">
      <w:pPr>
        <w:spacing w:after="120" w:line="240" w:lineRule="auto"/>
        <w:rPr>
          <w:szCs w:val="18"/>
        </w:rPr>
      </w:pPr>
      <w:r>
        <w:rPr>
          <w:szCs w:val="18"/>
        </w:rPr>
        <w:t>Scores van de SF-36 en PROMIS kunnen voor de volgen</w:t>
      </w:r>
      <w:r w:rsidR="00614454">
        <w:rPr>
          <w:szCs w:val="18"/>
        </w:rPr>
        <w:t>de</w:t>
      </w:r>
      <w:r>
        <w:rPr>
          <w:szCs w:val="18"/>
        </w:rPr>
        <w:t xml:space="preserve"> schal</w:t>
      </w:r>
      <w:r w:rsidR="00AD3FBD">
        <w:rPr>
          <w:szCs w:val="18"/>
        </w:rPr>
        <w:t>en in elkaar worden omgerekend:</w:t>
      </w:r>
    </w:p>
    <w:tbl>
      <w:tblPr>
        <w:tblStyle w:val="Lijsttabel3-Accent1"/>
        <w:tblW w:w="0" w:type="auto"/>
        <w:tblBorders>
          <w:top w:val="single" w:sz="4" w:space="0" w:color="F16656"/>
          <w:left w:val="single" w:sz="4" w:space="0" w:color="F16656"/>
          <w:bottom w:val="single" w:sz="4" w:space="0" w:color="F16656"/>
          <w:right w:val="single" w:sz="4" w:space="0" w:color="F16656"/>
          <w:insideH w:val="single" w:sz="4" w:space="0" w:color="F16656"/>
          <w:insideV w:val="single" w:sz="4" w:space="0" w:color="F16656"/>
        </w:tblBorders>
        <w:tblLook w:val="04A0" w:firstRow="1" w:lastRow="0" w:firstColumn="1" w:lastColumn="0" w:noHBand="0" w:noVBand="1"/>
      </w:tblPr>
      <w:tblGrid>
        <w:gridCol w:w="1838"/>
        <w:gridCol w:w="2410"/>
      </w:tblGrid>
      <w:tr w:rsidR="00BA5BF6" w14:paraId="6B68F79F" w14:textId="77777777" w:rsidTr="00AD3F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8" w:type="dxa"/>
            <w:tcBorders>
              <w:bottom w:val="none" w:sz="0" w:space="0" w:color="auto"/>
              <w:right w:val="none" w:sz="0" w:space="0" w:color="auto"/>
            </w:tcBorders>
            <w:shd w:val="clear" w:color="auto" w:fill="F16656"/>
          </w:tcPr>
          <w:p w14:paraId="15D6FD2B" w14:textId="1E802491" w:rsidR="00BA5BF6" w:rsidRDefault="00BA5BF6" w:rsidP="00BA5BF6">
            <w:pPr>
              <w:spacing w:after="120" w:line="240" w:lineRule="auto"/>
              <w:rPr>
                <w:szCs w:val="18"/>
              </w:rPr>
            </w:pPr>
            <w:r>
              <w:rPr>
                <w:szCs w:val="18"/>
              </w:rPr>
              <w:lastRenderedPageBreak/>
              <w:t>PROMIS</w:t>
            </w:r>
          </w:p>
        </w:tc>
        <w:tc>
          <w:tcPr>
            <w:tcW w:w="2410" w:type="dxa"/>
            <w:shd w:val="clear" w:color="auto" w:fill="F16656"/>
          </w:tcPr>
          <w:p w14:paraId="73BB16DC" w14:textId="17EDE10D" w:rsidR="00BA5BF6" w:rsidRDefault="00BA5BF6" w:rsidP="00BA5BF6">
            <w:pPr>
              <w:spacing w:after="120" w:line="240" w:lineRule="auto"/>
              <w:cnfStyle w:val="100000000000" w:firstRow="1" w:lastRow="0" w:firstColumn="0" w:lastColumn="0" w:oddVBand="0" w:evenVBand="0" w:oddHBand="0" w:evenHBand="0" w:firstRowFirstColumn="0" w:firstRowLastColumn="0" w:lastRowFirstColumn="0" w:lastRowLastColumn="0"/>
              <w:rPr>
                <w:szCs w:val="18"/>
              </w:rPr>
            </w:pPr>
            <w:r>
              <w:rPr>
                <w:szCs w:val="18"/>
              </w:rPr>
              <w:t>SF-36</w:t>
            </w:r>
          </w:p>
        </w:tc>
      </w:tr>
      <w:tr w:rsidR="00CD45DA" w14:paraId="1B0E7F72" w14:textId="77777777" w:rsidTr="00AD3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23902EF9" w14:textId="43E55352" w:rsidR="00CD45DA" w:rsidRPr="00BA5BF6" w:rsidRDefault="00CD45DA" w:rsidP="00BA5BF6">
            <w:pPr>
              <w:spacing w:after="120" w:line="240" w:lineRule="auto"/>
              <w:rPr>
                <w:b w:val="0"/>
                <w:szCs w:val="18"/>
              </w:rPr>
            </w:pPr>
            <w:r>
              <w:rPr>
                <w:b w:val="0"/>
                <w:szCs w:val="18"/>
              </w:rPr>
              <w:t>Belemmeringen door pijn</w:t>
            </w:r>
          </w:p>
        </w:tc>
        <w:tc>
          <w:tcPr>
            <w:tcW w:w="2410" w:type="dxa"/>
            <w:tcBorders>
              <w:top w:val="none" w:sz="0" w:space="0" w:color="auto"/>
              <w:bottom w:val="none" w:sz="0" w:space="0" w:color="auto"/>
            </w:tcBorders>
          </w:tcPr>
          <w:p w14:paraId="6D66C7DE" w14:textId="1BF549D1" w:rsidR="00CD45DA" w:rsidRDefault="00CD45DA" w:rsidP="00BA5BF6">
            <w:pPr>
              <w:spacing w:after="120" w:line="240" w:lineRule="auto"/>
              <w:cnfStyle w:val="000000100000" w:firstRow="0" w:lastRow="0" w:firstColumn="0" w:lastColumn="0" w:oddVBand="0" w:evenVBand="0" w:oddHBand="1" w:evenHBand="0" w:firstRowFirstColumn="0" w:firstRowLastColumn="0" w:lastRowFirstColumn="0" w:lastRowLastColumn="0"/>
              <w:rPr>
                <w:szCs w:val="18"/>
              </w:rPr>
            </w:pPr>
            <w:r>
              <w:rPr>
                <w:szCs w:val="18"/>
              </w:rPr>
              <w:t>Pijn</w:t>
            </w:r>
          </w:p>
        </w:tc>
      </w:tr>
      <w:tr w:rsidR="00BA5BF6" w14:paraId="7C22980A" w14:textId="77777777" w:rsidTr="00AD3FBD">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34F078C9" w14:textId="39787457" w:rsidR="00BA5BF6" w:rsidRPr="00BA5BF6" w:rsidRDefault="00BA5BF6" w:rsidP="00BA5BF6">
            <w:pPr>
              <w:spacing w:after="120" w:line="240" w:lineRule="auto"/>
              <w:rPr>
                <w:b w:val="0"/>
                <w:szCs w:val="18"/>
              </w:rPr>
            </w:pPr>
            <w:r w:rsidRPr="00BA5BF6">
              <w:rPr>
                <w:b w:val="0"/>
                <w:szCs w:val="18"/>
              </w:rPr>
              <w:t>Angst</w:t>
            </w:r>
          </w:p>
        </w:tc>
        <w:tc>
          <w:tcPr>
            <w:tcW w:w="2410" w:type="dxa"/>
          </w:tcPr>
          <w:p w14:paraId="085691C3" w14:textId="234DC3F6" w:rsidR="00BA5BF6" w:rsidRDefault="00BA5BF6" w:rsidP="00BA5BF6">
            <w:pPr>
              <w:spacing w:after="120" w:line="240" w:lineRule="auto"/>
              <w:cnfStyle w:val="000000000000" w:firstRow="0" w:lastRow="0" w:firstColumn="0" w:lastColumn="0" w:oddVBand="0" w:evenVBand="0" w:oddHBand="0" w:evenHBand="0" w:firstRowFirstColumn="0" w:firstRowLastColumn="0" w:lastRowFirstColumn="0" w:lastRowLastColumn="0"/>
              <w:rPr>
                <w:szCs w:val="18"/>
              </w:rPr>
            </w:pPr>
            <w:r>
              <w:rPr>
                <w:szCs w:val="18"/>
              </w:rPr>
              <w:t>Mentale gezondheid</w:t>
            </w:r>
          </w:p>
        </w:tc>
      </w:tr>
      <w:tr w:rsidR="00BA5BF6" w14:paraId="3C560E9B" w14:textId="77777777" w:rsidTr="00AD3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562FAC4C" w14:textId="4A87E81C" w:rsidR="00BA5BF6" w:rsidRPr="00BA5BF6" w:rsidRDefault="00BA5BF6" w:rsidP="00BA5BF6">
            <w:pPr>
              <w:spacing w:after="120" w:line="240" w:lineRule="auto"/>
              <w:rPr>
                <w:b w:val="0"/>
                <w:szCs w:val="18"/>
              </w:rPr>
            </w:pPr>
            <w:r>
              <w:rPr>
                <w:b w:val="0"/>
                <w:szCs w:val="18"/>
              </w:rPr>
              <w:t>Depressie</w:t>
            </w:r>
          </w:p>
        </w:tc>
        <w:tc>
          <w:tcPr>
            <w:tcW w:w="2410" w:type="dxa"/>
            <w:tcBorders>
              <w:top w:val="none" w:sz="0" w:space="0" w:color="auto"/>
              <w:bottom w:val="none" w:sz="0" w:space="0" w:color="auto"/>
            </w:tcBorders>
          </w:tcPr>
          <w:p w14:paraId="7DF1B267" w14:textId="6B54BB07" w:rsidR="00BA5BF6" w:rsidRDefault="00BA5BF6" w:rsidP="00BA5BF6">
            <w:pPr>
              <w:spacing w:after="120" w:line="240" w:lineRule="auto"/>
              <w:cnfStyle w:val="000000100000" w:firstRow="0" w:lastRow="0" w:firstColumn="0" w:lastColumn="0" w:oddVBand="0" w:evenVBand="0" w:oddHBand="1" w:evenHBand="0" w:firstRowFirstColumn="0" w:firstRowLastColumn="0" w:lastRowFirstColumn="0" w:lastRowLastColumn="0"/>
              <w:rPr>
                <w:szCs w:val="18"/>
              </w:rPr>
            </w:pPr>
            <w:r>
              <w:rPr>
                <w:szCs w:val="18"/>
              </w:rPr>
              <w:t>Mentale gezondheid</w:t>
            </w:r>
          </w:p>
        </w:tc>
      </w:tr>
      <w:tr w:rsidR="00BA5BF6" w14:paraId="751AE5E5" w14:textId="77777777" w:rsidTr="00AD3FBD">
        <w:tc>
          <w:tcPr>
            <w:cnfStyle w:val="001000000000" w:firstRow="0" w:lastRow="0" w:firstColumn="1" w:lastColumn="0" w:oddVBand="0" w:evenVBand="0" w:oddHBand="0" w:evenHBand="0" w:firstRowFirstColumn="0" w:firstRowLastColumn="0" w:lastRowFirstColumn="0" w:lastRowLastColumn="0"/>
            <w:tcW w:w="1838" w:type="dxa"/>
            <w:tcBorders>
              <w:right w:val="none" w:sz="0" w:space="0" w:color="auto"/>
            </w:tcBorders>
          </w:tcPr>
          <w:p w14:paraId="4C7B2D72" w14:textId="3F290ED1" w:rsidR="00BA5BF6" w:rsidRPr="00BA5BF6" w:rsidRDefault="00CD45DA" w:rsidP="00BA5BF6">
            <w:pPr>
              <w:spacing w:after="120" w:line="240" w:lineRule="auto"/>
              <w:rPr>
                <w:b w:val="0"/>
                <w:szCs w:val="18"/>
              </w:rPr>
            </w:pPr>
            <w:r>
              <w:rPr>
                <w:b w:val="0"/>
                <w:szCs w:val="18"/>
              </w:rPr>
              <w:t>Vermoeidheid</w:t>
            </w:r>
          </w:p>
        </w:tc>
        <w:tc>
          <w:tcPr>
            <w:tcW w:w="2410" w:type="dxa"/>
          </w:tcPr>
          <w:p w14:paraId="2C8B3FCA" w14:textId="4964C425" w:rsidR="00BA5BF6" w:rsidRDefault="00CD45DA" w:rsidP="00BA5BF6">
            <w:pPr>
              <w:spacing w:after="120" w:line="240" w:lineRule="auto"/>
              <w:cnfStyle w:val="000000000000" w:firstRow="0" w:lastRow="0" w:firstColumn="0" w:lastColumn="0" w:oddVBand="0" w:evenVBand="0" w:oddHBand="0" w:evenHBand="0" w:firstRowFirstColumn="0" w:firstRowLastColumn="0" w:lastRowFirstColumn="0" w:lastRowLastColumn="0"/>
              <w:rPr>
                <w:szCs w:val="18"/>
              </w:rPr>
            </w:pPr>
            <w:r>
              <w:rPr>
                <w:szCs w:val="18"/>
              </w:rPr>
              <w:t>Vitaliteit</w:t>
            </w:r>
          </w:p>
        </w:tc>
      </w:tr>
      <w:tr w:rsidR="00BA5BF6" w14:paraId="5BBD6211" w14:textId="77777777" w:rsidTr="00AD3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bottom w:val="none" w:sz="0" w:space="0" w:color="auto"/>
              <w:right w:val="none" w:sz="0" w:space="0" w:color="auto"/>
            </w:tcBorders>
          </w:tcPr>
          <w:p w14:paraId="23F28744" w14:textId="4E6318CE" w:rsidR="00BA5BF6" w:rsidRPr="00BA5BF6" w:rsidRDefault="00CD45DA" w:rsidP="00BA5BF6">
            <w:pPr>
              <w:spacing w:after="120" w:line="240" w:lineRule="auto"/>
              <w:rPr>
                <w:b w:val="0"/>
                <w:szCs w:val="18"/>
              </w:rPr>
            </w:pPr>
            <w:r>
              <w:rPr>
                <w:b w:val="0"/>
                <w:szCs w:val="18"/>
              </w:rPr>
              <w:t>Lichamelijk functioneren</w:t>
            </w:r>
          </w:p>
        </w:tc>
        <w:tc>
          <w:tcPr>
            <w:tcW w:w="2410" w:type="dxa"/>
            <w:tcBorders>
              <w:top w:val="none" w:sz="0" w:space="0" w:color="auto"/>
              <w:bottom w:val="none" w:sz="0" w:space="0" w:color="auto"/>
            </w:tcBorders>
          </w:tcPr>
          <w:p w14:paraId="2A3C05F5" w14:textId="445D15E7" w:rsidR="00BA5BF6" w:rsidRDefault="00CD45DA" w:rsidP="00BA5BF6">
            <w:pPr>
              <w:spacing w:after="120" w:line="240" w:lineRule="auto"/>
              <w:cnfStyle w:val="000000100000" w:firstRow="0" w:lastRow="0" w:firstColumn="0" w:lastColumn="0" w:oddVBand="0" w:evenVBand="0" w:oddHBand="1" w:evenHBand="0" w:firstRowFirstColumn="0" w:firstRowLastColumn="0" w:lastRowFirstColumn="0" w:lastRowLastColumn="0"/>
              <w:rPr>
                <w:szCs w:val="18"/>
              </w:rPr>
            </w:pPr>
            <w:r>
              <w:rPr>
                <w:szCs w:val="18"/>
              </w:rPr>
              <w:t>Fysiek functioneren</w:t>
            </w:r>
          </w:p>
        </w:tc>
      </w:tr>
    </w:tbl>
    <w:p w14:paraId="42D84284" w14:textId="421E2545" w:rsidR="00BA5BF6" w:rsidRDefault="00BA5BF6" w:rsidP="00A45B39">
      <w:pPr>
        <w:spacing w:after="120" w:line="240" w:lineRule="auto"/>
        <w:rPr>
          <w:szCs w:val="18"/>
        </w:rPr>
      </w:pPr>
    </w:p>
    <w:p w14:paraId="1988A68E" w14:textId="644A4E59" w:rsidR="00CD45DA" w:rsidRDefault="00CD45DA" w:rsidP="00A45B39">
      <w:pPr>
        <w:spacing w:after="120" w:line="240" w:lineRule="auto"/>
        <w:rPr>
          <w:szCs w:val="18"/>
        </w:rPr>
      </w:pPr>
      <w:r>
        <w:rPr>
          <w:szCs w:val="18"/>
        </w:rPr>
        <w:t xml:space="preserve">Zie: </w:t>
      </w:r>
      <w:hyperlink r:id="rId24" w:history="1">
        <w:r w:rsidRPr="001A7BE1">
          <w:rPr>
            <w:rStyle w:val="Hyperlink"/>
            <w:szCs w:val="18"/>
          </w:rPr>
          <w:t>http://www.prosettastone.org/measures/SF-36/Pages/default.aspx</w:t>
        </w:r>
      </w:hyperlink>
      <w:r>
        <w:rPr>
          <w:szCs w:val="18"/>
        </w:rPr>
        <w:t xml:space="preserve"> </w:t>
      </w:r>
    </w:p>
    <w:p w14:paraId="30C208CC" w14:textId="77777777" w:rsidR="00BA5BF6" w:rsidRDefault="00BA5BF6" w:rsidP="00A45B39">
      <w:pPr>
        <w:spacing w:after="120" w:line="240" w:lineRule="auto"/>
        <w:rPr>
          <w:szCs w:val="18"/>
        </w:rPr>
      </w:pPr>
    </w:p>
    <w:p w14:paraId="6EBD506C" w14:textId="6C7F84D2" w:rsidR="00CD45DA" w:rsidRPr="009D50BD" w:rsidRDefault="00CD45DA" w:rsidP="00A45B39">
      <w:pPr>
        <w:spacing w:after="120" w:line="240" w:lineRule="auto"/>
        <w:rPr>
          <w:szCs w:val="18"/>
          <w:u w:val="single"/>
        </w:rPr>
      </w:pPr>
      <w:r w:rsidRPr="009D50BD">
        <w:rPr>
          <w:szCs w:val="18"/>
          <w:u w:val="single"/>
        </w:rPr>
        <w:t>EQ-5D</w:t>
      </w:r>
      <w:r w:rsidR="00977172" w:rsidRPr="009D50BD">
        <w:rPr>
          <w:szCs w:val="18"/>
          <w:u w:val="single"/>
        </w:rPr>
        <w:t xml:space="preserve"> </w:t>
      </w:r>
    </w:p>
    <w:p w14:paraId="732F72DD" w14:textId="7317684B" w:rsidR="00CD45DA" w:rsidRP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rFonts w:ascii="Times New Roman" w:eastAsiaTheme="minorHAnsi" w:hAnsi="Times New Roman"/>
          <w:sz w:val="24"/>
          <w:szCs w:val="24"/>
          <w:lang w:eastAsia="en-US"/>
        </w:rPr>
      </w:pPr>
    </w:p>
    <w:p w14:paraId="13AA9540" w14:textId="30024A06" w:rsid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r w:rsidRPr="00CD45DA">
        <w:rPr>
          <w:szCs w:val="18"/>
        </w:rPr>
        <w:t xml:space="preserve">De </w:t>
      </w:r>
      <w:r>
        <w:rPr>
          <w:szCs w:val="18"/>
        </w:rPr>
        <w:t>EuroQol 5D (</w:t>
      </w:r>
      <w:r w:rsidRPr="00CD45DA">
        <w:rPr>
          <w:szCs w:val="18"/>
        </w:rPr>
        <w:t>EQ-5D</w:t>
      </w:r>
      <w:r>
        <w:rPr>
          <w:szCs w:val="18"/>
        </w:rPr>
        <w:t>)</w:t>
      </w:r>
      <w:r w:rsidRPr="00CD45DA">
        <w:rPr>
          <w:szCs w:val="18"/>
        </w:rPr>
        <w:t xml:space="preserve"> is een gestandaardiseerd</w:t>
      </w:r>
      <w:r w:rsidR="002B7525">
        <w:rPr>
          <w:szCs w:val="18"/>
        </w:rPr>
        <w:t>e</w:t>
      </w:r>
      <w:r w:rsidRPr="00CD45DA">
        <w:rPr>
          <w:szCs w:val="18"/>
        </w:rPr>
        <w:t xml:space="preserve"> </w:t>
      </w:r>
      <w:r w:rsidR="002B7525">
        <w:rPr>
          <w:szCs w:val="18"/>
        </w:rPr>
        <w:t xml:space="preserve">PROM </w:t>
      </w:r>
      <w:r>
        <w:rPr>
          <w:szCs w:val="18"/>
        </w:rPr>
        <w:t>bestaande uit 5 vragen, die</w:t>
      </w:r>
      <w:r w:rsidRPr="00CD45DA">
        <w:rPr>
          <w:szCs w:val="18"/>
        </w:rPr>
        <w:t xml:space="preserve"> vijf </w:t>
      </w:r>
      <w:r>
        <w:rPr>
          <w:szCs w:val="18"/>
        </w:rPr>
        <w:t>uitkomsten</w:t>
      </w:r>
      <w:r w:rsidRPr="00CD45DA">
        <w:rPr>
          <w:szCs w:val="18"/>
        </w:rPr>
        <w:t xml:space="preserve"> </w:t>
      </w:r>
      <w:r>
        <w:rPr>
          <w:szCs w:val="18"/>
        </w:rPr>
        <w:t xml:space="preserve">meten: </w:t>
      </w:r>
      <w:r w:rsidRPr="00CD45DA">
        <w:rPr>
          <w:szCs w:val="18"/>
        </w:rPr>
        <w:t xml:space="preserve">mobiliteit, zelfzorg, dagelijkse activiteiten, pijn/ongemak en </w:t>
      </w:r>
      <w:r>
        <w:rPr>
          <w:szCs w:val="18"/>
        </w:rPr>
        <w:t xml:space="preserve">angst/depressie.  </w:t>
      </w:r>
    </w:p>
    <w:p w14:paraId="4BAC6192" w14:textId="45C02472" w:rsid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r>
        <w:rPr>
          <w:szCs w:val="18"/>
        </w:rPr>
        <w:t xml:space="preserve">De vragenlijst is bedoeld voor economische evaluaties, om een waardering (utiliteit) te bepalen van een gezondheidstoestand. </w:t>
      </w:r>
    </w:p>
    <w:p w14:paraId="2D90AB10" w14:textId="77777777" w:rsid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p>
    <w:p w14:paraId="7E5679A6" w14:textId="616193FD" w:rsidR="00CD45DA" w:rsidRP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r w:rsidRPr="00CD45DA">
        <w:rPr>
          <w:szCs w:val="18"/>
        </w:rPr>
        <w:t xml:space="preserve">De 5 vragen worden </w:t>
      </w:r>
      <w:r>
        <w:rPr>
          <w:szCs w:val="18"/>
        </w:rPr>
        <w:t xml:space="preserve">elk </w:t>
      </w:r>
      <w:r w:rsidRPr="00CD45DA">
        <w:rPr>
          <w:szCs w:val="18"/>
        </w:rPr>
        <w:t xml:space="preserve">op een 3-puntsschaal gescoord (1-3) Door deze cijfers achter elkaar te plaatsen ontstaat een 5-cijferige index die een gezondheidsprofiel weergeeft.(bv. 12323).  </w:t>
      </w:r>
      <w:r>
        <w:rPr>
          <w:szCs w:val="18"/>
        </w:rPr>
        <w:t>Bij elk profiel hoort een bepaalde waardering, een getal tussen 0 en 1, waarbij 0 de slechts denkbare en 1 de best denkbare gezondheidstoestand weergeeft. Deze waardering</w:t>
      </w:r>
      <w:r w:rsidR="002B7525">
        <w:rPr>
          <w:szCs w:val="18"/>
        </w:rPr>
        <w:t>en</w:t>
      </w:r>
      <w:r>
        <w:rPr>
          <w:szCs w:val="18"/>
        </w:rPr>
        <w:t xml:space="preserve"> zijn bepaald door een steekproef uit de algemene populaties. De waarderingen zijn dus eigenlijk geen PROs, want alleen de antwoorden op de 5 vragen worden door de patiënt gegeven, de waardering zijn niet van de patiënt zelf. De 5 vragen </w:t>
      </w:r>
      <w:r w:rsidR="006E2A2F">
        <w:rPr>
          <w:szCs w:val="18"/>
        </w:rPr>
        <w:t>kunnen als 5 losse PRO</w:t>
      </w:r>
      <w:r w:rsidR="002B7525">
        <w:rPr>
          <w:szCs w:val="18"/>
        </w:rPr>
        <w:t>Ms worden gebruikt</w:t>
      </w:r>
      <w:r w:rsidR="006E2A2F">
        <w:rPr>
          <w:szCs w:val="18"/>
        </w:rPr>
        <w:t>. Omdat het dan maar 1 vraag betreft met maar 3 antwoordmogelijkheden, zijn de</w:t>
      </w:r>
      <w:r w:rsidR="002B7525">
        <w:rPr>
          <w:szCs w:val="18"/>
        </w:rPr>
        <w:t>ze</w:t>
      </w:r>
      <w:r w:rsidR="006E2A2F">
        <w:rPr>
          <w:szCs w:val="18"/>
        </w:rPr>
        <w:t xml:space="preserve"> </w:t>
      </w:r>
      <w:r w:rsidR="002B7525">
        <w:rPr>
          <w:szCs w:val="18"/>
        </w:rPr>
        <w:t>PROMs</w:t>
      </w:r>
      <w:r w:rsidR="006E2A2F">
        <w:rPr>
          <w:szCs w:val="18"/>
        </w:rPr>
        <w:t xml:space="preserve"> niet erg betrouwbaar en niet gevoelig voor veranderingen. Wij raden </w:t>
      </w:r>
      <w:r w:rsidR="002B7525">
        <w:rPr>
          <w:szCs w:val="18"/>
        </w:rPr>
        <w:t xml:space="preserve">dan ook aan </w:t>
      </w:r>
      <w:r w:rsidR="006E2A2F">
        <w:rPr>
          <w:szCs w:val="18"/>
        </w:rPr>
        <w:t>de EQ-5D niet als PROM</w:t>
      </w:r>
      <w:r w:rsidR="002B7525">
        <w:rPr>
          <w:szCs w:val="18"/>
        </w:rPr>
        <w:t xml:space="preserve"> te gebruiken, maar a</w:t>
      </w:r>
      <w:r w:rsidR="006E2A2F">
        <w:rPr>
          <w:szCs w:val="18"/>
        </w:rPr>
        <w:t xml:space="preserve">lleen als </w:t>
      </w:r>
      <w:r w:rsidR="002B7525">
        <w:rPr>
          <w:szCs w:val="18"/>
        </w:rPr>
        <w:t>waardering in</w:t>
      </w:r>
      <w:r w:rsidR="006E2A2F">
        <w:rPr>
          <w:szCs w:val="18"/>
        </w:rPr>
        <w:t xml:space="preserve"> economische </w:t>
      </w:r>
      <w:r w:rsidR="002B7525">
        <w:rPr>
          <w:szCs w:val="18"/>
        </w:rPr>
        <w:t>evaluaties</w:t>
      </w:r>
      <w:r w:rsidR="006E2A2F">
        <w:rPr>
          <w:szCs w:val="18"/>
        </w:rPr>
        <w:t>.</w:t>
      </w:r>
      <w:r>
        <w:rPr>
          <w:szCs w:val="18"/>
        </w:rPr>
        <w:t xml:space="preserve"> </w:t>
      </w:r>
    </w:p>
    <w:p w14:paraId="5685CEC3" w14:textId="77777777" w:rsidR="00CD45DA" w:rsidRPr="00CD45DA" w:rsidRDefault="00CD45DA" w:rsidP="00CD45D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p>
    <w:p w14:paraId="2F010D79" w14:textId="70187F1C" w:rsidR="00CD45DA" w:rsidRPr="00CD45DA" w:rsidRDefault="006E2A2F" w:rsidP="00A45B39">
      <w:pPr>
        <w:spacing w:after="120" w:line="240" w:lineRule="auto"/>
        <w:rPr>
          <w:szCs w:val="18"/>
        </w:rPr>
      </w:pPr>
      <w:r>
        <w:rPr>
          <w:szCs w:val="18"/>
        </w:rPr>
        <w:t>Relevante websites:</w:t>
      </w:r>
    </w:p>
    <w:p w14:paraId="42414844" w14:textId="542D3F01" w:rsidR="00CD45DA" w:rsidRPr="00AD3FBD" w:rsidRDefault="006E2A2F" w:rsidP="00AD3FBD">
      <w:pPr>
        <w:pStyle w:val="Lijstalinea"/>
        <w:numPr>
          <w:ilvl w:val="0"/>
          <w:numId w:val="20"/>
        </w:numPr>
        <w:spacing w:after="120" w:line="240" w:lineRule="auto"/>
        <w:rPr>
          <w:rStyle w:val="Hyperlink"/>
          <w:szCs w:val="18"/>
        </w:rPr>
      </w:pPr>
      <w:r w:rsidRPr="00AD3FBD">
        <w:rPr>
          <w:rStyle w:val="Hyperlink"/>
          <w:szCs w:val="18"/>
        </w:rPr>
        <w:t>https://meetinstrumentenzorg.blob.core.windows.net/documents/Instrument9/EQ-5D%20form.pdf</w:t>
      </w:r>
    </w:p>
    <w:p w14:paraId="4F657926" w14:textId="24C0C6E5" w:rsidR="00CD45DA" w:rsidRPr="00AD3FBD" w:rsidRDefault="00C0610C" w:rsidP="00A45B39">
      <w:pPr>
        <w:pStyle w:val="Lijstalinea"/>
        <w:numPr>
          <w:ilvl w:val="0"/>
          <w:numId w:val="20"/>
        </w:numPr>
        <w:spacing w:after="120" w:line="240" w:lineRule="auto"/>
        <w:rPr>
          <w:rStyle w:val="Hyperlink"/>
          <w:szCs w:val="18"/>
          <w:lang w:val="en-US"/>
        </w:rPr>
      </w:pPr>
      <w:hyperlink r:id="rId25" w:history="1">
        <w:r w:rsidR="006E2A2F" w:rsidRPr="00AD3FBD">
          <w:rPr>
            <w:rStyle w:val="Hyperlink"/>
            <w:szCs w:val="18"/>
            <w:lang w:val="en-US"/>
          </w:rPr>
          <w:t>www.euroqol.org</w:t>
        </w:r>
      </w:hyperlink>
    </w:p>
    <w:p w14:paraId="38C19468" w14:textId="75673EDC" w:rsidR="00CD45DA" w:rsidRPr="002B7525" w:rsidRDefault="00CD45DA" w:rsidP="00A45B39">
      <w:pPr>
        <w:spacing w:after="120" w:line="240" w:lineRule="auto"/>
        <w:rPr>
          <w:rStyle w:val="Hyperlink"/>
          <w:szCs w:val="18"/>
          <w:lang w:val="en-US"/>
        </w:rPr>
      </w:pPr>
    </w:p>
    <w:p w14:paraId="72B22A01" w14:textId="33D4E0B9" w:rsidR="005455C3" w:rsidRPr="00AA1BAD" w:rsidRDefault="00A57FDB" w:rsidP="00A45B39">
      <w:pPr>
        <w:spacing w:after="120" w:line="240" w:lineRule="auto"/>
        <w:rPr>
          <w:szCs w:val="18"/>
          <w:u w:val="single"/>
          <w:lang w:val="en-US"/>
        </w:rPr>
      </w:pPr>
      <w:r w:rsidRPr="00AA1BAD">
        <w:rPr>
          <w:szCs w:val="18"/>
          <w:u w:val="single"/>
          <w:lang w:val="en-US"/>
        </w:rPr>
        <w:t>EORTC QLQ-C30</w:t>
      </w:r>
    </w:p>
    <w:p w14:paraId="164DEBC4" w14:textId="77777777" w:rsidR="002B7525" w:rsidRPr="002B7525" w:rsidRDefault="002B7525" w:rsidP="002B7525">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p>
    <w:p w14:paraId="7CAAFB01" w14:textId="77777777" w:rsidR="00AA1BAD" w:rsidRDefault="002B7525" w:rsidP="002B7525">
      <w:pPr>
        <w:pStyle w:val="Default"/>
        <w:rPr>
          <w:rFonts w:ascii="Verdana" w:eastAsia="Times New Roman" w:hAnsi="Verdana"/>
          <w:color w:val="auto"/>
          <w:sz w:val="18"/>
          <w:szCs w:val="18"/>
          <w:lang w:eastAsia="nl-NL"/>
        </w:rPr>
      </w:pPr>
      <w:r w:rsidRPr="002B7525">
        <w:rPr>
          <w:rFonts w:ascii="Verdana" w:eastAsia="Times New Roman" w:hAnsi="Verdana"/>
          <w:color w:val="auto"/>
          <w:sz w:val="18"/>
          <w:szCs w:val="18"/>
          <w:lang w:eastAsia="nl-NL"/>
        </w:rPr>
        <w:t>De European Organization for Research and Treatment for Cancer Quality of Life Questionnaire (EORTC QLQ-C30) is een ziekte specifiek meetinstrument</w:t>
      </w:r>
      <w:r w:rsidR="00AA1BAD">
        <w:rPr>
          <w:rFonts w:ascii="Verdana" w:eastAsia="Times New Roman" w:hAnsi="Verdana"/>
          <w:color w:val="auto"/>
          <w:sz w:val="18"/>
          <w:szCs w:val="18"/>
          <w:lang w:eastAsia="nl-NL"/>
        </w:rPr>
        <w:t>, ontwikkeld</w:t>
      </w:r>
      <w:r w:rsidRPr="002B7525">
        <w:rPr>
          <w:rFonts w:ascii="Verdana" w:eastAsia="Times New Roman" w:hAnsi="Verdana"/>
          <w:color w:val="auto"/>
          <w:sz w:val="18"/>
          <w:szCs w:val="18"/>
          <w:lang w:eastAsia="nl-NL"/>
        </w:rPr>
        <w:t xml:space="preserve"> voor gebruik bij patiënten met</w:t>
      </w:r>
      <w:r w:rsidR="00AA1BAD">
        <w:rPr>
          <w:rFonts w:ascii="Verdana" w:eastAsia="Times New Roman" w:hAnsi="Verdana"/>
          <w:color w:val="auto"/>
          <w:sz w:val="18"/>
          <w:szCs w:val="18"/>
          <w:lang w:eastAsia="nl-NL"/>
        </w:rPr>
        <w:t>,</w:t>
      </w:r>
      <w:r w:rsidRPr="002B7525">
        <w:rPr>
          <w:rFonts w:ascii="Verdana" w:eastAsia="Times New Roman" w:hAnsi="Verdana"/>
          <w:color w:val="auto"/>
          <w:sz w:val="18"/>
          <w:szCs w:val="18"/>
          <w:lang w:eastAsia="nl-NL"/>
        </w:rPr>
        <w:t xml:space="preserve"> of genezen van</w:t>
      </w:r>
      <w:r w:rsidR="00AA1BAD">
        <w:rPr>
          <w:rFonts w:ascii="Verdana" w:eastAsia="Times New Roman" w:hAnsi="Verdana"/>
          <w:color w:val="auto"/>
          <w:sz w:val="18"/>
          <w:szCs w:val="18"/>
          <w:lang w:eastAsia="nl-NL"/>
        </w:rPr>
        <w:t>,</w:t>
      </w:r>
      <w:r w:rsidRPr="002B7525">
        <w:rPr>
          <w:rFonts w:ascii="Verdana" w:eastAsia="Times New Roman" w:hAnsi="Verdana"/>
          <w:color w:val="auto"/>
          <w:sz w:val="18"/>
          <w:szCs w:val="18"/>
          <w:lang w:eastAsia="nl-NL"/>
        </w:rPr>
        <w:t xml:space="preserve"> kanker</w:t>
      </w:r>
      <w:r>
        <w:rPr>
          <w:rFonts w:ascii="Verdana" w:eastAsia="Times New Roman" w:hAnsi="Verdana"/>
          <w:color w:val="auto"/>
          <w:sz w:val="18"/>
          <w:szCs w:val="18"/>
          <w:lang w:eastAsia="nl-NL"/>
        </w:rPr>
        <w:t xml:space="preserve">. </w:t>
      </w:r>
      <w:r w:rsidRPr="002B7525">
        <w:rPr>
          <w:rFonts w:ascii="Verdana" w:eastAsia="Times New Roman" w:hAnsi="Verdana"/>
          <w:color w:val="auto"/>
          <w:sz w:val="18"/>
          <w:szCs w:val="18"/>
          <w:lang w:eastAsia="nl-NL"/>
        </w:rPr>
        <w:t xml:space="preserve">De vragenlijst bestaat uit 9 subschalen, </w:t>
      </w:r>
      <w:r>
        <w:rPr>
          <w:rFonts w:ascii="Verdana" w:eastAsia="Times New Roman" w:hAnsi="Verdana"/>
          <w:color w:val="auto"/>
          <w:sz w:val="18"/>
          <w:szCs w:val="18"/>
          <w:lang w:eastAsia="nl-NL"/>
        </w:rPr>
        <w:t>die ook als losse PROMs kunnen worden gebruikt. De subschalen zijn onder te verdelen in</w:t>
      </w:r>
      <w:r w:rsidRPr="002B7525">
        <w:rPr>
          <w:rFonts w:ascii="Verdana" w:eastAsia="Times New Roman" w:hAnsi="Verdana"/>
          <w:color w:val="auto"/>
          <w:sz w:val="18"/>
          <w:szCs w:val="18"/>
          <w:lang w:eastAsia="nl-NL"/>
        </w:rPr>
        <w:t xml:space="preserve"> 5 functionele categorieën {fysiek functioneren (PF: items1-5); rol functioneren (RF: items 6 en 7); emotioneel functioneren (EF: items 20-25); sociaal functioneren (SF: items 26 en 27)}; drie symptoomschalen {vermoeidheid (items 1-, 12, 18), misselijkheid en braken (items 14 en 15) en pijn (items 9 en 19)} en een overall kwaliteit van leven categorie (QoL: 2 items 29 en 30). Daarnaast zijn er nog </w:t>
      </w:r>
      <w:r>
        <w:rPr>
          <w:rFonts w:ascii="Verdana" w:eastAsia="Times New Roman" w:hAnsi="Verdana"/>
          <w:color w:val="auto"/>
          <w:sz w:val="18"/>
          <w:szCs w:val="18"/>
          <w:lang w:eastAsia="nl-NL"/>
        </w:rPr>
        <w:t>enkele losse</w:t>
      </w:r>
      <w:r w:rsidRPr="002B7525">
        <w:rPr>
          <w:rFonts w:ascii="Verdana" w:eastAsia="Times New Roman" w:hAnsi="Verdana"/>
          <w:color w:val="auto"/>
          <w:sz w:val="18"/>
          <w:szCs w:val="18"/>
          <w:lang w:eastAsia="nl-NL"/>
        </w:rPr>
        <w:t xml:space="preserve"> </w:t>
      </w:r>
      <w:r>
        <w:rPr>
          <w:rFonts w:ascii="Verdana" w:eastAsia="Times New Roman" w:hAnsi="Verdana"/>
          <w:color w:val="auto"/>
          <w:sz w:val="18"/>
          <w:szCs w:val="18"/>
          <w:lang w:eastAsia="nl-NL"/>
        </w:rPr>
        <w:t>vragen</w:t>
      </w:r>
      <w:r w:rsidRPr="002B7525">
        <w:rPr>
          <w:rFonts w:ascii="Verdana" w:eastAsia="Times New Roman" w:hAnsi="Verdana"/>
          <w:color w:val="auto"/>
          <w:sz w:val="18"/>
          <w:szCs w:val="18"/>
          <w:lang w:eastAsia="nl-NL"/>
        </w:rPr>
        <w:t xml:space="preserve"> betreffende symptomen (items 8, 11, 13, 16, 1</w:t>
      </w:r>
      <w:r>
        <w:rPr>
          <w:rFonts w:ascii="Verdana" w:eastAsia="Times New Roman" w:hAnsi="Verdana"/>
          <w:color w:val="auto"/>
          <w:sz w:val="18"/>
          <w:szCs w:val="18"/>
          <w:lang w:eastAsia="nl-NL"/>
        </w:rPr>
        <w:t xml:space="preserve">7 en 28). </w:t>
      </w:r>
    </w:p>
    <w:p w14:paraId="43AE5DC6" w14:textId="77777777" w:rsidR="00AA1BAD" w:rsidRDefault="00AA1BAD" w:rsidP="002B7525">
      <w:pPr>
        <w:pStyle w:val="Default"/>
        <w:rPr>
          <w:rFonts w:ascii="Verdana" w:eastAsia="Times New Roman" w:hAnsi="Verdana"/>
          <w:color w:val="auto"/>
          <w:sz w:val="18"/>
          <w:szCs w:val="18"/>
          <w:lang w:eastAsia="nl-NL"/>
        </w:rPr>
      </w:pPr>
    </w:p>
    <w:p w14:paraId="1FFE8EA5" w14:textId="466C4C0D" w:rsidR="002B7525" w:rsidRPr="002B7525" w:rsidRDefault="002B7525" w:rsidP="002B7525">
      <w:pPr>
        <w:pStyle w:val="Default"/>
        <w:rPr>
          <w:rFonts w:ascii="Verdana" w:eastAsia="Times New Roman" w:hAnsi="Verdana"/>
          <w:color w:val="auto"/>
          <w:sz w:val="18"/>
          <w:szCs w:val="18"/>
          <w:lang w:eastAsia="nl-NL"/>
        </w:rPr>
      </w:pPr>
      <w:r w:rsidRPr="002B7525">
        <w:rPr>
          <w:rFonts w:ascii="Verdana" w:eastAsia="Times New Roman" w:hAnsi="Verdana"/>
          <w:color w:val="auto"/>
          <w:sz w:val="18"/>
          <w:szCs w:val="18"/>
          <w:lang w:eastAsia="nl-NL"/>
        </w:rPr>
        <w:t xml:space="preserve">De generieke C30 versie is uit te breiden tot een tumor-specifiek meetinstrument, bijvoorbeeld voor longkanker (EORTC QLQ-C30-LC13). </w:t>
      </w:r>
    </w:p>
    <w:p w14:paraId="03B31FBE" w14:textId="77777777" w:rsidR="002B7525" w:rsidRPr="002B7525" w:rsidRDefault="002B7525" w:rsidP="002B7525">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autoSpaceDE w:val="0"/>
        <w:autoSpaceDN w:val="0"/>
        <w:adjustRightInd w:val="0"/>
        <w:spacing w:line="240" w:lineRule="auto"/>
        <w:rPr>
          <w:szCs w:val="18"/>
        </w:rPr>
      </w:pPr>
    </w:p>
    <w:p w14:paraId="08CB65AF" w14:textId="133EC969" w:rsidR="00AA1BAD" w:rsidRDefault="00AA1BAD" w:rsidP="00A45B39">
      <w:pPr>
        <w:spacing w:after="120" w:line="240" w:lineRule="auto"/>
        <w:rPr>
          <w:szCs w:val="18"/>
        </w:rPr>
      </w:pPr>
      <w:r>
        <w:rPr>
          <w:szCs w:val="18"/>
        </w:rPr>
        <w:t>Relevante websites:</w:t>
      </w:r>
    </w:p>
    <w:p w14:paraId="706404AA" w14:textId="604FAC2A" w:rsidR="00AA1BAD" w:rsidRPr="00AD3FBD" w:rsidRDefault="00C0610C" w:rsidP="00A45B39">
      <w:pPr>
        <w:pStyle w:val="Lijstalinea"/>
        <w:numPr>
          <w:ilvl w:val="0"/>
          <w:numId w:val="21"/>
        </w:numPr>
        <w:spacing w:after="120" w:line="240" w:lineRule="auto"/>
        <w:rPr>
          <w:szCs w:val="18"/>
        </w:rPr>
      </w:pPr>
      <w:hyperlink r:id="rId26" w:history="1">
        <w:r w:rsidR="00A57FDB" w:rsidRPr="00AD3FBD">
          <w:rPr>
            <w:rStyle w:val="Hyperlink"/>
            <w:szCs w:val="18"/>
          </w:rPr>
          <w:t>https://meetinstrumentenzorg.blob.core.windows.net/test-</w:t>
        </w:r>
        <w:r w:rsidR="00A57FDB" w:rsidRPr="00AD3FBD">
          <w:rPr>
            <w:rStyle w:val="Hyperlink"/>
            <w:szCs w:val="18"/>
          </w:rPr>
          <w:lastRenderedPageBreak/>
          <w:t>documents/Instrument333/453_1_N.pdf</w:t>
        </w:r>
      </w:hyperlink>
      <w:r w:rsidR="00A57FDB" w:rsidRPr="00AD3FBD">
        <w:rPr>
          <w:szCs w:val="18"/>
        </w:rPr>
        <w:t xml:space="preserve">; </w:t>
      </w:r>
      <w:hyperlink r:id="rId27" w:history="1">
        <w:r w:rsidR="00A57FDB" w:rsidRPr="00AD3FBD">
          <w:rPr>
            <w:rStyle w:val="Hyperlink"/>
            <w:szCs w:val="18"/>
          </w:rPr>
          <w:t>https://qol.eortc.org/questionnaire/eortc-qlq-c30/</w:t>
        </w:r>
      </w:hyperlink>
      <w:r w:rsidR="00A57FDB" w:rsidRPr="00AD3FBD">
        <w:rPr>
          <w:szCs w:val="18"/>
        </w:rPr>
        <w:t xml:space="preserve"> </w:t>
      </w:r>
    </w:p>
    <w:p w14:paraId="4C41F927" w14:textId="16D5D020" w:rsidR="005455C3" w:rsidRPr="0016763B" w:rsidRDefault="00384214" w:rsidP="00A45B39">
      <w:pPr>
        <w:spacing w:after="120" w:line="240" w:lineRule="auto"/>
        <w:rPr>
          <w:szCs w:val="18"/>
          <w:u w:val="single"/>
        </w:rPr>
      </w:pPr>
      <w:r w:rsidRPr="0016763B">
        <w:rPr>
          <w:szCs w:val="18"/>
          <w:u w:val="single"/>
        </w:rPr>
        <w:t>PedsQL</w:t>
      </w:r>
    </w:p>
    <w:p w14:paraId="4D0E81BE" w14:textId="14AA3216" w:rsidR="0016763B" w:rsidRPr="0016763B" w:rsidRDefault="00384214" w:rsidP="0016763B">
      <w:pPr>
        <w:pStyle w:val="Normaalweb"/>
        <w:rPr>
          <w:rFonts w:ascii="Verdana" w:hAnsi="Verdana"/>
          <w:sz w:val="18"/>
          <w:szCs w:val="18"/>
        </w:rPr>
      </w:pPr>
      <w:r w:rsidRPr="0016763B">
        <w:rPr>
          <w:rFonts w:ascii="Verdana" w:hAnsi="Verdana"/>
          <w:sz w:val="18"/>
          <w:szCs w:val="18"/>
        </w:rPr>
        <w:t>De Pediatric Quality of Life Inventory (PedsQL) is een vragenlijst ontwikkeld om gezondheidsgerelateerde kwaliteit van leven te meten bij kinderen en hun ouders of verzorgers</w:t>
      </w:r>
      <w:r w:rsidR="0016763B" w:rsidRPr="0016763B">
        <w:rPr>
          <w:rFonts w:ascii="Verdana" w:hAnsi="Verdana"/>
          <w:sz w:val="18"/>
          <w:szCs w:val="18"/>
        </w:rPr>
        <w:t xml:space="preserve"> op vier domeinen: fysiek, emotioneel, sociaal en schools functioneren</w:t>
      </w:r>
      <w:r w:rsidRPr="0016763B">
        <w:rPr>
          <w:rFonts w:ascii="Verdana" w:hAnsi="Verdana"/>
          <w:sz w:val="18"/>
          <w:szCs w:val="18"/>
        </w:rPr>
        <w:t>. In eerste instantie is de PedsQL ontwikkeld met en voor kinderen met kanker en hun ouders of verzorgers. In de loop der jaren zijn daar verschillende ziekte</w:t>
      </w:r>
      <w:r w:rsidR="0016763B" w:rsidRPr="0016763B">
        <w:rPr>
          <w:rFonts w:ascii="Verdana" w:hAnsi="Verdana"/>
          <w:sz w:val="18"/>
          <w:szCs w:val="18"/>
        </w:rPr>
        <w:t>-</w:t>
      </w:r>
      <w:r w:rsidRPr="0016763B">
        <w:rPr>
          <w:rFonts w:ascii="Verdana" w:hAnsi="Verdana"/>
          <w:sz w:val="18"/>
          <w:szCs w:val="18"/>
        </w:rPr>
        <w:t>specifieke modules bijgekomen</w:t>
      </w:r>
      <w:r w:rsidR="0016763B" w:rsidRPr="0016763B">
        <w:rPr>
          <w:rFonts w:ascii="Verdana" w:hAnsi="Verdana"/>
          <w:sz w:val="18"/>
          <w:szCs w:val="18"/>
        </w:rPr>
        <w:t>. De doelgroep is kinderen van 2 tot en met 18 jaar. Er zijn zowel zelfrapportage- als ouderversies beschikbaar.</w:t>
      </w:r>
    </w:p>
    <w:p w14:paraId="409446DE" w14:textId="77777777" w:rsidR="0016763B" w:rsidRPr="0016763B" w:rsidRDefault="0016763B" w:rsidP="0016763B">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300" w:line="240" w:lineRule="auto"/>
        <w:rPr>
          <w:szCs w:val="18"/>
        </w:rPr>
      </w:pPr>
      <w:r w:rsidRPr="0016763B">
        <w:rPr>
          <w:szCs w:val="18"/>
        </w:rPr>
        <w:t>Zelfrapportage voor kinderen van:</w:t>
      </w:r>
    </w:p>
    <w:p w14:paraId="136F7B42" w14:textId="77777777" w:rsidR="0016763B" w:rsidRPr="0016763B" w:rsidRDefault="0016763B" w:rsidP="0016763B">
      <w:pPr>
        <w:widowControl/>
        <w:numPr>
          <w:ilvl w:val="0"/>
          <w:numId w:val="16"/>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5 tot en met 7 jaar</w:t>
      </w:r>
    </w:p>
    <w:p w14:paraId="36D846D4" w14:textId="77777777" w:rsidR="0016763B" w:rsidRPr="0016763B" w:rsidRDefault="0016763B" w:rsidP="0016763B">
      <w:pPr>
        <w:widowControl/>
        <w:numPr>
          <w:ilvl w:val="0"/>
          <w:numId w:val="16"/>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8 tot en met 12 jaar</w:t>
      </w:r>
    </w:p>
    <w:p w14:paraId="2222012B" w14:textId="77777777" w:rsidR="0016763B" w:rsidRPr="0016763B" w:rsidRDefault="0016763B" w:rsidP="0016763B">
      <w:pPr>
        <w:widowControl/>
        <w:numPr>
          <w:ilvl w:val="0"/>
          <w:numId w:val="16"/>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13 tot en met 18 jaar.</w:t>
      </w:r>
    </w:p>
    <w:p w14:paraId="0D939369" w14:textId="77777777" w:rsidR="0016763B" w:rsidRPr="0016763B" w:rsidRDefault="0016763B" w:rsidP="0016763B">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300" w:line="240" w:lineRule="auto"/>
        <w:rPr>
          <w:szCs w:val="18"/>
        </w:rPr>
      </w:pPr>
      <w:r w:rsidRPr="0016763B">
        <w:rPr>
          <w:szCs w:val="18"/>
        </w:rPr>
        <w:t>Versies voor de ouders van kinderen van:</w:t>
      </w:r>
    </w:p>
    <w:p w14:paraId="718ACCE0" w14:textId="77777777" w:rsidR="0016763B" w:rsidRPr="0016763B" w:rsidRDefault="0016763B" w:rsidP="0016763B">
      <w:pPr>
        <w:widowControl/>
        <w:numPr>
          <w:ilvl w:val="0"/>
          <w:numId w:val="17"/>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2 tot en met 4 jaar</w:t>
      </w:r>
    </w:p>
    <w:p w14:paraId="74E2B43E" w14:textId="77777777" w:rsidR="0016763B" w:rsidRPr="0016763B" w:rsidRDefault="0016763B" w:rsidP="0016763B">
      <w:pPr>
        <w:widowControl/>
        <w:numPr>
          <w:ilvl w:val="0"/>
          <w:numId w:val="17"/>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5 tot en met 7 jaar</w:t>
      </w:r>
    </w:p>
    <w:p w14:paraId="3829ACEE" w14:textId="77777777" w:rsidR="0016763B" w:rsidRPr="0016763B" w:rsidRDefault="0016763B" w:rsidP="0016763B">
      <w:pPr>
        <w:widowControl/>
        <w:numPr>
          <w:ilvl w:val="0"/>
          <w:numId w:val="17"/>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8 tot en met 12 jaar</w:t>
      </w:r>
    </w:p>
    <w:p w14:paraId="31DBEA6C" w14:textId="77777777" w:rsidR="0016763B" w:rsidRPr="0016763B" w:rsidRDefault="0016763B" w:rsidP="0016763B">
      <w:pPr>
        <w:widowControl/>
        <w:numPr>
          <w:ilvl w:val="0"/>
          <w:numId w:val="17"/>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ind w:left="270"/>
        <w:rPr>
          <w:szCs w:val="18"/>
        </w:rPr>
      </w:pPr>
      <w:r w:rsidRPr="0016763B">
        <w:rPr>
          <w:szCs w:val="18"/>
        </w:rPr>
        <w:t>13 tot en met 18 jaar.</w:t>
      </w:r>
    </w:p>
    <w:p w14:paraId="547B3E70" w14:textId="38111FD3" w:rsidR="00384214" w:rsidRPr="00384214" w:rsidRDefault="0016763B" w:rsidP="0016763B">
      <w:pPr>
        <w:spacing w:after="120" w:line="240" w:lineRule="auto"/>
        <w:rPr>
          <w:szCs w:val="18"/>
        </w:rPr>
      </w:pPr>
      <w:r w:rsidRPr="0016763B">
        <w:rPr>
          <w:szCs w:val="18"/>
        </w:rPr>
        <w:t>De PedsQL is niet vrij beschikbaar,</w:t>
      </w:r>
      <w:r>
        <w:rPr>
          <w:szCs w:val="18"/>
        </w:rPr>
        <w:t xml:space="preserve"> v</w:t>
      </w:r>
      <w:r w:rsidRPr="0016763B">
        <w:rPr>
          <w:szCs w:val="18"/>
        </w:rPr>
        <w:t xml:space="preserve">oor gebruik is toestemming nodig van de ontwikkelaar. Gebruik kan worden aangevraagd via een formulier: </w:t>
      </w:r>
      <w:hyperlink r:id="rId28" w:history="1">
        <w:r w:rsidRPr="0016763B">
          <w:rPr>
            <w:szCs w:val="18"/>
          </w:rPr>
          <w:t>Pedsql.org/PedsQL-Core-UserAgreement.doc</w:t>
        </w:r>
      </w:hyperlink>
      <w:r w:rsidRPr="0016763B">
        <w:rPr>
          <w:szCs w:val="18"/>
        </w:rPr>
        <w:t>.</w:t>
      </w:r>
    </w:p>
    <w:p w14:paraId="0E23621B" w14:textId="77777777" w:rsidR="0016763B" w:rsidRDefault="0016763B" w:rsidP="00A45B39">
      <w:pPr>
        <w:spacing w:after="120" w:line="240" w:lineRule="auto"/>
        <w:rPr>
          <w:szCs w:val="18"/>
        </w:rPr>
      </w:pPr>
    </w:p>
    <w:p w14:paraId="3933E2D5" w14:textId="32D0C507" w:rsidR="0016763B" w:rsidRDefault="0016763B" w:rsidP="00A45B39">
      <w:pPr>
        <w:spacing w:after="120" w:line="240" w:lineRule="auto"/>
        <w:rPr>
          <w:szCs w:val="18"/>
        </w:rPr>
      </w:pPr>
      <w:r>
        <w:rPr>
          <w:szCs w:val="18"/>
        </w:rPr>
        <w:t>Relevante websites:</w:t>
      </w:r>
    </w:p>
    <w:p w14:paraId="5E4C03DE" w14:textId="78E2E0A3" w:rsidR="0016763B" w:rsidRPr="00AD3FBD" w:rsidRDefault="00C0610C" w:rsidP="00AD3FBD">
      <w:pPr>
        <w:pStyle w:val="Lijstalinea"/>
        <w:numPr>
          <w:ilvl w:val="0"/>
          <w:numId w:val="21"/>
        </w:numPr>
        <w:spacing w:after="120" w:line="240" w:lineRule="auto"/>
        <w:rPr>
          <w:szCs w:val="18"/>
        </w:rPr>
      </w:pPr>
      <w:hyperlink r:id="rId29" w:history="1">
        <w:r w:rsidR="00A57FDB" w:rsidRPr="0016763B">
          <w:t>https://www.pedsql.org/</w:t>
        </w:r>
      </w:hyperlink>
      <w:r w:rsidR="00A57FDB" w:rsidRPr="00AD3FBD">
        <w:rPr>
          <w:szCs w:val="18"/>
        </w:rPr>
        <w:t xml:space="preserve"> </w:t>
      </w:r>
    </w:p>
    <w:p w14:paraId="1A001AA5" w14:textId="03FEBAAC" w:rsidR="00A57FDB" w:rsidRPr="00AD3FBD" w:rsidRDefault="00C0610C" w:rsidP="00AD3FBD">
      <w:pPr>
        <w:pStyle w:val="Lijstalinea"/>
        <w:numPr>
          <w:ilvl w:val="0"/>
          <w:numId w:val="21"/>
        </w:numPr>
        <w:spacing w:after="120" w:line="240" w:lineRule="auto"/>
        <w:rPr>
          <w:szCs w:val="18"/>
        </w:rPr>
      </w:pPr>
      <w:hyperlink r:id="rId30" w:history="1">
        <w:r w:rsidR="00A57FDB" w:rsidRPr="0016763B">
          <w:t>https://eprovide.mapi-trust.org/instruments/pediatric-quality-of-life-inventory</w:t>
        </w:r>
      </w:hyperlink>
      <w:r w:rsidR="00A57FDB" w:rsidRPr="00AD3FBD">
        <w:rPr>
          <w:szCs w:val="18"/>
        </w:rPr>
        <w:t xml:space="preserve">; </w:t>
      </w:r>
    </w:p>
    <w:p w14:paraId="0DCE51CD" w14:textId="3DE84C91" w:rsidR="00384214" w:rsidRDefault="00384214" w:rsidP="00A45B39">
      <w:pPr>
        <w:spacing w:after="120" w:line="240" w:lineRule="auto"/>
        <w:rPr>
          <w:szCs w:val="18"/>
        </w:rPr>
      </w:pPr>
    </w:p>
    <w:p w14:paraId="44D129DF" w14:textId="747A7526" w:rsidR="0016763B" w:rsidRPr="009D50BD" w:rsidRDefault="0016763B" w:rsidP="00A45B39">
      <w:pPr>
        <w:spacing w:after="120" w:line="240" w:lineRule="auto"/>
        <w:rPr>
          <w:szCs w:val="18"/>
          <w:u w:val="single"/>
        </w:rPr>
      </w:pPr>
      <w:r w:rsidRPr="009D50BD">
        <w:rPr>
          <w:szCs w:val="18"/>
          <w:u w:val="single"/>
        </w:rPr>
        <w:t>Topics-MDS</w:t>
      </w:r>
    </w:p>
    <w:p w14:paraId="0010A11B" w14:textId="4EF397BA" w:rsidR="0016763B" w:rsidRDefault="0016763B" w:rsidP="0016763B">
      <w:pPr>
        <w:spacing w:after="120" w:line="240" w:lineRule="auto"/>
        <w:rPr>
          <w:szCs w:val="18"/>
        </w:rPr>
      </w:pPr>
      <w:r w:rsidRPr="0016763B">
        <w:rPr>
          <w:szCs w:val="18"/>
        </w:rPr>
        <w:t xml:space="preserve">The Older Persons and Informal Caregivers Survey Minimum DataSet (TOPICS-MDS) bestaat uit </w:t>
      </w:r>
      <w:r w:rsidR="006445C4">
        <w:rPr>
          <w:szCs w:val="18"/>
        </w:rPr>
        <w:t xml:space="preserve">losse </w:t>
      </w:r>
      <w:r w:rsidRPr="0016763B">
        <w:rPr>
          <w:szCs w:val="18"/>
        </w:rPr>
        <w:t xml:space="preserve">vragen </w:t>
      </w:r>
      <w:r w:rsidR="006445C4">
        <w:rPr>
          <w:szCs w:val="18"/>
        </w:rPr>
        <w:t xml:space="preserve">uit </w:t>
      </w:r>
      <w:r w:rsidR="006445C4" w:rsidRPr="0016763B">
        <w:rPr>
          <w:szCs w:val="18"/>
        </w:rPr>
        <w:t xml:space="preserve">gevalideerde </w:t>
      </w:r>
      <w:r w:rsidR="006445C4">
        <w:rPr>
          <w:szCs w:val="18"/>
        </w:rPr>
        <w:t xml:space="preserve">vragenlijsten </w:t>
      </w:r>
      <w:r w:rsidRPr="0016763B">
        <w:rPr>
          <w:szCs w:val="18"/>
        </w:rPr>
        <w:t>over de lichamelijke en geestelijke gezondheid, kwaliteit van leven en zorggebruik van ouderen en mantelzorgers. De vragen komen deels uit bestaande de SF-36 en EQ-5D.</w:t>
      </w:r>
      <w:r w:rsidR="006445C4">
        <w:rPr>
          <w:szCs w:val="18"/>
        </w:rPr>
        <w:t xml:space="preserve"> </w:t>
      </w:r>
      <w:r w:rsidRPr="0016763B">
        <w:rPr>
          <w:szCs w:val="18"/>
        </w:rPr>
        <w:t>TOPICS-MDS is een door ZonMw (Memorabel) gesubsidieerd project</w:t>
      </w:r>
      <w:r w:rsidR="006445C4">
        <w:rPr>
          <w:szCs w:val="18"/>
        </w:rPr>
        <w:t xml:space="preserve"> waarin</w:t>
      </w:r>
      <w:r w:rsidRPr="0016763B">
        <w:rPr>
          <w:szCs w:val="18"/>
        </w:rPr>
        <w:t xml:space="preserve"> gegevens verzameld en centraal bijeengebracht om hergebruik van de onderzoeksgegevens mogelijk te maken</w:t>
      </w:r>
      <w:r w:rsidR="006445C4">
        <w:rPr>
          <w:szCs w:val="18"/>
        </w:rPr>
        <w:t>.</w:t>
      </w:r>
    </w:p>
    <w:p w14:paraId="72108B6A" w14:textId="7FC16155" w:rsidR="006445C4" w:rsidRDefault="006445C4" w:rsidP="0016763B">
      <w:pPr>
        <w:spacing w:after="120" w:line="240" w:lineRule="auto"/>
        <w:rPr>
          <w:szCs w:val="18"/>
        </w:rPr>
      </w:pPr>
    </w:p>
    <w:p w14:paraId="38BFF596" w14:textId="504AC038" w:rsidR="006445C4" w:rsidRPr="0016763B" w:rsidRDefault="006445C4" w:rsidP="0016763B">
      <w:pPr>
        <w:spacing w:after="120" w:line="240" w:lineRule="auto"/>
        <w:rPr>
          <w:szCs w:val="18"/>
        </w:rPr>
      </w:pPr>
      <w:r>
        <w:rPr>
          <w:szCs w:val="18"/>
        </w:rPr>
        <w:t>Relevante websites:</w:t>
      </w:r>
    </w:p>
    <w:p w14:paraId="6DDB677B" w14:textId="54489889" w:rsidR="00A57FDB" w:rsidRPr="00AD3FBD" w:rsidRDefault="00C0610C" w:rsidP="00AD3FBD">
      <w:pPr>
        <w:pStyle w:val="Lijstalinea"/>
        <w:numPr>
          <w:ilvl w:val="0"/>
          <w:numId w:val="22"/>
        </w:numPr>
        <w:spacing w:after="120" w:line="240" w:lineRule="auto"/>
        <w:rPr>
          <w:szCs w:val="18"/>
        </w:rPr>
      </w:pPr>
      <w:hyperlink r:id="rId31" w:history="1">
        <w:r w:rsidR="00A57FDB" w:rsidRPr="00AD3FBD">
          <w:rPr>
            <w:rStyle w:val="Hyperlink"/>
            <w:szCs w:val="18"/>
          </w:rPr>
          <w:t>https://topics-mds.eu/</w:t>
        </w:r>
      </w:hyperlink>
      <w:r w:rsidR="00A57FDB" w:rsidRPr="00AD3FBD">
        <w:rPr>
          <w:szCs w:val="18"/>
        </w:rPr>
        <w:t xml:space="preserve"> </w:t>
      </w:r>
    </w:p>
    <w:p w14:paraId="151DDD30" w14:textId="41A497FE" w:rsidR="00A57FDB" w:rsidRPr="00AD3FBD" w:rsidRDefault="00C0610C" w:rsidP="00AD3FBD">
      <w:pPr>
        <w:pStyle w:val="Lijstalinea"/>
        <w:numPr>
          <w:ilvl w:val="0"/>
          <w:numId w:val="22"/>
        </w:numPr>
        <w:spacing w:after="120" w:line="240" w:lineRule="auto"/>
        <w:rPr>
          <w:szCs w:val="18"/>
        </w:rPr>
      </w:pPr>
      <w:hyperlink r:id="rId32" w:history="1">
        <w:r w:rsidR="0016763B" w:rsidRPr="00AD3FBD">
          <w:rPr>
            <w:rStyle w:val="Hyperlink"/>
            <w:szCs w:val="18"/>
          </w:rPr>
          <w:t>https://topics-mds.eu/wp-content/uploads/2018/08/TOPICS-MDS-achtergrond-informatie-ronde-5.pdf</w:t>
        </w:r>
      </w:hyperlink>
      <w:r w:rsidR="0016763B" w:rsidRPr="00AD3FBD">
        <w:rPr>
          <w:szCs w:val="18"/>
        </w:rPr>
        <w:t xml:space="preserve"> </w:t>
      </w:r>
    </w:p>
    <w:p w14:paraId="6B74E83F" w14:textId="77777777" w:rsidR="00ED4AEE" w:rsidRDefault="00ED4AEE">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200" w:line="276" w:lineRule="auto"/>
        <w:rPr>
          <w:b/>
          <w:color w:val="2BBDB9"/>
        </w:rPr>
      </w:pPr>
      <w:r>
        <w:rPr>
          <w:b/>
          <w:color w:val="2BBDB9"/>
        </w:rPr>
        <w:br w:type="page"/>
      </w:r>
    </w:p>
    <w:p w14:paraId="2DA5426A" w14:textId="4FCA2B24" w:rsidR="00ED4AEE" w:rsidRPr="00B371CC" w:rsidRDefault="00ED4AEE" w:rsidP="00ED4AEE">
      <w:pPr>
        <w:spacing w:after="120" w:line="240" w:lineRule="auto"/>
        <w:rPr>
          <w:b/>
          <w:color w:val="2BBDB9"/>
        </w:rPr>
      </w:pPr>
      <w:r>
        <w:rPr>
          <w:b/>
          <w:color w:val="2BBDB9"/>
        </w:rPr>
        <w:lastRenderedPageBreak/>
        <w:t xml:space="preserve">Bijlage </w:t>
      </w:r>
      <w:r w:rsidR="00FD7059">
        <w:rPr>
          <w:b/>
          <w:color w:val="2BBDB9"/>
        </w:rPr>
        <w:t>5</w:t>
      </w:r>
      <w:r>
        <w:rPr>
          <w:b/>
          <w:color w:val="2BBDB9"/>
        </w:rPr>
        <w:t xml:space="preserve"> </w:t>
      </w:r>
      <w:r w:rsidRPr="00B371CC">
        <w:rPr>
          <w:b/>
          <w:color w:val="2BBDB9"/>
        </w:rPr>
        <w:t>Ontwikkeling van het menu</w:t>
      </w:r>
    </w:p>
    <w:p w14:paraId="37F1AFE7" w14:textId="77777777" w:rsidR="00ED4AEE" w:rsidRDefault="00ED4AEE" w:rsidP="00ED4AEE">
      <w:pPr>
        <w:spacing w:after="120" w:line="240" w:lineRule="auto"/>
        <w:rPr>
          <w:szCs w:val="18"/>
        </w:rPr>
      </w:pPr>
      <w:r>
        <w:t xml:space="preserve">In april 2018 startte de werkgroep PROMs en PREMs met een discussie in het St. Antonius Ziekenhuis in Nieuwegein over het </w:t>
      </w:r>
      <w:r>
        <w:rPr>
          <w:szCs w:val="18"/>
        </w:rPr>
        <w:t>belang van PROMs en de wens om met het Linnean initiatief het gebruik van deze uitkomstmaten te versnellen. Er werd gesproken over waar we PROMs voor willen gebruiken en de invloed van verschillende doelen op de keuze van PROs en PROMs. Er werden drie doelen geformuleerd:</w:t>
      </w:r>
    </w:p>
    <w:p w14:paraId="4DF61120" w14:textId="45BD76DB" w:rsidR="00ED4AEE" w:rsidRDefault="00ED4AEE" w:rsidP="00ED4AEE">
      <w:pPr>
        <w:widowControl/>
        <w:numPr>
          <w:ilvl w:val="0"/>
          <w:numId w:val="14"/>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pPr>
      <w:r>
        <w:t xml:space="preserve">Het zorgdragen dat uitkomsten in de spreekkamer gebruikt kunnen worden door individuele terugkoppeling van de ingevulde vragenlijsten en daarnaast de resultaten van de grote groep patiënten </w:t>
      </w:r>
      <w:r w:rsidR="00614454">
        <w:t xml:space="preserve">uit </w:t>
      </w:r>
      <w:r>
        <w:t xml:space="preserve">te zetten. </w:t>
      </w:r>
      <w:r w:rsidR="00614454">
        <w:t>Dit ondersteunt de samenwerking tussen patiënt en zorgverlener om samen een goed geïnformeerde keuze te kunnen maken</w:t>
      </w:r>
      <w:r>
        <w:t>.</w:t>
      </w:r>
    </w:p>
    <w:p w14:paraId="73FBDB27" w14:textId="29C3700D" w:rsidR="00ED4AEE" w:rsidRDefault="00ED4AEE" w:rsidP="00ED4AEE">
      <w:pPr>
        <w:widowControl/>
        <w:numPr>
          <w:ilvl w:val="0"/>
          <w:numId w:val="14"/>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pPr>
      <w:r>
        <w:t>Het terug</w:t>
      </w:r>
      <w:r w:rsidR="00614454">
        <w:t>koppelen</w:t>
      </w:r>
      <w:r>
        <w:t xml:space="preserve"> van uitkomsten aan zorgverleners om te kunnen leren en verbeteren (verbeter informatie)</w:t>
      </w:r>
    </w:p>
    <w:p w14:paraId="201361E7" w14:textId="77777777" w:rsidR="00ED4AEE" w:rsidRDefault="00ED4AEE" w:rsidP="00ED4AEE">
      <w:pPr>
        <w:widowControl/>
        <w:numPr>
          <w:ilvl w:val="0"/>
          <w:numId w:val="14"/>
        </w:numPr>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pPr>
      <w:r>
        <w:t>Het gebruik van uitkomstinformatie om kwaliteit van zorg in beeld te brengen voor patiënten die willen kiezen voor een zorgaanbieder (keuze informatie).</w:t>
      </w:r>
    </w:p>
    <w:p w14:paraId="229FA2C7" w14:textId="77777777" w:rsidR="00ED4AEE" w:rsidRDefault="00ED4AEE" w:rsidP="00ED4AEE">
      <w:pPr>
        <w:spacing w:after="120" w:line="240" w:lineRule="auto"/>
        <w:rPr>
          <w:szCs w:val="18"/>
        </w:rPr>
      </w:pPr>
      <w:r>
        <w:rPr>
          <w:szCs w:val="18"/>
        </w:rPr>
        <w:t xml:space="preserve"> </w:t>
      </w:r>
    </w:p>
    <w:p w14:paraId="6134672F" w14:textId="1B6003F4" w:rsidR="00ED4AEE" w:rsidRDefault="00ED4AEE" w:rsidP="00ED4AEE">
      <w:pPr>
        <w:spacing w:after="120" w:line="240" w:lineRule="auto"/>
        <w:rPr>
          <w:szCs w:val="18"/>
        </w:rPr>
      </w:pPr>
      <w:r>
        <w:rPr>
          <w:szCs w:val="18"/>
        </w:rPr>
        <w:t xml:space="preserve">Er werd veel gesproken over de vraag of </w:t>
      </w:r>
      <w:r w:rsidR="00614454">
        <w:rPr>
          <w:szCs w:val="18"/>
        </w:rPr>
        <w:t xml:space="preserve">internationale uitkomsten sets (zoals van International Consortium of Outcome Measurement, </w:t>
      </w:r>
      <w:r>
        <w:rPr>
          <w:szCs w:val="18"/>
        </w:rPr>
        <w:t>ICHOM</w:t>
      </w:r>
      <w:r w:rsidR="00614454">
        <w:rPr>
          <w:szCs w:val="18"/>
        </w:rPr>
        <w:t>)</w:t>
      </w:r>
      <w:r>
        <w:rPr>
          <w:szCs w:val="18"/>
        </w:rPr>
        <w:t xml:space="preserve"> sets leidend zouden moeten zijn. De ICHOM sets worden echter als veel te gedetailleerd ervaren voor gebruik in de spreekkamer. De vragenlijsten zijn te lang, waardoor de respons laag is. Er werd daarom besloten de ICHOM sets niet direct over te nemen maar wel als inspiratie te gebruiken, bijvoorbeeld om de volgende vragen te beantwoorden: </w:t>
      </w:r>
      <w:r>
        <w:t>Wat zijn uitkomsten die je steeds weer terug ziet? En welke meetinstrumenten willen we daaraan koppelen?</w:t>
      </w:r>
    </w:p>
    <w:p w14:paraId="32676D70" w14:textId="6BCEF724" w:rsidR="00ED4AEE" w:rsidRDefault="00ED4AEE" w:rsidP="00ED4AEE">
      <w:pPr>
        <w:spacing w:after="120" w:line="240" w:lineRule="auto"/>
        <w:rPr>
          <w:szCs w:val="18"/>
        </w:rPr>
      </w:pPr>
      <w:r>
        <w:rPr>
          <w:szCs w:val="18"/>
        </w:rPr>
        <w:t xml:space="preserve">In juni sprak de werkgroep over diverse conceptuele modellen die als kapstok zouden kunnen dienen voor het selecteren van relevante PROs en PROMs, zoals het </w:t>
      </w:r>
      <w:r>
        <w:t xml:space="preserve">schema van de International Classification of Functioning, Disability and Health (ICF) van de World Health Organization, het model van Wilson &amp; Cleary, en het conceptueel model van PROMIS. </w:t>
      </w:r>
      <w:r w:rsidR="00614454">
        <w:rPr>
          <w:szCs w:val="18"/>
        </w:rPr>
        <w:t>D</w:t>
      </w:r>
      <w:r>
        <w:rPr>
          <w:szCs w:val="18"/>
        </w:rPr>
        <w:t>eze modellen gaan uit van verschillende niveaus waarop uitkomsten kunnen worden gemeten, van s</w:t>
      </w:r>
      <w:r w:rsidRPr="005C1093">
        <w:rPr>
          <w:szCs w:val="18"/>
        </w:rPr>
        <w:t>ymptomen</w:t>
      </w:r>
      <w:r>
        <w:rPr>
          <w:szCs w:val="18"/>
        </w:rPr>
        <w:t>, functionele status, e</w:t>
      </w:r>
      <w:r w:rsidRPr="005C1093">
        <w:rPr>
          <w:szCs w:val="18"/>
        </w:rPr>
        <w:t xml:space="preserve">rvaren gezondheid </w:t>
      </w:r>
      <w:r>
        <w:rPr>
          <w:szCs w:val="18"/>
        </w:rPr>
        <w:t>tot</w:t>
      </w:r>
      <w:r w:rsidRPr="005C1093">
        <w:rPr>
          <w:szCs w:val="18"/>
        </w:rPr>
        <w:t xml:space="preserve"> ervaren kwaliteit van leven</w:t>
      </w:r>
      <w:r>
        <w:rPr>
          <w:szCs w:val="18"/>
        </w:rPr>
        <w:t>. Uit de discussies bleek dat een sessie nodig was om per niveau de relevante PROs te benoemen. Dit werd in een volgende bijeenkomst bij Patientenfederatie Nederland uitgevoerd. Hierbij werd ook gebruik gemaakt van ervaringen van deelnemers van het Linnean initiatief met het gebruik van generieke PROMs. Ook werd besproken of de relevante PROs verschillen tussen gebruiksdoelen. De conclusie was dat voor diverse gebruiksdoelen, dezelfde PROs relevant zijn.</w:t>
      </w:r>
    </w:p>
    <w:p w14:paraId="44DE22BA" w14:textId="77777777" w:rsidR="00ED4AEE" w:rsidRDefault="00ED4AEE" w:rsidP="00ED4AEE">
      <w:pPr>
        <w:spacing w:after="120" w:line="240" w:lineRule="auto"/>
        <w:rPr>
          <w:szCs w:val="18"/>
        </w:rPr>
      </w:pPr>
    </w:p>
    <w:p w14:paraId="18E70686" w14:textId="77777777" w:rsidR="00ED4AEE" w:rsidRDefault="00ED4AEE" w:rsidP="00ED4AEE">
      <w:pPr>
        <w:spacing w:after="120" w:line="240" w:lineRule="auto"/>
        <w:rPr>
          <w:szCs w:val="18"/>
        </w:rPr>
      </w:pPr>
      <w:r w:rsidRPr="000F639E">
        <w:rPr>
          <w:noProof/>
        </w:rPr>
        <w:drawing>
          <wp:inline distT="0" distB="0" distL="0" distR="0" wp14:anchorId="64E19A2B" wp14:editId="3DE448B3">
            <wp:extent cx="2687449" cy="2015588"/>
            <wp:effectExtent l="19050" t="19050" r="17780" b="22860"/>
            <wp:docPr id="3" name="Afbeelding 3" descr="\\fs\home\ZZS\Documents\Mijn afbeeldingen\linnean\20180614_183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ome\ZZS\Documents\Mijn afbeeldingen\linnean\20180614_183833.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96267" cy="2022201"/>
                    </a:xfrm>
                    <a:prstGeom prst="rect">
                      <a:avLst/>
                    </a:prstGeom>
                    <a:noFill/>
                    <a:ln>
                      <a:solidFill>
                        <a:srgbClr val="002060"/>
                      </a:solidFill>
                    </a:ln>
                  </pic:spPr>
                </pic:pic>
              </a:graphicData>
            </a:graphic>
          </wp:inline>
        </w:drawing>
      </w:r>
      <w:r w:rsidRPr="000F639E">
        <w:rPr>
          <w:noProof/>
        </w:rPr>
        <w:drawing>
          <wp:inline distT="0" distB="0" distL="0" distR="0" wp14:anchorId="79C5D623" wp14:editId="35B4F81F">
            <wp:extent cx="2700000" cy="2024408"/>
            <wp:effectExtent l="19050" t="19050" r="24765" b="13970"/>
            <wp:docPr id="5" name="Afbeelding 5" descr="\\fs\home\ZZS\Documents\Mijn afbeeldingen\linnean\20180614_18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home\ZZS\Documents\Mijn afbeeldingen\linnean\20180614_184637.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0000" cy="2024408"/>
                    </a:xfrm>
                    <a:prstGeom prst="rect">
                      <a:avLst/>
                    </a:prstGeom>
                    <a:noFill/>
                    <a:ln>
                      <a:solidFill>
                        <a:srgbClr val="002060"/>
                      </a:solidFill>
                    </a:ln>
                  </pic:spPr>
                </pic:pic>
              </a:graphicData>
            </a:graphic>
          </wp:inline>
        </w:drawing>
      </w:r>
    </w:p>
    <w:p w14:paraId="71F20B0F" w14:textId="77777777" w:rsidR="00ED4AEE" w:rsidRDefault="00ED4AEE" w:rsidP="00ED4AEE">
      <w:pPr>
        <w:spacing w:after="120" w:line="240" w:lineRule="auto"/>
        <w:rPr>
          <w:szCs w:val="18"/>
        </w:rPr>
      </w:pPr>
    </w:p>
    <w:p w14:paraId="6D9F2A1E" w14:textId="455009BA" w:rsidR="00ED4AEE" w:rsidRDefault="00ED4AEE" w:rsidP="00ED4AEE">
      <w:pPr>
        <w:spacing w:after="120" w:line="240" w:lineRule="auto"/>
      </w:pPr>
      <w:r>
        <w:rPr>
          <w:szCs w:val="18"/>
        </w:rPr>
        <w:t xml:space="preserve">In november 2018 werd geconstateerd dat consensus nodig is over wat we verstaan onder een PRO(M), domein, item, ziekte-specifieke en </w:t>
      </w:r>
      <w:r>
        <w:t xml:space="preserve">generiek PROM. Dit leidde tot onderstaande </w:t>
      </w:r>
      <w:r w:rsidR="00FD7059">
        <w:t>tabel met definities, zie Tabel B5.1</w:t>
      </w:r>
      <w:r>
        <w:t>.</w:t>
      </w:r>
    </w:p>
    <w:p w14:paraId="0E1FC1DA" w14:textId="77777777" w:rsidR="00ED4AEE" w:rsidRDefault="00ED4AEE" w:rsidP="00ED4AEE">
      <w:pPr>
        <w:autoSpaceDE w:val="0"/>
        <w:autoSpaceDN w:val="0"/>
        <w:adjustRightInd w:val="0"/>
        <w:spacing w:after="120" w:line="240" w:lineRule="auto"/>
      </w:pPr>
    </w:p>
    <w:p w14:paraId="735C92E5" w14:textId="78BA1061" w:rsidR="00ED4AEE" w:rsidRPr="00B371CC" w:rsidRDefault="00FD7059" w:rsidP="00ED4AEE">
      <w:pPr>
        <w:autoSpaceDE w:val="0"/>
        <w:autoSpaceDN w:val="0"/>
        <w:adjustRightInd w:val="0"/>
        <w:spacing w:after="120" w:line="240" w:lineRule="auto"/>
        <w:rPr>
          <w:b/>
        </w:rPr>
      </w:pPr>
      <w:r>
        <w:rPr>
          <w:b/>
        </w:rPr>
        <w:t>Tabel B5.1</w:t>
      </w:r>
      <w:r w:rsidR="00ED4AEE" w:rsidRPr="00B371CC">
        <w:rPr>
          <w:b/>
        </w:rPr>
        <w:t>: Zelfde taal spreken</w:t>
      </w:r>
    </w:p>
    <w:tbl>
      <w:tblPr>
        <w:tblStyle w:val="Tabelraster"/>
        <w:tblW w:w="0" w:type="auto"/>
        <w:tblBorders>
          <w:top w:val="single" w:sz="4" w:space="0" w:color="F16656"/>
          <w:left w:val="single" w:sz="4" w:space="0" w:color="F16656"/>
          <w:bottom w:val="single" w:sz="4" w:space="0" w:color="F16656"/>
          <w:right w:val="single" w:sz="4" w:space="0" w:color="F16656"/>
          <w:insideH w:val="single" w:sz="4" w:space="0" w:color="F16656"/>
          <w:insideV w:val="single" w:sz="4" w:space="0" w:color="F16656"/>
        </w:tblBorders>
        <w:tblLook w:val="04A0" w:firstRow="1" w:lastRow="0" w:firstColumn="1" w:lastColumn="0" w:noHBand="0" w:noVBand="1"/>
      </w:tblPr>
      <w:tblGrid>
        <w:gridCol w:w="2830"/>
        <w:gridCol w:w="6230"/>
      </w:tblGrid>
      <w:tr w:rsidR="00ED4AEE" w14:paraId="54C724D1" w14:textId="77777777" w:rsidTr="00ED4AEE">
        <w:tc>
          <w:tcPr>
            <w:tcW w:w="2830" w:type="dxa"/>
          </w:tcPr>
          <w:p w14:paraId="417C5F11" w14:textId="77777777" w:rsidR="00ED4AEE" w:rsidRDefault="00ED4AEE" w:rsidP="00ED4AEE">
            <w:pPr>
              <w:autoSpaceDE w:val="0"/>
              <w:autoSpaceDN w:val="0"/>
              <w:adjustRightInd w:val="0"/>
              <w:spacing w:after="120" w:line="240" w:lineRule="auto"/>
            </w:pPr>
            <w:r w:rsidRPr="00F973F4">
              <w:lastRenderedPageBreak/>
              <w:t>Domein</w:t>
            </w:r>
            <w:r>
              <w:t>, concept, construct</w:t>
            </w:r>
          </w:p>
        </w:tc>
        <w:tc>
          <w:tcPr>
            <w:tcW w:w="6230" w:type="dxa"/>
          </w:tcPr>
          <w:p w14:paraId="5B57DD06" w14:textId="77777777" w:rsidR="00ED4AEE" w:rsidRDefault="00ED4AEE" w:rsidP="00ED4AEE">
            <w:pPr>
              <w:autoSpaceDE w:val="0"/>
              <w:autoSpaceDN w:val="0"/>
              <w:adjustRightInd w:val="0"/>
              <w:spacing w:after="120" w:line="240" w:lineRule="auto"/>
            </w:pPr>
            <w:r w:rsidRPr="00F973F4">
              <w:t>Ge</w:t>
            </w:r>
            <w:r>
              <w:t xml:space="preserve">zondheid gerelateerde uitkomst, </w:t>
            </w:r>
            <w:r w:rsidRPr="00F973F4">
              <w:t>bijvoorbeeld: pijn</w:t>
            </w:r>
          </w:p>
        </w:tc>
      </w:tr>
      <w:tr w:rsidR="00ED4AEE" w14:paraId="6FD38BEC" w14:textId="77777777" w:rsidTr="00ED4AEE">
        <w:tc>
          <w:tcPr>
            <w:tcW w:w="2830" w:type="dxa"/>
          </w:tcPr>
          <w:p w14:paraId="76DC4681" w14:textId="77777777" w:rsidR="00ED4AEE" w:rsidRDefault="00ED4AEE" w:rsidP="00ED4AEE">
            <w:pPr>
              <w:autoSpaceDE w:val="0"/>
              <w:autoSpaceDN w:val="0"/>
              <w:adjustRightInd w:val="0"/>
              <w:spacing w:after="120" w:line="240" w:lineRule="auto"/>
            </w:pPr>
            <w:r w:rsidRPr="00F973F4">
              <w:t>PRO</w:t>
            </w:r>
          </w:p>
        </w:tc>
        <w:tc>
          <w:tcPr>
            <w:tcW w:w="6230" w:type="dxa"/>
          </w:tcPr>
          <w:p w14:paraId="7B89C83B" w14:textId="77777777" w:rsidR="00ED4AEE" w:rsidRDefault="00ED4AEE" w:rsidP="00ED4AEE">
            <w:pPr>
              <w:autoSpaceDE w:val="0"/>
              <w:autoSpaceDN w:val="0"/>
              <w:adjustRightInd w:val="0"/>
              <w:spacing w:after="120" w:line="240" w:lineRule="auto"/>
            </w:pPr>
            <w:r>
              <w:t>U</w:t>
            </w:r>
            <w:r w:rsidRPr="00FF7BA1">
              <w:t xml:space="preserve">itkomsten van zorg die betrekking hebben op de gezondheid van de patiënt en die de patiënt zelf rapporteert </w:t>
            </w:r>
            <w:r>
              <w:t xml:space="preserve"> zonder tussenkomst van een zorgverlener, </w:t>
            </w:r>
            <w:r w:rsidRPr="00F973F4">
              <w:t>bijvoorbeeld: impact van pijn, intensiteit van pijn</w:t>
            </w:r>
          </w:p>
        </w:tc>
      </w:tr>
      <w:tr w:rsidR="00ED4AEE" w14:paraId="238BBCCD" w14:textId="77777777" w:rsidTr="00ED4AEE">
        <w:tc>
          <w:tcPr>
            <w:tcW w:w="2830" w:type="dxa"/>
          </w:tcPr>
          <w:p w14:paraId="21ABCCC1" w14:textId="77777777" w:rsidR="00ED4AEE" w:rsidRDefault="00ED4AEE" w:rsidP="00ED4AEE">
            <w:pPr>
              <w:autoSpaceDE w:val="0"/>
              <w:autoSpaceDN w:val="0"/>
              <w:adjustRightInd w:val="0"/>
              <w:spacing w:after="120" w:line="240" w:lineRule="auto"/>
            </w:pPr>
            <w:r w:rsidRPr="00F973F4">
              <w:t>PROM</w:t>
            </w:r>
          </w:p>
        </w:tc>
        <w:tc>
          <w:tcPr>
            <w:tcW w:w="6230" w:type="dxa"/>
          </w:tcPr>
          <w:p w14:paraId="56DAD0DE" w14:textId="77777777" w:rsidR="00ED4AEE" w:rsidRDefault="00ED4AEE" w:rsidP="00ED4AEE">
            <w:pPr>
              <w:autoSpaceDE w:val="0"/>
              <w:autoSpaceDN w:val="0"/>
              <w:adjustRightInd w:val="0"/>
              <w:spacing w:after="120" w:line="240" w:lineRule="auto"/>
            </w:pPr>
            <w:r w:rsidRPr="00F973F4">
              <w:t>Instrument</w:t>
            </w:r>
            <w:r>
              <w:t xml:space="preserve"> (vragenlijst) die gebruikt wordt om deze PRO te meten, </w:t>
            </w:r>
            <w:r w:rsidRPr="00F973F4">
              <w:t>bijvoorbeeld: VAS, NRS</w:t>
            </w:r>
            <w:r>
              <w:t>, multi-item vragenlijst</w:t>
            </w:r>
          </w:p>
        </w:tc>
      </w:tr>
      <w:tr w:rsidR="00ED4AEE" w14:paraId="4B3022C5" w14:textId="77777777" w:rsidTr="00ED4AEE">
        <w:tc>
          <w:tcPr>
            <w:tcW w:w="2830" w:type="dxa"/>
          </w:tcPr>
          <w:p w14:paraId="42D6CA62" w14:textId="77777777" w:rsidR="00ED4AEE" w:rsidRPr="00F973F4" w:rsidRDefault="00ED4AEE" w:rsidP="00ED4AEE">
            <w:pPr>
              <w:autoSpaceDE w:val="0"/>
              <w:autoSpaceDN w:val="0"/>
              <w:adjustRightInd w:val="0"/>
              <w:spacing w:after="120" w:line="240" w:lineRule="auto"/>
            </w:pPr>
            <w:r w:rsidRPr="00F973F4">
              <w:t>Item</w:t>
            </w:r>
          </w:p>
        </w:tc>
        <w:tc>
          <w:tcPr>
            <w:tcW w:w="6230" w:type="dxa"/>
          </w:tcPr>
          <w:p w14:paraId="451ED723" w14:textId="77777777" w:rsidR="00ED4AEE" w:rsidRDefault="00ED4AEE" w:rsidP="00ED4AEE">
            <w:pPr>
              <w:autoSpaceDE w:val="0"/>
              <w:autoSpaceDN w:val="0"/>
              <w:adjustRightInd w:val="0"/>
              <w:spacing w:after="120" w:line="240" w:lineRule="auto"/>
            </w:pPr>
            <w:r w:rsidRPr="00F973F4">
              <w:t>Vraag binnen een vragenlijst</w:t>
            </w:r>
          </w:p>
        </w:tc>
      </w:tr>
      <w:tr w:rsidR="00ED4AEE" w14:paraId="39A8FFF4" w14:textId="77777777" w:rsidTr="00ED4AEE">
        <w:tc>
          <w:tcPr>
            <w:tcW w:w="2830" w:type="dxa"/>
          </w:tcPr>
          <w:p w14:paraId="10B2BD3B" w14:textId="77777777" w:rsidR="00ED4AEE" w:rsidRDefault="00ED4AEE" w:rsidP="00ED4AEE">
            <w:pPr>
              <w:autoSpaceDE w:val="0"/>
              <w:autoSpaceDN w:val="0"/>
              <w:adjustRightInd w:val="0"/>
              <w:spacing w:after="120" w:line="240" w:lineRule="auto"/>
            </w:pPr>
            <w:r>
              <w:t>Ziekte-specifieke PROM</w:t>
            </w:r>
          </w:p>
        </w:tc>
        <w:tc>
          <w:tcPr>
            <w:tcW w:w="6230" w:type="dxa"/>
          </w:tcPr>
          <w:p w14:paraId="341235DC" w14:textId="77777777" w:rsidR="00ED4AEE" w:rsidRDefault="00ED4AEE" w:rsidP="00ED4AEE">
            <w:pPr>
              <w:autoSpaceDE w:val="0"/>
              <w:autoSpaceDN w:val="0"/>
              <w:adjustRightInd w:val="0"/>
              <w:spacing w:after="120" w:line="240" w:lineRule="auto"/>
            </w:pPr>
            <w:r>
              <w:t>PROM die specifiek ontwikkeld is voor één bepaalde patiëntengroep. Ziekte-specifieke PROMs vragen meestal naar symptomen of beperkingen als gevolg van een bepaalde aandoening.</w:t>
            </w:r>
          </w:p>
        </w:tc>
      </w:tr>
      <w:tr w:rsidR="00ED4AEE" w14:paraId="6C094E83" w14:textId="77777777" w:rsidTr="00ED4AEE">
        <w:tc>
          <w:tcPr>
            <w:tcW w:w="2830" w:type="dxa"/>
          </w:tcPr>
          <w:p w14:paraId="237014F9" w14:textId="77777777" w:rsidR="00ED4AEE" w:rsidRPr="00F973F4" w:rsidRDefault="00ED4AEE" w:rsidP="00ED4AEE">
            <w:pPr>
              <w:autoSpaceDE w:val="0"/>
              <w:autoSpaceDN w:val="0"/>
              <w:adjustRightInd w:val="0"/>
              <w:spacing w:after="120" w:line="240" w:lineRule="auto"/>
            </w:pPr>
            <w:r>
              <w:t>Generieke PROM</w:t>
            </w:r>
          </w:p>
        </w:tc>
        <w:tc>
          <w:tcPr>
            <w:tcW w:w="6230" w:type="dxa"/>
          </w:tcPr>
          <w:p w14:paraId="1DE16C6D" w14:textId="77777777" w:rsidR="00ED4AEE" w:rsidRPr="00F973F4" w:rsidRDefault="00ED4AEE" w:rsidP="00ED4AEE">
            <w:pPr>
              <w:autoSpaceDE w:val="0"/>
              <w:autoSpaceDN w:val="0"/>
              <w:adjustRightInd w:val="0"/>
              <w:spacing w:after="120" w:line="240" w:lineRule="auto"/>
            </w:pPr>
            <w:r>
              <w:t>PROM die universeel toepasbaar is bij patiënten met verschillende aandoeningen. Generieke PROMs vragen naar ervaren symptomen of beperkingen in het algemeen.</w:t>
            </w:r>
          </w:p>
        </w:tc>
      </w:tr>
    </w:tbl>
    <w:p w14:paraId="3C15EB48" w14:textId="77777777" w:rsidR="00ED4AEE" w:rsidRDefault="00ED4AEE" w:rsidP="00ED4AEE">
      <w:pPr>
        <w:spacing w:after="120" w:line="240" w:lineRule="auto"/>
        <w:rPr>
          <w:i/>
        </w:rPr>
      </w:pPr>
    </w:p>
    <w:p w14:paraId="2FEFEE04" w14:textId="537A7048" w:rsidR="00ED4AEE" w:rsidRDefault="00ED4AEE" w:rsidP="00ED4AEE">
      <w:pPr>
        <w:spacing w:after="120" w:line="240" w:lineRule="auto"/>
        <w:rPr>
          <w:szCs w:val="18"/>
        </w:rPr>
      </w:pPr>
      <w:r>
        <w:rPr>
          <w:szCs w:val="18"/>
        </w:rPr>
        <w:t xml:space="preserve">Ook werd gesproken over barrières voor het gebruik van PROMs in de spreekkamer, tabel </w:t>
      </w:r>
      <w:r w:rsidR="00FD7059">
        <w:rPr>
          <w:szCs w:val="18"/>
        </w:rPr>
        <w:t>B5.2</w:t>
      </w:r>
      <w:r>
        <w:rPr>
          <w:szCs w:val="18"/>
        </w:rPr>
        <w:t>. Bijvoorbeeld: hoe verhogen we de compliance daar waar het laag is? Het werd als wenselijk gezien om vragenlijsten korter en begrijpelijker te maken. Hierbij moeten we ook rekening houden met mensen met lage gezondheidsvaardigheden. Er werd geconstateerd dat onderzoek nodig is om PROMs te ontwikkelen voor patiënten met laaggeletterdheid. De inventarisatie heeft uiteindelijk geleid tot een onderzoeksagenda, aangevuld met feedback uit het hele Linnean initiatief en relevante organisaties zoals ISOQOL-NL en het PROM platform.</w:t>
      </w:r>
    </w:p>
    <w:p w14:paraId="228AE686" w14:textId="490B2DAF" w:rsidR="00ED4AEE" w:rsidRPr="009D50BD" w:rsidRDefault="00FD7059" w:rsidP="00ED4AEE">
      <w:pPr>
        <w:spacing w:after="120" w:line="240" w:lineRule="auto"/>
        <w:rPr>
          <w:b/>
          <w:szCs w:val="18"/>
        </w:rPr>
      </w:pPr>
      <w:r>
        <w:rPr>
          <w:b/>
          <w:szCs w:val="18"/>
        </w:rPr>
        <w:t>Tabel B5.2</w:t>
      </w:r>
      <w:r w:rsidR="00ED4AEE" w:rsidRPr="009D50BD">
        <w:rPr>
          <w:b/>
          <w:szCs w:val="18"/>
        </w:rPr>
        <w:t>: inventarisatie barrières</w:t>
      </w:r>
    </w:p>
    <w:tbl>
      <w:tblPr>
        <w:tblStyle w:val="Tabelraster"/>
        <w:tblW w:w="0" w:type="auto"/>
        <w:tblBorders>
          <w:top w:val="single" w:sz="4" w:space="0" w:color="F16656"/>
          <w:left w:val="single" w:sz="4" w:space="0" w:color="F16656"/>
          <w:bottom w:val="single" w:sz="4" w:space="0" w:color="F16656"/>
          <w:right w:val="single" w:sz="4" w:space="0" w:color="F16656"/>
          <w:insideH w:val="single" w:sz="4" w:space="0" w:color="F16656"/>
          <w:insideV w:val="single" w:sz="4" w:space="0" w:color="F16656"/>
        </w:tblBorders>
        <w:tblLook w:val="04A0" w:firstRow="1" w:lastRow="0" w:firstColumn="1" w:lastColumn="0" w:noHBand="0" w:noVBand="1"/>
      </w:tblPr>
      <w:tblGrid>
        <w:gridCol w:w="4106"/>
        <w:gridCol w:w="4954"/>
      </w:tblGrid>
      <w:tr w:rsidR="00ED4AEE" w:rsidRPr="00F973F4" w14:paraId="5BEFCA90" w14:textId="77777777" w:rsidTr="00ED4AEE">
        <w:tc>
          <w:tcPr>
            <w:tcW w:w="4106" w:type="dxa"/>
          </w:tcPr>
          <w:p w14:paraId="45BA58B4" w14:textId="77777777" w:rsidR="00ED4AEE" w:rsidRPr="00F973F4" w:rsidRDefault="00ED4AEE" w:rsidP="00ED4AEE">
            <w:pPr>
              <w:autoSpaceDE w:val="0"/>
              <w:autoSpaceDN w:val="0"/>
              <w:adjustRightInd w:val="0"/>
              <w:spacing w:after="120" w:line="240" w:lineRule="auto"/>
            </w:pPr>
            <w:r w:rsidRPr="009D50BD">
              <w:t>Lengte</w:t>
            </w:r>
          </w:p>
        </w:tc>
        <w:tc>
          <w:tcPr>
            <w:tcW w:w="4954" w:type="dxa"/>
          </w:tcPr>
          <w:p w14:paraId="18E9C9CF" w14:textId="77777777" w:rsidR="00ED4AEE" w:rsidRPr="00F973F4" w:rsidRDefault="00ED4AEE" w:rsidP="00ED4AEE">
            <w:pPr>
              <w:autoSpaceDE w:val="0"/>
              <w:autoSpaceDN w:val="0"/>
              <w:adjustRightInd w:val="0"/>
              <w:spacing w:after="120" w:line="240" w:lineRule="auto"/>
            </w:pPr>
            <w:r w:rsidRPr="009D50BD">
              <w:t>ICT- terugkoppeling EPD met registratiesysteem</w:t>
            </w:r>
          </w:p>
        </w:tc>
      </w:tr>
      <w:tr w:rsidR="00ED4AEE" w:rsidRPr="00F973F4" w14:paraId="16E7FADC" w14:textId="77777777" w:rsidTr="00ED4AEE">
        <w:tc>
          <w:tcPr>
            <w:tcW w:w="4106" w:type="dxa"/>
          </w:tcPr>
          <w:p w14:paraId="193AD147" w14:textId="77777777" w:rsidR="00ED4AEE" w:rsidRPr="00F973F4" w:rsidRDefault="00ED4AEE" w:rsidP="00ED4AEE">
            <w:pPr>
              <w:autoSpaceDE w:val="0"/>
              <w:autoSpaceDN w:val="0"/>
              <w:adjustRightInd w:val="0"/>
              <w:spacing w:after="120" w:line="240" w:lineRule="auto"/>
            </w:pPr>
            <w:r w:rsidRPr="009D50BD">
              <w:t>Moment</w:t>
            </w:r>
          </w:p>
        </w:tc>
        <w:tc>
          <w:tcPr>
            <w:tcW w:w="4954" w:type="dxa"/>
          </w:tcPr>
          <w:p w14:paraId="007B57E7" w14:textId="77777777" w:rsidR="00ED4AEE" w:rsidRPr="00F973F4" w:rsidRDefault="00ED4AEE" w:rsidP="00ED4AEE">
            <w:pPr>
              <w:autoSpaceDE w:val="0"/>
              <w:autoSpaceDN w:val="0"/>
              <w:adjustRightInd w:val="0"/>
              <w:spacing w:after="120" w:line="240" w:lineRule="auto"/>
            </w:pPr>
            <w:r w:rsidRPr="009D50BD">
              <w:t>Implementatie – ondersteuning</w:t>
            </w:r>
          </w:p>
        </w:tc>
      </w:tr>
      <w:tr w:rsidR="00ED4AEE" w:rsidRPr="00F973F4" w14:paraId="0AE474D2" w14:textId="77777777" w:rsidTr="00ED4AEE">
        <w:tc>
          <w:tcPr>
            <w:tcW w:w="4106" w:type="dxa"/>
          </w:tcPr>
          <w:p w14:paraId="5C8F7767" w14:textId="77777777" w:rsidR="00ED4AEE" w:rsidRPr="00F973F4" w:rsidRDefault="00ED4AEE" w:rsidP="00ED4AEE">
            <w:pPr>
              <w:autoSpaceDE w:val="0"/>
              <w:autoSpaceDN w:val="0"/>
              <w:adjustRightInd w:val="0"/>
              <w:spacing w:after="120" w:line="240" w:lineRule="auto"/>
            </w:pPr>
            <w:r w:rsidRPr="009D50BD">
              <w:t>Niveau</w:t>
            </w:r>
          </w:p>
        </w:tc>
        <w:tc>
          <w:tcPr>
            <w:tcW w:w="4954" w:type="dxa"/>
          </w:tcPr>
          <w:p w14:paraId="06E49994" w14:textId="7BF4FF1B" w:rsidR="00ED4AEE" w:rsidRPr="00F973F4" w:rsidRDefault="00ED4AEE" w:rsidP="00ED4AEE">
            <w:pPr>
              <w:autoSpaceDE w:val="0"/>
              <w:autoSpaceDN w:val="0"/>
              <w:adjustRightInd w:val="0"/>
              <w:spacing w:after="120" w:line="240" w:lineRule="auto"/>
            </w:pPr>
            <w:r w:rsidRPr="009D50BD">
              <w:t>No</w:t>
            </w:r>
            <w:r w:rsidR="00614454">
              <w:t>t</w:t>
            </w:r>
            <w:r w:rsidRPr="009D50BD">
              <w:t>-invented</w:t>
            </w:r>
            <w:r w:rsidR="00614454">
              <w:t>-</w:t>
            </w:r>
            <w:r w:rsidRPr="009D50BD">
              <w:t>here syndroom</w:t>
            </w:r>
          </w:p>
        </w:tc>
      </w:tr>
      <w:tr w:rsidR="00ED4AEE" w:rsidRPr="00F973F4" w14:paraId="2774071C" w14:textId="77777777" w:rsidTr="00ED4AEE">
        <w:tc>
          <w:tcPr>
            <w:tcW w:w="4106" w:type="dxa"/>
          </w:tcPr>
          <w:p w14:paraId="79625CA6" w14:textId="77777777" w:rsidR="00ED4AEE" w:rsidRPr="00F973F4" w:rsidRDefault="00ED4AEE" w:rsidP="00ED4AEE">
            <w:pPr>
              <w:autoSpaceDE w:val="0"/>
              <w:autoSpaceDN w:val="0"/>
              <w:adjustRightInd w:val="0"/>
              <w:spacing w:after="120" w:line="240" w:lineRule="auto"/>
            </w:pPr>
            <w:r w:rsidRPr="009D50BD">
              <w:t>Vaardigheden: ICT</w:t>
            </w:r>
          </w:p>
        </w:tc>
        <w:tc>
          <w:tcPr>
            <w:tcW w:w="4954" w:type="dxa"/>
          </w:tcPr>
          <w:p w14:paraId="4D894DA1" w14:textId="77777777" w:rsidR="00ED4AEE" w:rsidRPr="00F973F4" w:rsidRDefault="00ED4AEE" w:rsidP="00ED4AEE">
            <w:pPr>
              <w:autoSpaceDE w:val="0"/>
              <w:autoSpaceDN w:val="0"/>
              <w:adjustRightInd w:val="0"/>
              <w:spacing w:after="120" w:line="240" w:lineRule="auto"/>
            </w:pPr>
            <w:r w:rsidRPr="009D50BD">
              <w:t>Cultuur - verandering</w:t>
            </w:r>
          </w:p>
        </w:tc>
      </w:tr>
      <w:tr w:rsidR="00ED4AEE" w:rsidRPr="00F973F4" w14:paraId="167951C6" w14:textId="77777777" w:rsidTr="00ED4AEE">
        <w:tc>
          <w:tcPr>
            <w:tcW w:w="4106" w:type="dxa"/>
          </w:tcPr>
          <w:p w14:paraId="29418D0C" w14:textId="77777777" w:rsidR="00ED4AEE" w:rsidRPr="00F973F4" w:rsidRDefault="00ED4AEE" w:rsidP="00ED4AEE">
            <w:pPr>
              <w:autoSpaceDE w:val="0"/>
              <w:autoSpaceDN w:val="0"/>
              <w:adjustRightInd w:val="0"/>
              <w:spacing w:after="120" w:line="240" w:lineRule="auto"/>
            </w:pPr>
            <w:r w:rsidRPr="009D50BD">
              <w:t>Tijd en daarmee geld</w:t>
            </w:r>
          </w:p>
        </w:tc>
        <w:tc>
          <w:tcPr>
            <w:tcW w:w="4954" w:type="dxa"/>
          </w:tcPr>
          <w:p w14:paraId="52CCD0F6" w14:textId="77777777" w:rsidR="00ED4AEE" w:rsidRPr="00F973F4" w:rsidRDefault="00ED4AEE" w:rsidP="00ED4AEE">
            <w:pPr>
              <w:autoSpaceDE w:val="0"/>
              <w:autoSpaceDN w:val="0"/>
              <w:adjustRightInd w:val="0"/>
              <w:spacing w:after="120" w:line="240" w:lineRule="auto"/>
            </w:pPr>
            <w:r w:rsidRPr="009D50BD">
              <w:t>Motivatie tot implementatie</w:t>
            </w:r>
          </w:p>
        </w:tc>
      </w:tr>
      <w:tr w:rsidR="00ED4AEE" w:rsidRPr="00F973F4" w14:paraId="03E4343B" w14:textId="77777777" w:rsidTr="00ED4AEE">
        <w:tc>
          <w:tcPr>
            <w:tcW w:w="4106" w:type="dxa"/>
          </w:tcPr>
          <w:p w14:paraId="4742DBB1" w14:textId="77777777" w:rsidR="00ED4AEE" w:rsidRPr="00F973F4" w:rsidRDefault="00ED4AEE" w:rsidP="00ED4AEE">
            <w:pPr>
              <w:autoSpaceDE w:val="0"/>
              <w:autoSpaceDN w:val="0"/>
              <w:adjustRightInd w:val="0"/>
              <w:spacing w:after="120" w:line="240" w:lineRule="auto"/>
            </w:pPr>
            <w:r w:rsidRPr="009D50BD">
              <w:t>Gebrek aan standaarden, opslag en uitwisseling</w:t>
            </w:r>
          </w:p>
        </w:tc>
        <w:tc>
          <w:tcPr>
            <w:tcW w:w="4954" w:type="dxa"/>
          </w:tcPr>
          <w:p w14:paraId="6AF2E911" w14:textId="36A1351F" w:rsidR="00ED4AEE" w:rsidRPr="00F973F4" w:rsidRDefault="00614454" w:rsidP="00ED4AEE">
            <w:pPr>
              <w:autoSpaceDE w:val="0"/>
              <w:autoSpaceDN w:val="0"/>
              <w:adjustRightInd w:val="0"/>
              <w:spacing w:after="120" w:line="240" w:lineRule="auto"/>
            </w:pPr>
            <w:r>
              <w:t xml:space="preserve">Taal, </w:t>
            </w:r>
            <w:r w:rsidR="00ED4AEE" w:rsidRPr="009D50BD">
              <w:t>Laaggeletterdheid, digibeet, cognitieve problemen</w:t>
            </w:r>
          </w:p>
        </w:tc>
      </w:tr>
      <w:tr w:rsidR="00ED4AEE" w:rsidRPr="00F973F4" w14:paraId="5AC34C17" w14:textId="77777777" w:rsidTr="00ED4AEE">
        <w:tc>
          <w:tcPr>
            <w:tcW w:w="4106" w:type="dxa"/>
          </w:tcPr>
          <w:p w14:paraId="64B46312" w14:textId="77777777" w:rsidR="00ED4AEE" w:rsidRPr="00F973F4" w:rsidRDefault="00ED4AEE" w:rsidP="00ED4AEE">
            <w:pPr>
              <w:autoSpaceDE w:val="0"/>
              <w:autoSpaceDN w:val="0"/>
              <w:adjustRightInd w:val="0"/>
              <w:spacing w:after="120" w:line="240" w:lineRule="auto"/>
            </w:pPr>
            <w:r w:rsidRPr="009D50BD">
              <w:t>Kosten instrumenten</w:t>
            </w:r>
          </w:p>
        </w:tc>
        <w:tc>
          <w:tcPr>
            <w:tcW w:w="4954" w:type="dxa"/>
          </w:tcPr>
          <w:p w14:paraId="774986BF" w14:textId="77777777" w:rsidR="00ED4AEE" w:rsidRPr="00F973F4" w:rsidRDefault="00ED4AEE" w:rsidP="00ED4AEE">
            <w:pPr>
              <w:autoSpaceDE w:val="0"/>
              <w:autoSpaceDN w:val="0"/>
              <w:adjustRightInd w:val="0"/>
              <w:spacing w:after="120" w:line="240" w:lineRule="auto"/>
            </w:pPr>
            <w:r w:rsidRPr="009D50BD">
              <w:t>Response</w:t>
            </w:r>
          </w:p>
        </w:tc>
      </w:tr>
      <w:tr w:rsidR="00ED4AEE" w:rsidRPr="00F973F4" w14:paraId="6460DD62" w14:textId="77777777" w:rsidTr="00ED4AEE">
        <w:tc>
          <w:tcPr>
            <w:tcW w:w="4106" w:type="dxa"/>
          </w:tcPr>
          <w:p w14:paraId="114AEE31" w14:textId="77777777" w:rsidR="00ED4AEE" w:rsidRPr="00F973F4" w:rsidRDefault="00ED4AEE" w:rsidP="00ED4AEE">
            <w:pPr>
              <w:autoSpaceDE w:val="0"/>
              <w:autoSpaceDN w:val="0"/>
              <w:adjustRightInd w:val="0"/>
              <w:spacing w:after="120" w:line="240" w:lineRule="auto"/>
            </w:pPr>
            <w:r w:rsidRPr="009D50BD">
              <w:t>Privacy &amp; wet- en regelgeving</w:t>
            </w:r>
          </w:p>
        </w:tc>
        <w:tc>
          <w:tcPr>
            <w:tcW w:w="4954" w:type="dxa"/>
          </w:tcPr>
          <w:p w14:paraId="02A08D7E" w14:textId="0CBED675" w:rsidR="00ED4AEE" w:rsidRPr="00F973F4" w:rsidRDefault="00614454" w:rsidP="00ED4AEE">
            <w:pPr>
              <w:autoSpaceDE w:val="0"/>
              <w:autoSpaceDN w:val="0"/>
              <w:adjustRightInd w:val="0"/>
              <w:spacing w:after="120" w:line="240" w:lineRule="auto"/>
            </w:pPr>
            <w:r>
              <w:t>Terugkoppeling aan de patiënt</w:t>
            </w:r>
          </w:p>
        </w:tc>
      </w:tr>
      <w:tr w:rsidR="00ED4AEE" w:rsidRPr="00F973F4" w14:paraId="099D0442" w14:textId="77777777" w:rsidTr="00ED4AEE">
        <w:tc>
          <w:tcPr>
            <w:tcW w:w="4106" w:type="dxa"/>
          </w:tcPr>
          <w:p w14:paraId="7319E4CC" w14:textId="77777777" w:rsidR="00ED4AEE" w:rsidRPr="00F973F4" w:rsidRDefault="00ED4AEE" w:rsidP="00ED4AEE">
            <w:pPr>
              <w:autoSpaceDE w:val="0"/>
              <w:autoSpaceDN w:val="0"/>
              <w:adjustRightInd w:val="0"/>
              <w:spacing w:after="120" w:line="240" w:lineRule="auto"/>
            </w:pPr>
            <w:r w:rsidRPr="009D50BD">
              <w:t>Data gebruik en eigendom 3e partijen</w:t>
            </w:r>
          </w:p>
        </w:tc>
        <w:tc>
          <w:tcPr>
            <w:tcW w:w="4954" w:type="dxa"/>
          </w:tcPr>
          <w:p w14:paraId="436B620A" w14:textId="77777777" w:rsidR="00ED4AEE" w:rsidRPr="00F973F4" w:rsidRDefault="00ED4AEE" w:rsidP="00ED4AEE">
            <w:pPr>
              <w:autoSpaceDE w:val="0"/>
              <w:autoSpaceDN w:val="0"/>
              <w:adjustRightInd w:val="0"/>
              <w:spacing w:after="120" w:line="240" w:lineRule="auto"/>
            </w:pPr>
            <w:r w:rsidRPr="009D50BD">
              <w:t>Meetinstrumenten</w:t>
            </w:r>
          </w:p>
        </w:tc>
      </w:tr>
      <w:tr w:rsidR="00ED4AEE" w:rsidRPr="00F973F4" w14:paraId="5FF5B262" w14:textId="77777777" w:rsidTr="00ED4AEE">
        <w:tc>
          <w:tcPr>
            <w:tcW w:w="4106" w:type="dxa"/>
          </w:tcPr>
          <w:p w14:paraId="67B91DA8" w14:textId="77777777" w:rsidR="00ED4AEE" w:rsidRPr="00F973F4" w:rsidRDefault="00ED4AEE" w:rsidP="00ED4AEE">
            <w:pPr>
              <w:autoSpaceDE w:val="0"/>
              <w:autoSpaceDN w:val="0"/>
              <w:adjustRightInd w:val="0"/>
              <w:spacing w:after="120" w:line="240" w:lineRule="auto"/>
            </w:pPr>
            <w:r w:rsidRPr="009D50BD">
              <w:t>Taboe</w:t>
            </w:r>
          </w:p>
        </w:tc>
        <w:tc>
          <w:tcPr>
            <w:tcW w:w="4954" w:type="dxa"/>
          </w:tcPr>
          <w:p w14:paraId="43B3B363" w14:textId="77777777" w:rsidR="00ED4AEE" w:rsidRPr="00F973F4" w:rsidRDefault="00ED4AEE" w:rsidP="00ED4AEE">
            <w:pPr>
              <w:autoSpaceDE w:val="0"/>
              <w:autoSpaceDN w:val="0"/>
              <w:adjustRightInd w:val="0"/>
              <w:spacing w:after="120" w:line="240" w:lineRule="auto"/>
            </w:pPr>
            <w:r w:rsidRPr="009D50BD">
              <w:t>Deelbaarheid van data</w:t>
            </w:r>
          </w:p>
        </w:tc>
      </w:tr>
      <w:tr w:rsidR="00ED4AEE" w:rsidRPr="00F973F4" w14:paraId="3DFE41D0" w14:textId="77777777" w:rsidTr="00ED4AEE">
        <w:tc>
          <w:tcPr>
            <w:tcW w:w="4106" w:type="dxa"/>
          </w:tcPr>
          <w:p w14:paraId="6FC93623" w14:textId="77777777" w:rsidR="00ED4AEE" w:rsidRPr="00F973F4" w:rsidRDefault="00ED4AEE" w:rsidP="00ED4AEE">
            <w:pPr>
              <w:autoSpaceDE w:val="0"/>
              <w:autoSpaceDN w:val="0"/>
              <w:adjustRightInd w:val="0"/>
              <w:spacing w:after="120" w:line="240" w:lineRule="auto"/>
            </w:pPr>
            <w:r w:rsidRPr="009D50BD">
              <w:t>Relevantie voor zorgverlener en patiënt</w:t>
            </w:r>
          </w:p>
        </w:tc>
        <w:tc>
          <w:tcPr>
            <w:tcW w:w="4954" w:type="dxa"/>
          </w:tcPr>
          <w:p w14:paraId="152EC312" w14:textId="77777777" w:rsidR="00ED4AEE" w:rsidRPr="00F973F4" w:rsidRDefault="00ED4AEE" w:rsidP="00ED4AEE">
            <w:pPr>
              <w:autoSpaceDE w:val="0"/>
              <w:autoSpaceDN w:val="0"/>
              <w:adjustRightInd w:val="0"/>
              <w:spacing w:after="120" w:line="240" w:lineRule="auto"/>
            </w:pPr>
            <w:r w:rsidRPr="009D50BD">
              <w:t>Interpreteerbaarheid, weergave</w:t>
            </w:r>
          </w:p>
        </w:tc>
      </w:tr>
      <w:tr w:rsidR="00ED4AEE" w:rsidRPr="00F973F4" w14:paraId="792F99A7" w14:textId="77777777" w:rsidTr="00ED4AEE">
        <w:tc>
          <w:tcPr>
            <w:tcW w:w="4106" w:type="dxa"/>
          </w:tcPr>
          <w:p w14:paraId="5E2F8BD9" w14:textId="5AAB5ACB" w:rsidR="00ED4AEE" w:rsidRPr="00F973F4" w:rsidRDefault="00ED4AEE" w:rsidP="00ED4AEE">
            <w:pPr>
              <w:autoSpaceDE w:val="0"/>
              <w:autoSpaceDN w:val="0"/>
              <w:adjustRightInd w:val="0"/>
              <w:spacing w:after="120" w:line="240" w:lineRule="auto"/>
            </w:pPr>
            <w:r w:rsidRPr="009D50BD">
              <w:t>Onderh</w:t>
            </w:r>
            <w:r w:rsidR="00614454">
              <w:t>ou</w:t>
            </w:r>
            <w:r w:rsidRPr="009D50BD">
              <w:t>d &amp; ontwikkeling PROMs</w:t>
            </w:r>
          </w:p>
        </w:tc>
        <w:tc>
          <w:tcPr>
            <w:tcW w:w="4954" w:type="dxa"/>
          </w:tcPr>
          <w:p w14:paraId="6114E204" w14:textId="77777777" w:rsidR="00ED4AEE" w:rsidRPr="00F973F4" w:rsidRDefault="00ED4AEE" w:rsidP="00ED4AEE">
            <w:pPr>
              <w:autoSpaceDE w:val="0"/>
              <w:autoSpaceDN w:val="0"/>
              <w:adjustRightInd w:val="0"/>
              <w:spacing w:after="120" w:line="240" w:lineRule="auto"/>
            </w:pPr>
            <w:r w:rsidRPr="009D50BD">
              <w:t>Meten in de keten</w:t>
            </w:r>
          </w:p>
        </w:tc>
      </w:tr>
      <w:tr w:rsidR="00ED4AEE" w:rsidRPr="00F973F4" w14:paraId="73812764" w14:textId="77777777" w:rsidTr="00ED4AEE">
        <w:tc>
          <w:tcPr>
            <w:tcW w:w="4106" w:type="dxa"/>
          </w:tcPr>
          <w:p w14:paraId="32269295" w14:textId="77777777" w:rsidR="00ED4AEE" w:rsidRPr="00F973F4" w:rsidRDefault="00ED4AEE" w:rsidP="00ED4AEE">
            <w:pPr>
              <w:autoSpaceDE w:val="0"/>
              <w:autoSpaceDN w:val="0"/>
              <w:adjustRightInd w:val="0"/>
              <w:spacing w:after="120" w:line="240" w:lineRule="auto"/>
            </w:pPr>
            <w:r w:rsidRPr="009D50BD">
              <w:t>Multimorbiditeit</w:t>
            </w:r>
          </w:p>
        </w:tc>
        <w:tc>
          <w:tcPr>
            <w:tcW w:w="4954" w:type="dxa"/>
          </w:tcPr>
          <w:p w14:paraId="0CD21BCC" w14:textId="77777777" w:rsidR="00ED4AEE" w:rsidRPr="00F973F4" w:rsidRDefault="00ED4AEE" w:rsidP="00ED4AEE">
            <w:pPr>
              <w:autoSpaceDE w:val="0"/>
              <w:autoSpaceDN w:val="0"/>
              <w:adjustRightInd w:val="0"/>
              <w:spacing w:after="120" w:line="240" w:lineRule="auto"/>
            </w:pPr>
            <w:r w:rsidRPr="009D50BD">
              <w:t>Indicatoren</w:t>
            </w:r>
          </w:p>
        </w:tc>
      </w:tr>
    </w:tbl>
    <w:p w14:paraId="37B80AAB" w14:textId="77777777" w:rsidR="00ED4AEE" w:rsidRDefault="00ED4AEE" w:rsidP="00ED4AEE">
      <w:pPr>
        <w:spacing w:after="120" w:line="240" w:lineRule="auto"/>
      </w:pPr>
    </w:p>
    <w:p w14:paraId="2A7E1598" w14:textId="32566F76" w:rsidR="00ED4AEE" w:rsidRDefault="00ED4AEE" w:rsidP="00ED4AEE">
      <w:pPr>
        <w:autoSpaceDE w:val="0"/>
        <w:autoSpaceDN w:val="0"/>
        <w:adjustRightInd w:val="0"/>
        <w:spacing w:after="120" w:line="240" w:lineRule="auto"/>
        <w:rPr>
          <w:szCs w:val="18"/>
        </w:rPr>
      </w:pPr>
      <w:r>
        <w:rPr>
          <w:szCs w:val="18"/>
        </w:rPr>
        <w:t>Rond deze tijd werd een eerste concept menu gemaakt en rondgestuurd naar de werkgroep leden voor feedback. Het eerste concept menu was gebaseerd op expertise en ervaringen van leden van de werkgroep en op een inventarisatie van alle PROs en PROMs uit 24 beschikbare ICHOM sets. Hieruit bleek een enorme overlap in PROs, maar grote variatie aan terminologie, definities en aanbevolen PROMs</w:t>
      </w:r>
      <w:r w:rsidR="00614454">
        <w:rPr>
          <w:szCs w:val="18"/>
        </w:rPr>
        <w:t>.</w:t>
      </w:r>
      <w:r>
        <w:rPr>
          <w:szCs w:val="18"/>
        </w:rPr>
        <w:t>.</w:t>
      </w:r>
    </w:p>
    <w:p w14:paraId="420F2908" w14:textId="77777777" w:rsidR="00ED4AEE" w:rsidRPr="00464237" w:rsidRDefault="00ED4AEE" w:rsidP="00ED4AEE">
      <w:pPr>
        <w:autoSpaceDE w:val="0"/>
        <w:autoSpaceDN w:val="0"/>
        <w:adjustRightInd w:val="0"/>
        <w:spacing w:after="120" w:line="240" w:lineRule="auto"/>
      </w:pPr>
      <w:r>
        <w:rPr>
          <w:szCs w:val="18"/>
        </w:rPr>
        <w:t xml:space="preserve">In februari 2019 werd het concept menu in de werkgroep besproken. Er werd gesproken over de optie voor een dwingender instrument. </w:t>
      </w:r>
      <w:r>
        <w:t xml:space="preserve">Er werd echter besloten om </w:t>
      </w:r>
      <w:r w:rsidRPr="00464237">
        <w:t xml:space="preserve">geen </w:t>
      </w:r>
      <w:r>
        <w:t xml:space="preserve">ziekte </w:t>
      </w:r>
      <w:r w:rsidRPr="00464237">
        <w:t xml:space="preserve">specifieke PROs of </w:t>
      </w:r>
      <w:r w:rsidRPr="00464237">
        <w:lastRenderedPageBreak/>
        <w:t xml:space="preserve">PROMs </w:t>
      </w:r>
      <w:r>
        <w:t>aan te bevelen omdat geen enkele PRO voor alle patiënten relevant is en omdat geen enkele PROM bewezen valide en betrouwbaar is voor alle patiënten</w:t>
      </w:r>
      <w:r w:rsidRPr="00464237">
        <w:t>.</w:t>
      </w:r>
      <w:r>
        <w:t xml:space="preserve"> Er werd daarom besloten om alleen voorkeursinstrumenten per PRO aan te bieden.</w:t>
      </w:r>
    </w:p>
    <w:p w14:paraId="5AA5F651" w14:textId="77777777" w:rsidR="00ED4AEE" w:rsidRDefault="00ED4AEE" w:rsidP="00ED4AEE">
      <w:pPr>
        <w:spacing w:after="120" w:line="240" w:lineRule="auto"/>
        <w:rPr>
          <w:szCs w:val="18"/>
        </w:rPr>
      </w:pPr>
      <w:r>
        <w:rPr>
          <w:szCs w:val="18"/>
        </w:rPr>
        <w:t>In eerste instantie zijn alleen generieke PROMs in het menu opgenomen die meerdere PROs dekken, zoals PROMIS en de SF-36. Er werd gesuggereerd om ook generieke PROMs toe te voegen die slechts één PRO dekken, zoals bijvoorbeeld een generieke PROM voor angst of depressie. Na een initiële poging om deze PROMs te inventariseren, werd echter besloten dit niet te doen omdat het niet mogelijk was om met beperkte middelen de beste PROMs te kunnen selecteren per PRO en een onderbouwde keuze voor de aanbeveling van zulke PROMs te kunnen maken. Het menu is daarom beperkt gebleven tot generieke PROMs die meerdere PROs dekken.</w:t>
      </w:r>
    </w:p>
    <w:p w14:paraId="2BE7562C" w14:textId="1518C32D" w:rsidR="00ED4AEE" w:rsidRDefault="00ED4AEE" w:rsidP="00ED4AEE">
      <w:pPr>
        <w:spacing w:after="120" w:line="240" w:lineRule="auto"/>
        <w:rPr>
          <w:szCs w:val="18"/>
        </w:rPr>
      </w:pPr>
      <w:r>
        <w:rPr>
          <w:szCs w:val="18"/>
        </w:rPr>
        <w:t>Het concept menu is vervolgens voor feedback voorgelegd aan alle leden van de werkgroep, het bestuur van ISOQOL-NL en het PROM platform. Op basis van de ontvangen feedback is het definitieve menu gemaakt.</w:t>
      </w:r>
    </w:p>
    <w:p w14:paraId="1C679A63" w14:textId="69F02624" w:rsidR="002D0CAA" w:rsidRDefault="002D0CAA">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200" w:line="276" w:lineRule="auto"/>
        <w:rPr>
          <w:szCs w:val="18"/>
        </w:rPr>
      </w:pPr>
      <w:r>
        <w:rPr>
          <w:szCs w:val="18"/>
        </w:rPr>
        <w:br w:type="page"/>
      </w:r>
    </w:p>
    <w:p w14:paraId="607824B5" w14:textId="77777777" w:rsidR="002D0CAA" w:rsidRDefault="002D0CAA" w:rsidP="002D0CAA">
      <w:pPr>
        <w:spacing w:after="120" w:line="240" w:lineRule="auto"/>
        <w:rPr>
          <w:b/>
          <w:color w:val="2BBDB9"/>
        </w:rPr>
      </w:pPr>
      <w:r>
        <w:rPr>
          <w:b/>
          <w:color w:val="2BBDB9"/>
        </w:rPr>
        <w:lastRenderedPageBreak/>
        <w:t xml:space="preserve">Bijlage 6. </w:t>
      </w:r>
    </w:p>
    <w:p w14:paraId="3672E56B" w14:textId="1148787F" w:rsidR="002D0CAA" w:rsidRPr="006C7D47" w:rsidRDefault="002D0CAA" w:rsidP="002D0CAA">
      <w:pPr>
        <w:spacing w:after="120" w:line="240" w:lineRule="auto"/>
        <w:rPr>
          <w:b/>
          <w:color w:val="2BBDB9"/>
        </w:rPr>
      </w:pPr>
      <w:r w:rsidRPr="006C7D47">
        <w:rPr>
          <w:b/>
          <w:color w:val="2BBDB9"/>
        </w:rPr>
        <w:t>Generieke PROMs ten opzichte van ziekte-specifieke PROMs: wanneer wel en niet?</w:t>
      </w:r>
    </w:p>
    <w:p w14:paraId="38B2337B" w14:textId="77777777" w:rsidR="00E410AB" w:rsidRDefault="00E410AB" w:rsidP="00E410AB">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after="120" w:line="240" w:lineRule="auto"/>
      </w:pPr>
      <w:r>
        <w:t>De afgelopen 30 jaar gebruikten onderzoekers en zorgprofessionals</w:t>
      </w:r>
      <w:r w:rsidRPr="00464237">
        <w:t xml:space="preserve"> </w:t>
      </w:r>
      <w:r>
        <w:t>vooral ziekte-specifieke PROMs, soms aangevuld met generieke PROMs, omdat ziekte-specifieke PROMs relevantere vragen bevatten voor patiënten met een bepaalde aandoening en beter in staat waren om veranderingen te meten dan generieke PROMs.</w:t>
      </w:r>
    </w:p>
    <w:p w14:paraId="276DBDD7" w14:textId="77777777" w:rsidR="00E410AB" w:rsidRDefault="00E410AB" w:rsidP="00E410AB">
      <w:pPr>
        <w:spacing w:after="120" w:line="240" w:lineRule="auto"/>
      </w:pPr>
      <w:r>
        <w:t xml:space="preserve">De toename van het aantal patiënten met meerdere aandoeningen leidde echter tot een nieuwe interesse in generieke PROMs. Onderzoek laat zien dat de relevante PROs voor patiënten met verschillende aandoeningen vaak hetzelfde zijn. Patiënten willen betere kwaliteit van leven, in staat zijn hun dagelijkse activiteiten uit te voeren, te participeren in hun sociale rollen en activiteiten, en geen last hebben van pijn, vermoeidheid, slaap problemen, of angstige en depressieve gevoelens. </w:t>
      </w:r>
    </w:p>
    <w:p w14:paraId="3818B7E0" w14:textId="77777777" w:rsidR="00E410AB" w:rsidRDefault="00E410AB" w:rsidP="00E410AB">
      <w:pPr>
        <w:spacing w:after="120" w:line="240" w:lineRule="auto"/>
      </w:pPr>
      <w:r>
        <w:t>De interesse voor generieke PROMs nam ook toe door het beschikbaar komen van moderne generieke PROMs, die gebruik maken van Computer Adaptief Testen (CAT).</w:t>
      </w:r>
      <w:r w:rsidRPr="005D6AE1">
        <w:t xml:space="preserve"> </w:t>
      </w:r>
      <w:r>
        <w:t xml:space="preserve">Met CAT worden door de computer één voor één vragen geselecteerd uit een grote set vragen (een item bank) op basis van de antwoorden die al gegeven zijn. Bijvoorbeeld: als een patiënt aangeeft dat hij moeite heeft met lopen, zullen geen vragen meer gesteld worden over hardlopen. Hierdoor krijgen patiënten relevante(re) vragen en kan met een paar vragen al een betrouwbare score worden verkregen. Moderne PROMs, zoals bijvoorbeeld de Patient-Reported Outcomes Measurement Information System (PROMIS) instrumenten, zijn vaak even responsief als ziekte-specifieke PROMs. </w:t>
      </w:r>
    </w:p>
    <w:p w14:paraId="2752CCE4" w14:textId="77777777" w:rsidR="00E410AB" w:rsidRDefault="00E410AB" w:rsidP="00E410AB">
      <w:pPr>
        <w:spacing w:after="120" w:line="240" w:lineRule="auto"/>
      </w:pPr>
      <w:r>
        <w:t>Door deze veranderingen zijn de argumenten voor het gebruik van generieke versus ziekte-specifieke PROMs veranderd. In Tabel B6.1 worden de argumenten voor generieke en ziekte-specifieke PROMs op een rijtje gezet, rekening houdend met de veranderde patiënten en beschikbaarheid van moderne PROMs.</w:t>
      </w:r>
    </w:p>
    <w:p w14:paraId="4FDF6A5C" w14:textId="77777777" w:rsidR="002D0CAA" w:rsidRDefault="002D0CAA" w:rsidP="002D0CAA">
      <w:pPr>
        <w:spacing w:after="120" w:line="240" w:lineRule="auto"/>
      </w:pPr>
    </w:p>
    <w:p w14:paraId="51DA5B30" w14:textId="29702F9D" w:rsidR="002D0CAA" w:rsidRPr="00B371CC" w:rsidRDefault="002D0CAA" w:rsidP="002D0CAA">
      <w:pPr>
        <w:spacing w:after="120" w:line="240" w:lineRule="auto"/>
        <w:rPr>
          <w:b/>
        </w:rPr>
      </w:pPr>
      <w:r w:rsidRPr="00B371CC">
        <w:rPr>
          <w:b/>
        </w:rPr>
        <w:t xml:space="preserve">Tabel </w:t>
      </w:r>
      <w:r>
        <w:rPr>
          <w:b/>
        </w:rPr>
        <w:t>B6.1</w:t>
      </w:r>
      <w:r w:rsidRPr="00B371CC">
        <w:rPr>
          <w:b/>
        </w:rPr>
        <w:t xml:space="preserve"> Argumenten voor generieke en ziekte-specifieke PROMs </w:t>
      </w:r>
    </w:p>
    <w:tbl>
      <w:tblPr>
        <w:tblStyle w:val="Rastertabel4-Accent1"/>
        <w:tblW w:w="9212" w:type="dxa"/>
        <w:tblInd w:w="-5" w:type="dxa"/>
        <w:tblBorders>
          <w:top w:val="single" w:sz="4" w:space="0" w:color="F16656"/>
          <w:left w:val="single" w:sz="4" w:space="0" w:color="F16656"/>
          <w:bottom w:val="single" w:sz="4" w:space="0" w:color="F16656"/>
          <w:right w:val="single" w:sz="4" w:space="0" w:color="F16656"/>
          <w:insideH w:val="single" w:sz="4" w:space="0" w:color="F16656"/>
          <w:insideV w:val="single" w:sz="4" w:space="0" w:color="F16656"/>
        </w:tblBorders>
        <w:tblLook w:val="04A0" w:firstRow="1" w:lastRow="0" w:firstColumn="1" w:lastColumn="0" w:noHBand="0" w:noVBand="1"/>
      </w:tblPr>
      <w:tblGrid>
        <w:gridCol w:w="4606"/>
        <w:gridCol w:w="4606"/>
      </w:tblGrid>
      <w:tr w:rsidR="002D0CAA" w:rsidRPr="00560FE3" w14:paraId="042A503F" w14:textId="77777777" w:rsidTr="002D0C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shd w:val="clear" w:color="auto" w:fill="F16656"/>
          </w:tcPr>
          <w:p w14:paraId="40E92FC8" w14:textId="77777777" w:rsidR="002D0CAA" w:rsidRPr="00560FE3" w:rsidRDefault="002D0CAA" w:rsidP="002D0CAA">
            <w:pPr>
              <w:spacing w:after="120" w:line="240" w:lineRule="auto"/>
              <w:rPr>
                <w:sz w:val="16"/>
              </w:rPr>
            </w:pPr>
            <w:r w:rsidRPr="00560FE3">
              <w:rPr>
                <w:sz w:val="16"/>
              </w:rPr>
              <w:t>Argumenten voor generieke PROMs</w:t>
            </w:r>
          </w:p>
        </w:tc>
        <w:tc>
          <w:tcPr>
            <w:tcW w:w="4606" w:type="dxa"/>
            <w:tcBorders>
              <w:top w:val="none" w:sz="0" w:space="0" w:color="auto"/>
              <w:left w:val="none" w:sz="0" w:space="0" w:color="auto"/>
              <w:bottom w:val="none" w:sz="0" w:space="0" w:color="auto"/>
              <w:right w:val="none" w:sz="0" w:space="0" w:color="auto"/>
            </w:tcBorders>
            <w:shd w:val="clear" w:color="auto" w:fill="F16656"/>
          </w:tcPr>
          <w:p w14:paraId="4CDAE259" w14:textId="77777777" w:rsidR="002D0CAA" w:rsidRPr="00560FE3" w:rsidRDefault="002D0CAA" w:rsidP="002D0CAA">
            <w:pPr>
              <w:spacing w:after="120" w:line="240" w:lineRule="auto"/>
              <w:cnfStyle w:val="100000000000" w:firstRow="1" w:lastRow="0" w:firstColumn="0" w:lastColumn="0" w:oddVBand="0" w:evenVBand="0" w:oddHBand="0" w:evenHBand="0" w:firstRowFirstColumn="0" w:firstRowLastColumn="0" w:lastRowFirstColumn="0" w:lastRowLastColumn="0"/>
              <w:rPr>
                <w:sz w:val="16"/>
              </w:rPr>
            </w:pPr>
            <w:r w:rsidRPr="00560FE3">
              <w:rPr>
                <w:sz w:val="16"/>
              </w:rPr>
              <w:t>Argumenten voor ziekte-specifieke PROMs</w:t>
            </w:r>
          </w:p>
        </w:tc>
      </w:tr>
      <w:tr w:rsidR="002D0CAA" w:rsidRPr="00560FE3" w14:paraId="68EB3CF1" w14:textId="77777777" w:rsidTr="002D0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6655212E" w14:textId="77777777" w:rsidR="002D0CAA" w:rsidRPr="00560FE3" w:rsidRDefault="002D0CAA" w:rsidP="002D0CAA">
            <w:pPr>
              <w:spacing w:after="120" w:line="240" w:lineRule="auto"/>
              <w:rPr>
                <w:sz w:val="16"/>
              </w:rPr>
            </w:pPr>
            <w:r w:rsidRPr="00560FE3">
              <w:rPr>
                <w:sz w:val="16"/>
              </w:rPr>
              <w:t>Belasting voor zorgverleners</w:t>
            </w:r>
          </w:p>
          <w:p w14:paraId="6AE6C690" w14:textId="3B16D593" w:rsidR="002D0CAA" w:rsidRPr="00560FE3" w:rsidRDefault="002D0CAA" w:rsidP="002D0CAA">
            <w:pPr>
              <w:spacing w:after="120" w:line="240" w:lineRule="auto"/>
              <w:rPr>
                <w:bCs w:val="0"/>
                <w:sz w:val="16"/>
              </w:rPr>
            </w:pPr>
            <w:r w:rsidRPr="00560FE3">
              <w:rPr>
                <w:b w:val="0"/>
                <w:sz w:val="16"/>
              </w:rPr>
              <w:t xml:space="preserve">Het is voor zorgverleners ingewikkeld om bij elke patiënt te moeten nadenken welke PROM er moet worden gebruikt. PROMs </w:t>
            </w:r>
            <w:r w:rsidR="00D048A4">
              <w:rPr>
                <w:b w:val="0"/>
                <w:sz w:val="16"/>
              </w:rPr>
              <w:t xml:space="preserve">verschillen in </w:t>
            </w:r>
            <w:r w:rsidRPr="00560FE3">
              <w:rPr>
                <w:b w:val="0"/>
                <w:sz w:val="16"/>
              </w:rPr>
              <w:t>inhoud, scoringsmethoden, schalen en interpretaties, die allemaal uit elkaar gehouden moeten worden en bekend moeten zijn.</w:t>
            </w:r>
          </w:p>
          <w:p w14:paraId="325C6EE2" w14:textId="77777777" w:rsidR="002D0CAA" w:rsidRPr="00560FE3" w:rsidRDefault="002D0CAA" w:rsidP="002D0CAA">
            <w:pPr>
              <w:spacing w:after="120" w:line="240" w:lineRule="auto"/>
              <w:rPr>
                <w:b w:val="0"/>
                <w:sz w:val="16"/>
              </w:rPr>
            </w:pPr>
            <w:r w:rsidRPr="00560FE3">
              <w:rPr>
                <w:bCs w:val="0"/>
                <w:sz w:val="16"/>
              </w:rPr>
              <w:t>Belasting voor patiënten</w:t>
            </w:r>
          </w:p>
          <w:p w14:paraId="1F16B596" w14:textId="052B505B" w:rsidR="002D0CAA" w:rsidRPr="00560FE3" w:rsidRDefault="002D0CAA" w:rsidP="002D0CAA">
            <w:pPr>
              <w:spacing w:after="120" w:line="240" w:lineRule="auto"/>
              <w:rPr>
                <w:b w:val="0"/>
                <w:sz w:val="16"/>
              </w:rPr>
            </w:pPr>
            <w:r w:rsidRPr="00560FE3">
              <w:rPr>
                <w:b w:val="0"/>
                <w:sz w:val="16"/>
              </w:rPr>
              <w:t>Het is voor patiënten vervelend om steeds verschillende, veelal lange vragenlijsten in te moeten vullen als ze bij verschillende hulpverleners komen</w:t>
            </w:r>
            <w:r w:rsidR="00D048A4">
              <w:rPr>
                <w:b w:val="0"/>
                <w:sz w:val="16"/>
              </w:rPr>
              <w:t>.</w:t>
            </w:r>
          </w:p>
        </w:tc>
        <w:tc>
          <w:tcPr>
            <w:tcW w:w="4606" w:type="dxa"/>
            <w:shd w:val="clear" w:color="auto" w:fill="auto"/>
          </w:tcPr>
          <w:p w14:paraId="4540FB08" w14:textId="77777777" w:rsidR="002D0CAA" w:rsidRPr="00560FE3" w:rsidRDefault="002D0CAA" w:rsidP="002D0CAA">
            <w:pPr>
              <w:spacing w:after="120" w:line="240" w:lineRule="auto"/>
              <w:cnfStyle w:val="000000100000" w:firstRow="0" w:lastRow="0" w:firstColumn="0" w:lastColumn="0" w:oddVBand="0" w:evenVBand="0" w:oddHBand="1" w:evenHBand="0" w:firstRowFirstColumn="0" w:firstRowLastColumn="0" w:lastRowFirstColumn="0" w:lastRowLastColumn="0"/>
              <w:rPr>
                <w:sz w:val="16"/>
              </w:rPr>
            </w:pPr>
          </w:p>
        </w:tc>
      </w:tr>
      <w:tr w:rsidR="002D0CAA" w:rsidRPr="00560FE3" w14:paraId="16D7648A" w14:textId="77777777" w:rsidTr="002D0CAA">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238DDDFE" w14:textId="77777777" w:rsidR="002D0CAA" w:rsidRPr="00560FE3" w:rsidRDefault="002D0CAA" w:rsidP="002D0CAA">
            <w:pPr>
              <w:spacing w:after="120" w:line="240" w:lineRule="auto"/>
              <w:rPr>
                <w:sz w:val="16"/>
              </w:rPr>
            </w:pPr>
            <w:r w:rsidRPr="00560FE3">
              <w:rPr>
                <w:sz w:val="16"/>
              </w:rPr>
              <w:t>Multimorbiditeit</w:t>
            </w:r>
          </w:p>
          <w:p w14:paraId="148A1718" w14:textId="00911C90" w:rsidR="002D0CAA" w:rsidRPr="00560FE3" w:rsidRDefault="002D0CAA" w:rsidP="002D0CAA">
            <w:pPr>
              <w:spacing w:after="120" w:line="240" w:lineRule="auto"/>
              <w:rPr>
                <w:b w:val="0"/>
                <w:sz w:val="16"/>
              </w:rPr>
            </w:pPr>
            <w:r w:rsidRPr="00560FE3">
              <w:rPr>
                <w:b w:val="0"/>
                <w:sz w:val="16"/>
              </w:rPr>
              <w:t xml:space="preserve">Er komen steeds meer patiënten die meer dan </w:t>
            </w:r>
            <w:r w:rsidR="00633EBD">
              <w:rPr>
                <w:b w:val="0"/>
                <w:sz w:val="16"/>
              </w:rPr>
              <w:t>één</w:t>
            </w:r>
            <w:r w:rsidRPr="00560FE3">
              <w:rPr>
                <w:b w:val="0"/>
                <w:sz w:val="16"/>
              </w:rPr>
              <w:t xml:space="preserve"> aandoening hebben. Het is voor deze patiënten verwarrend en belastend om meerdere PROMs in te moeten vullen</w:t>
            </w:r>
            <w:r w:rsidR="00D048A4">
              <w:rPr>
                <w:b w:val="0"/>
                <w:sz w:val="16"/>
              </w:rPr>
              <w:t>.</w:t>
            </w:r>
          </w:p>
        </w:tc>
        <w:tc>
          <w:tcPr>
            <w:tcW w:w="4606" w:type="dxa"/>
            <w:shd w:val="clear" w:color="auto" w:fill="auto"/>
          </w:tcPr>
          <w:p w14:paraId="10A4A194"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p>
        </w:tc>
      </w:tr>
      <w:tr w:rsidR="002D0CAA" w:rsidRPr="00560FE3" w14:paraId="5099DC4F" w14:textId="77777777" w:rsidTr="002D0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6038B755" w14:textId="77777777" w:rsidR="002D0CAA" w:rsidRPr="00560FE3" w:rsidRDefault="002D0CAA" w:rsidP="002D0CAA">
            <w:pPr>
              <w:spacing w:after="120" w:line="240" w:lineRule="auto"/>
              <w:rPr>
                <w:sz w:val="16"/>
              </w:rPr>
            </w:pPr>
            <w:r w:rsidRPr="00560FE3">
              <w:rPr>
                <w:sz w:val="16"/>
              </w:rPr>
              <w:t>Geen diagnose</w:t>
            </w:r>
          </w:p>
          <w:p w14:paraId="7ADE105E" w14:textId="77777777" w:rsidR="002D0CAA" w:rsidRPr="00560FE3" w:rsidRDefault="002D0CAA" w:rsidP="002D0CAA">
            <w:pPr>
              <w:spacing w:after="120" w:line="240" w:lineRule="auto"/>
              <w:rPr>
                <w:b w:val="0"/>
                <w:sz w:val="16"/>
              </w:rPr>
            </w:pPr>
            <w:r w:rsidRPr="00560FE3">
              <w:rPr>
                <w:b w:val="0"/>
                <w:sz w:val="16"/>
              </w:rPr>
              <w:t>Er zijn patiënten die (nog) geen diagnose hebben of waarbij de diagnose over de tijd verandert. Het is onduidelijk welke PROM dan moet worden ingevuld en switchen van de ene PROM naar de andere maakt scores over de tijd niet vergelijkbaar.</w:t>
            </w:r>
          </w:p>
        </w:tc>
        <w:tc>
          <w:tcPr>
            <w:tcW w:w="4606" w:type="dxa"/>
            <w:shd w:val="clear" w:color="auto" w:fill="auto"/>
          </w:tcPr>
          <w:p w14:paraId="3426D3D8" w14:textId="77777777" w:rsidR="002D0CAA" w:rsidRPr="00560FE3" w:rsidRDefault="002D0CAA" w:rsidP="002D0CAA">
            <w:pPr>
              <w:spacing w:after="120" w:line="240" w:lineRule="auto"/>
              <w:cnfStyle w:val="000000100000" w:firstRow="0" w:lastRow="0" w:firstColumn="0" w:lastColumn="0" w:oddVBand="0" w:evenVBand="0" w:oddHBand="1" w:evenHBand="0" w:firstRowFirstColumn="0" w:firstRowLastColumn="0" w:lastRowFirstColumn="0" w:lastRowLastColumn="0"/>
              <w:rPr>
                <w:sz w:val="16"/>
              </w:rPr>
            </w:pPr>
          </w:p>
        </w:tc>
      </w:tr>
      <w:tr w:rsidR="002D0CAA" w:rsidRPr="00560FE3" w14:paraId="0685DAF8" w14:textId="77777777" w:rsidTr="002D0CAA">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39A5B08B" w14:textId="77777777" w:rsidR="002D0CAA" w:rsidRPr="00560FE3" w:rsidRDefault="002D0CAA" w:rsidP="002D0CAA">
            <w:pPr>
              <w:spacing w:after="120" w:line="240" w:lineRule="auto"/>
              <w:rPr>
                <w:sz w:val="16"/>
              </w:rPr>
            </w:pPr>
            <w:r w:rsidRPr="00560FE3">
              <w:rPr>
                <w:sz w:val="16"/>
              </w:rPr>
              <w:t xml:space="preserve">Overlap in relevante domeinen </w:t>
            </w:r>
          </w:p>
          <w:p w14:paraId="2472A947" w14:textId="77777777" w:rsidR="002D0CAA" w:rsidRPr="00560FE3" w:rsidRDefault="002D0CAA" w:rsidP="002D0CAA">
            <w:pPr>
              <w:spacing w:after="120" w:line="240" w:lineRule="auto"/>
              <w:rPr>
                <w:b w:val="0"/>
                <w:sz w:val="16"/>
              </w:rPr>
            </w:pPr>
            <w:r w:rsidRPr="00560FE3">
              <w:rPr>
                <w:b w:val="0"/>
                <w:sz w:val="16"/>
              </w:rPr>
              <w:t xml:space="preserve">Er is heel veel overlap in domeinen die gemeten worden met ziekte-specifieke vragenlijsten, met namen op het gebied van dagelijks functioneren en kwaliteit van leven, bv fysiek functioneren, pijn, </w:t>
            </w:r>
            <w:r w:rsidRPr="00560FE3">
              <w:rPr>
                <w:b w:val="0"/>
                <w:sz w:val="16"/>
              </w:rPr>
              <w:lastRenderedPageBreak/>
              <w:t>depressie, vermoeidheid, participatie. Deze domeinen lijken voor alle patiënten van belang.</w:t>
            </w:r>
          </w:p>
        </w:tc>
        <w:tc>
          <w:tcPr>
            <w:tcW w:w="4606" w:type="dxa"/>
            <w:shd w:val="clear" w:color="auto" w:fill="auto"/>
          </w:tcPr>
          <w:p w14:paraId="5DD4C808"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b/>
                <w:sz w:val="16"/>
              </w:rPr>
            </w:pPr>
            <w:r w:rsidRPr="00560FE3">
              <w:rPr>
                <w:b/>
                <w:sz w:val="16"/>
              </w:rPr>
              <w:lastRenderedPageBreak/>
              <w:t xml:space="preserve">Relevante domeinen </w:t>
            </w:r>
          </w:p>
          <w:p w14:paraId="470AC06F"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r w:rsidRPr="00560FE3">
              <w:rPr>
                <w:sz w:val="16"/>
              </w:rPr>
              <w:t>Ziekte-specifieke PROM bevatten domeinen (subschalen) die het meest relevant zijn voor patiënten met een bepaalde ziekte.</w:t>
            </w:r>
          </w:p>
          <w:p w14:paraId="028540E3"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p>
          <w:p w14:paraId="4D1700C8" w14:textId="6B18226F"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r w:rsidRPr="00560FE3">
              <w:rPr>
                <w:sz w:val="16"/>
              </w:rPr>
              <w:t>Bepaalde uitkomsten zijn echt ziekte-specifiek, met name op het niveau van symptomen. Hiervoor zijn ziekte-specifieke vragen(lijsten) nodig</w:t>
            </w:r>
            <w:r w:rsidR="00D048A4">
              <w:rPr>
                <w:sz w:val="16"/>
              </w:rPr>
              <w:t>.</w:t>
            </w:r>
          </w:p>
        </w:tc>
      </w:tr>
      <w:tr w:rsidR="002D0CAA" w:rsidRPr="00560FE3" w14:paraId="672CE749" w14:textId="77777777" w:rsidTr="002D0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582E0C32" w14:textId="77777777" w:rsidR="002D0CAA" w:rsidRPr="00560FE3" w:rsidRDefault="002D0CAA" w:rsidP="002D0CAA">
            <w:pPr>
              <w:spacing w:after="120" w:line="240" w:lineRule="auto"/>
              <w:rPr>
                <w:sz w:val="16"/>
              </w:rPr>
            </w:pPr>
            <w:r w:rsidRPr="00560FE3">
              <w:rPr>
                <w:sz w:val="16"/>
              </w:rPr>
              <w:lastRenderedPageBreak/>
              <w:t>Relevante vragen</w:t>
            </w:r>
          </w:p>
          <w:p w14:paraId="7996CB87" w14:textId="77777777" w:rsidR="002D0CAA" w:rsidRPr="00560FE3" w:rsidRDefault="002D0CAA" w:rsidP="002D0CAA">
            <w:pPr>
              <w:spacing w:after="120" w:line="240" w:lineRule="auto"/>
              <w:rPr>
                <w:b w:val="0"/>
                <w:sz w:val="16"/>
              </w:rPr>
            </w:pPr>
            <w:r w:rsidRPr="00560FE3">
              <w:rPr>
                <w:b w:val="0"/>
                <w:sz w:val="16"/>
              </w:rPr>
              <w:t xml:space="preserve">Met moderne analyses (Item Response Theorie: IRT) kunnen item banken worden ontwikkeld bestaande uit een grote set vragen die voor alle patiënten relevante vragen bevat. Items uit item banken kunnen worden afgenomen als short form of als Computer Adaptieve Test (CAT). </w:t>
            </w:r>
          </w:p>
        </w:tc>
        <w:tc>
          <w:tcPr>
            <w:tcW w:w="4606" w:type="dxa"/>
            <w:shd w:val="clear" w:color="auto" w:fill="auto"/>
          </w:tcPr>
          <w:p w14:paraId="290AF36E" w14:textId="77777777" w:rsidR="002D0CAA" w:rsidRPr="00560FE3" w:rsidRDefault="002D0CAA" w:rsidP="002D0CAA">
            <w:pPr>
              <w:spacing w:after="120" w:line="240" w:lineRule="auto"/>
              <w:cnfStyle w:val="000000100000" w:firstRow="0" w:lastRow="0" w:firstColumn="0" w:lastColumn="0" w:oddVBand="0" w:evenVBand="0" w:oddHBand="1" w:evenHBand="0" w:firstRowFirstColumn="0" w:firstRowLastColumn="0" w:lastRowFirstColumn="0" w:lastRowLastColumn="0"/>
              <w:rPr>
                <w:b/>
                <w:sz w:val="16"/>
              </w:rPr>
            </w:pPr>
            <w:r w:rsidRPr="00560FE3">
              <w:rPr>
                <w:b/>
                <w:sz w:val="16"/>
              </w:rPr>
              <w:t xml:space="preserve">Relevante vragen </w:t>
            </w:r>
          </w:p>
          <w:p w14:paraId="24298054" w14:textId="41BCD94A" w:rsidR="002D0CAA" w:rsidRPr="00560FE3" w:rsidRDefault="002D0CAA" w:rsidP="002D0CAA">
            <w:pPr>
              <w:spacing w:after="120" w:line="240" w:lineRule="auto"/>
              <w:cnfStyle w:val="000000100000" w:firstRow="0" w:lastRow="0" w:firstColumn="0" w:lastColumn="0" w:oddVBand="0" w:evenVBand="0" w:oddHBand="1" w:evenHBand="0" w:firstRowFirstColumn="0" w:firstRowLastColumn="0" w:lastRowFirstColumn="0" w:lastRowLastColumn="0"/>
              <w:rPr>
                <w:b/>
                <w:sz w:val="16"/>
              </w:rPr>
            </w:pPr>
            <w:r w:rsidRPr="00560FE3">
              <w:rPr>
                <w:sz w:val="16"/>
              </w:rPr>
              <w:t>Ziekte-specifieke PROM</w:t>
            </w:r>
            <w:r w:rsidR="00633EBD">
              <w:rPr>
                <w:sz w:val="16"/>
              </w:rPr>
              <w:t>s</w:t>
            </w:r>
            <w:r w:rsidRPr="00560FE3">
              <w:rPr>
                <w:sz w:val="16"/>
              </w:rPr>
              <w:t xml:space="preserve"> bevatten vragen binnen domeinen (items in subschalen) die het meest relevant zijn voor patiënten met een bepaalde ziekte.</w:t>
            </w:r>
          </w:p>
        </w:tc>
      </w:tr>
      <w:tr w:rsidR="002D0CAA" w:rsidRPr="00560FE3" w14:paraId="1C2BCB0B" w14:textId="77777777" w:rsidTr="002D0CAA">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40B1D461" w14:textId="77777777" w:rsidR="002D0CAA" w:rsidRPr="00560FE3" w:rsidRDefault="002D0CAA" w:rsidP="002D0CAA">
            <w:pPr>
              <w:spacing w:after="120" w:line="240" w:lineRule="auto"/>
              <w:rPr>
                <w:sz w:val="16"/>
              </w:rPr>
            </w:pPr>
            <w:r w:rsidRPr="00560FE3">
              <w:rPr>
                <w:sz w:val="16"/>
              </w:rPr>
              <w:t>Responsiviteit</w:t>
            </w:r>
          </w:p>
          <w:p w14:paraId="012D668F" w14:textId="2441D3A2" w:rsidR="002D0CAA" w:rsidRPr="00560FE3" w:rsidRDefault="002D0CAA" w:rsidP="002D0CAA">
            <w:pPr>
              <w:spacing w:after="120" w:line="240" w:lineRule="auto"/>
              <w:rPr>
                <w:bCs w:val="0"/>
                <w:sz w:val="16"/>
              </w:rPr>
            </w:pPr>
            <w:r w:rsidRPr="00560FE3">
              <w:rPr>
                <w:b w:val="0"/>
                <w:sz w:val="16"/>
              </w:rPr>
              <w:t xml:space="preserve">Moderne PROMs (afgenomen als CAT) </w:t>
            </w:r>
            <w:r w:rsidR="00633EBD">
              <w:rPr>
                <w:b w:val="0"/>
                <w:sz w:val="16"/>
              </w:rPr>
              <w:t>lijken</w:t>
            </w:r>
            <w:r w:rsidR="00633EBD" w:rsidRPr="00560FE3">
              <w:rPr>
                <w:b w:val="0"/>
                <w:sz w:val="16"/>
              </w:rPr>
              <w:t xml:space="preserve"> </w:t>
            </w:r>
            <w:r w:rsidRPr="00560FE3">
              <w:rPr>
                <w:b w:val="0"/>
                <w:sz w:val="16"/>
              </w:rPr>
              <w:t>net zo responsief als ziekte-specifieke instrumenten omdat ze relevante vragen voor de patiënt selecteren uit een item bank en hierdoor preciezer kunnen meten.</w:t>
            </w:r>
          </w:p>
          <w:p w14:paraId="45C41CD8" w14:textId="77777777" w:rsidR="002D0CAA" w:rsidRPr="00560FE3" w:rsidRDefault="002D0CAA" w:rsidP="002D0CAA">
            <w:pPr>
              <w:spacing w:after="120" w:line="240" w:lineRule="auto"/>
              <w:rPr>
                <w:b w:val="0"/>
                <w:bCs w:val="0"/>
                <w:sz w:val="16"/>
              </w:rPr>
            </w:pPr>
            <w:r w:rsidRPr="00560FE3">
              <w:rPr>
                <w:sz w:val="16"/>
              </w:rPr>
              <w:t>Kosten</w:t>
            </w:r>
          </w:p>
          <w:p w14:paraId="0F935A59" w14:textId="738798C6" w:rsidR="002D0CAA" w:rsidRPr="00560FE3" w:rsidRDefault="002D0CAA" w:rsidP="002D0CAA">
            <w:pPr>
              <w:spacing w:after="120" w:line="240" w:lineRule="auto"/>
              <w:rPr>
                <w:b w:val="0"/>
                <w:bCs w:val="0"/>
                <w:sz w:val="16"/>
              </w:rPr>
            </w:pPr>
            <w:r w:rsidRPr="00560FE3">
              <w:rPr>
                <w:b w:val="0"/>
                <w:bCs w:val="0"/>
                <w:sz w:val="16"/>
              </w:rPr>
              <w:t>Er zijn soms (licentie) kosten verbonden aan vragenlijsten</w:t>
            </w:r>
            <w:r w:rsidR="00D048A4">
              <w:rPr>
                <w:b w:val="0"/>
                <w:bCs w:val="0"/>
                <w:sz w:val="16"/>
              </w:rPr>
              <w:t>.</w:t>
            </w:r>
          </w:p>
        </w:tc>
        <w:tc>
          <w:tcPr>
            <w:tcW w:w="4606" w:type="dxa"/>
            <w:shd w:val="clear" w:color="auto" w:fill="auto"/>
          </w:tcPr>
          <w:p w14:paraId="22FDB90A"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b/>
                <w:sz w:val="16"/>
              </w:rPr>
            </w:pPr>
            <w:r w:rsidRPr="00560FE3">
              <w:rPr>
                <w:b/>
                <w:sz w:val="16"/>
              </w:rPr>
              <w:t>Responsiviteit</w:t>
            </w:r>
          </w:p>
          <w:p w14:paraId="7AB06AA7"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r w:rsidRPr="00560FE3">
              <w:rPr>
                <w:sz w:val="16"/>
              </w:rPr>
              <w:t xml:space="preserve">Traditionele generieke PROMs (bv SF-36, EQ-5D) zijn minder responsief van ziekte-specifieke PROMs en kunnen dus minder goed </w:t>
            </w:r>
            <w:r>
              <w:rPr>
                <w:sz w:val="16"/>
              </w:rPr>
              <w:t>effecten van behandeling meten.</w:t>
            </w:r>
          </w:p>
          <w:p w14:paraId="5CF88772"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b/>
                <w:bCs/>
                <w:sz w:val="16"/>
              </w:rPr>
            </w:pPr>
            <w:r w:rsidRPr="00560FE3">
              <w:rPr>
                <w:b/>
                <w:sz w:val="16"/>
              </w:rPr>
              <w:t>Kosten</w:t>
            </w:r>
          </w:p>
          <w:p w14:paraId="45710724"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r w:rsidRPr="00560FE3">
              <w:rPr>
                <w:sz w:val="16"/>
              </w:rPr>
              <w:t>Er zijn kosten verbonden aan CAT. Ook zijn computers nodig. Short forms zijn gratis maar minder responsief dan CATs.</w:t>
            </w:r>
          </w:p>
        </w:tc>
      </w:tr>
      <w:tr w:rsidR="002D0CAA" w:rsidRPr="00560FE3" w14:paraId="5C9E5329" w14:textId="77777777" w:rsidTr="002D0C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57192C1A" w14:textId="77777777" w:rsidR="002D0CAA" w:rsidRPr="00560FE3" w:rsidRDefault="002D0CAA" w:rsidP="002D0CAA">
            <w:pPr>
              <w:spacing w:after="120" w:line="240" w:lineRule="auto"/>
              <w:rPr>
                <w:sz w:val="16"/>
              </w:rPr>
            </w:pPr>
            <w:r w:rsidRPr="00560FE3">
              <w:rPr>
                <w:sz w:val="16"/>
              </w:rPr>
              <w:t>Vergelijkbare scores</w:t>
            </w:r>
          </w:p>
          <w:p w14:paraId="7BBDC9BE" w14:textId="460421B4" w:rsidR="002D0CAA" w:rsidRPr="00560FE3" w:rsidRDefault="002D0CAA" w:rsidP="002D0CAA">
            <w:pPr>
              <w:spacing w:after="120" w:line="240" w:lineRule="auto"/>
              <w:rPr>
                <w:b w:val="0"/>
                <w:sz w:val="16"/>
              </w:rPr>
            </w:pPr>
            <w:r w:rsidRPr="00560FE3">
              <w:rPr>
                <w:b w:val="0"/>
                <w:sz w:val="16"/>
              </w:rPr>
              <w:t>Met generieke PROMs kunnen scores tussen patiënten(groepen) direct vergeleken worden</w:t>
            </w:r>
            <w:r w:rsidR="00D048A4">
              <w:rPr>
                <w:b w:val="0"/>
                <w:sz w:val="16"/>
              </w:rPr>
              <w:t>.</w:t>
            </w:r>
          </w:p>
        </w:tc>
        <w:tc>
          <w:tcPr>
            <w:tcW w:w="4606" w:type="dxa"/>
            <w:shd w:val="clear" w:color="auto" w:fill="auto"/>
          </w:tcPr>
          <w:p w14:paraId="3AF1783B" w14:textId="77777777" w:rsidR="002D0CAA" w:rsidRPr="00560FE3" w:rsidRDefault="002D0CAA" w:rsidP="002D0CAA">
            <w:pPr>
              <w:spacing w:after="120" w:line="240" w:lineRule="auto"/>
              <w:cnfStyle w:val="000000100000" w:firstRow="0" w:lastRow="0" w:firstColumn="0" w:lastColumn="0" w:oddVBand="0" w:evenVBand="0" w:oddHBand="1" w:evenHBand="0" w:firstRowFirstColumn="0" w:firstRowLastColumn="0" w:lastRowFirstColumn="0" w:lastRowLastColumn="0"/>
              <w:rPr>
                <w:sz w:val="16"/>
              </w:rPr>
            </w:pPr>
          </w:p>
        </w:tc>
      </w:tr>
      <w:tr w:rsidR="002D0CAA" w:rsidRPr="00560FE3" w14:paraId="4203B276" w14:textId="77777777" w:rsidTr="002D0CAA">
        <w:tc>
          <w:tcPr>
            <w:cnfStyle w:val="001000000000" w:firstRow="0" w:lastRow="0" w:firstColumn="1" w:lastColumn="0" w:oddVBand="0" w:evenVBand="0" w:oddHBand="0" w:evenHBand="0" w:firstRowFirstColumn="0" w:firstRowLastColumn="0" w:lastRowFirstColumn="0" w:lastRowLastColumn="0"/>
            <w:tcW w:w="4606" w:type="dxa"/>
            <w:shd w:val="clear" w:color="auto" w:fill="auto"/>
          </w:tcPr>
          <w:p w14:paraId="40E94308" w14:textId="77777777" w:rsidR="002D0CAA" w:rsidRPr="00560FE3" w:rsidRDefault="002D0CAA" w:rsidP="002D0CAA">
            <w:pPr>
              <w:spacing w:after="120" w:line="240" w:lineRule="auto"/>
              <w:rPr>
                <w:sz w:val="16"/>
              </w:rPr>
            </w:pPr>
            <w:r w:rsidRPr="00560FE3">
              <w:rPr>
                <w:sz w:val="16"/>
              </w:rPr>
              <w:t>Eén meetschaal</w:t>
            </w:r>
          </w:p>
          <w:p w14:paraId="4FBD5C67" w14:textId="77777777" w:rsidR="002D0CAA" w:rsidRPr="00560FE3" w:rsidRDefault="002D0CAA" w:rsidP="002D0CAA">
            <w:pPr>
              <w:spacing w:after="120" w:line="240" w:lineRule="auto"/>
              <w:rPr>
                <w:b w:val="0"/>
                <w:sz w:val="16"/>
              </w:rPr>
            </w:pPr>
            <w:r w:rsidRPr="00560FE3">
              <w:rPr>
                <w:b w:val="0"/>
                <w:sz w:val="16"/>
              </w:rPr>
              <w:t>Met moderne analyses (IRT) kunnen</w:t>
            </w:r>
            <w:r w:rsidRPr="00560FE3">
              <w:rPr>
                <w:sz w:val="16"/>
              </w:rPr>
              <w:t xml:space="preserve"> </w:t>
            </w:r>
            <w:r w:rsidRPr="00560FE3">
              <w:rPr>
                <w:b w:val="0"/>
                <w:sz w:val="16"/>
              </w:rPr>
              <w:t>generieke en ziekte-specifieke PROMs op een zelfde meetschaal (common metric) worden gescoord, waardoor scores vergelijkbaar worden.</w:t>
            </w:r>
          </w:p>
        </w:tc>
        <w:tc>
          <w:tcPr>
            <w:tcW w:w="4606" w:type="dxa"/>
            <w:shd w:val="clear" w:color="auto" w:fill="auto"/>
          </w:tcPr>
          <w:p w14:paraId="2E8EB4BC"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b/>
                <w:sz w:val="16"/>
              </w:rPr>
            </w:pPr>
            <w:r w:rsidRPr="00560FE3">
              <w:rPr>
                <w:b/>
                <w:sz w:val="16"/>
              </w:rPr>
              <w:t>Eén meetschaal</w:t>
            </w:r>
          </w:p>
          <w:p w14:paraId="33B8578E" w14:textId="77777777" w:rsidR="002D0CAA" w:rsidRPr="00560FE3" w:rsidRDefault="002D0CAA" w:rsidP="002D0CAA">
            <w:pPr>
              <w:spacing w:after="120" w:line="240" w:lineRule="auto"/>
              <w:cnfStyle w:val="000000000000" w:firstRow="0" w:lastRow="0" w:firstColumn="0" w:lastColumn="0" w:oddVBand="0" w:evenVBand="0" w:oddHBand="0" w:evenHBand="0" w:firstRowFirstColumn="0" w:firstRowLastColumn="0" w:lastRowFirstColumn="0" w:lastRowLastColumn="0"/>
              <w:rPr>
                <w:sz w:val="16"/>
              </w:rPr>
            </w:pPr>
            <w:r w:rsidRPr="00560FE3">
              <w:rPr>
                <w:sz w:val="16"/>
              </w:rPr>
              <w:t>Met moderne analyses (IRT)</w:t>
            </w:r>
            <w:r w:rsidRPr="00560FE3">
              <w:rPr>
                <w:b/>
                <w:sz w:val="16"/>
              </w:rPr>
              <w:t xml:space="preserve"> </w:t>
            </w:r>
            <w:r w:rsidRPr="00560FE3">
              <w:rPr>
                <w:sz w:val="16"/>
              </w:rPr>
              <w:t>kunnen scores van ziekte-specifieke PROMs worden omgerekend naar een generieke meetschaal (common metric) waardoor scores vergelijkbaar worden.</w:t>
            </w:r>
          </w:p>
        </w:tc>
      </w:tr>
    </w:tbl>
    <w:p w14:paraId="22E22479" w14:textId="77777777" w:rsidR="002D0CAA" w:rsidRDefault="002D0CAA" w:rsidP="002D0CAA">
      <w:pPr>
        <w:spacing w:after="120" w:line="240" w:lineRule="auto"/>
      </w:pPr>
      <w:r>
        <w:t xml:space="preserve">  </w:t>
      </w:r>
    </w:p>
    <w:p w14:paraId="589DF3FF" w14:textId="77777777" w:rsidR="002D0CAA" w:rsidRDefault="002D0CAA" w:rsidP="002D0CAA">
      <w:pPr>
        <w:pStyle w:val="Tekstzonderopmaak"/>
        <w:spacing w:after="120"/>
        <w:rPr>
          <w:rFonts w:ascii="Verdana" w:hAnsi="Verdana"/>
          <w:szCs w:val="20"/>
        </w:rPr>
      </w:pPr>
    </w:p>
    <w:p w14:paraId="3EA666C3" w14:textId="77777777" w:rsidR="002D0CAA" w:rsidRDefault="002D0CAA" w:rsidP="002D0CAA">
      <w:pPr>
        <w:spacing w:after="120" w:line="240" w:lineRule="auto"/>
        <w:rPr>
          <w:szCs w:val="18"/>
        </w:rPr>
      </w:pPr>
    </w:p>
    <w:p w14:paraId="10C11A9D" w14:textId="77777777" w:rsidR="002D0CAA" w:rsidRDefault="002D0CAA" w:rsidP="002D0CAA">
      <w:pPr>
        <w:spacing w:after="120" w:line="240" w:lineRule="auto"/>
        <w:rPr>
          <w:szCs w:val="18"/>
        </w:rPr>
      </w:pPr>
    </w:p>
    <w:p w14:paraId="3CF414B6" w14:textId="77777777" w:rsidR="00690305" w:rsidRDefault="00690305" w:rsidP="00ED4AEE">
      <w:pPr>
        <w:spacing w:after="120" w:line="240" w:lineRule="auto"/>
        <w:rPr>
          <w:szCs w:val="18"/>
        </w:rPr>
      </w:pPr>
    </w:p>
    <w:p w14:paraId="51467C85" w14:textId="77777777" w:rsidR="002D0CAA" w:rsidRDefault="002D0CAA" w:rsidP="00ED4AEE">
      <w:pPr>
        <w:spacing w:after="120" w:line="240" w:lineRule="auto"/>
        <w:rPr>
          <w:szCs w:val="18"/>
        </w:rPr>
      </w:pPr>
    </w:p>
    <w:p w14:paraId="59104897" w14:textId="4CF17D9B" w:rsidR="009277F4" w:rsidRDefault="009277F4" w:rsidP="00304E35">
      <w:pPr>
        <w:spacing w:after="120" w:line="240" w:lineRule="auto"/>
        <w:rPr>
          <w:rFonts w:cs="Verdana"/>
          <w:szCs w:val="18"/>
        </w:rPr>
      </w:pPr>
    </w:p>
    <w:p w14:paraId="0BFB42A8" w14:textId="77777777" w:rsidR="00870CC6" w:rsidRDefault="00870CC6" w:rsidP="00304E35">
      <w:pPr>
        <w:spacing w:after="120" w:line="240" w:lineRule="auto"/>
        <w:rPr>
          <w:rFonts w:cs="Verdana"/>
          <w:szCs w:val="18"/>
        </w:rPr>
        <w:sectPr w:rsidR="00870CC6" w:rsidSect="00FD7059">
          <w:pgSz w:w="11906" w:h="16838"/>
          <w:pgMar w:top="1843" w:right="1418" w:bottom="1702" w:left="1418" w:header="709" w:footer="709" w:gutter="0"/>
          <w:cols w:space="708"/>
          <w:titlePg/>
          <w:docGrid w:linePitch="360"/>
        </w:sectPr>
      </w:pPr>
    </w:p>
    <w:p w14:paraId="676C7235" w14:textId="193E742B" w:rsidR="009D50BD" w:rsidRDefault="009D50BD" w:rsidP="00304E35">
      <w:pPr>
        <w:spacing w:after="120" w:line="240" w:lineRule="auto"/>
        <w:rPr>
          <w:rFonts w:cs="Verdana"/>
          <w:szCs w:val="18"/>
        </w:rPr>
      </w:pPr>
    </w:p>
    <w:p w14:paraId="3827EA86" w14:textId="6D2EAAAB" w:rsidR="00870CC6" w:rsidRDefault="00870CC6" w:rsidP="00304E35">
      <w:pPr>
        <w:spacing w:after="120" w:line="240" w:lineRule="auto"/>
        <w:rPr>
          <w:rFonts w:cs="Verdana"/>
          <w:szCs w:val="18"/>
        </w:rPr>
      </w:pPr>
    </w:p>
    <w:p w14:paraId="70C38A81" w14:textId="77777777" w:rsidR="00F11E34" w:rsidRDefault="00C612BF" w:rsidP="00C612BF">
      <w:pPr>
        <w:pStyle w:val="Stijl1"/>
        <w:tabs>
          <w:tab w:val="clear" w:pos="0"/>
        </w:tabs>
        <w:ind w:left="0" w:firstLine="0"/>
      </w:pPr>
      <w:r w:rsidRPr="00C612BF">
        <w:t xml:space="preserve">Leden van de Werkgroep PROMs en PREMs </w:t>
      </w:r>
    </w:p>
    <w:p w14:paraId="32564FBE" w14:textId="35F76E5C" w:rsidR="00C612BF" w:rsidRPr="00F11E34" w:rsidRDefault="00F11E34" w:rsidP="00C612BF">
      <w:pPr>
        <w:pStyle w:val="Stijl1"/>
        <w:tabs>
          <w:tab w:val="clear" w:pos="0"/>
        </w:tabs>
        <w:ind w:left="0" w:firstLine="0"/>
        <w:rPr>
          <w:b w:val="0"/>
        </w:rPr>
      </w:pPr>
      <w:r w:rsidRPr="00F11E34">
        <w:rPr>
          <w:b w:val="0"/>
        </w:rPr>
        <w:t>S</w:t>
      </w:r>
      <w:r w:rsidR="00C612BF" w:rsidRPr="00F11E34">
        <w:rPr>
          <w:b w:val="0"/>
        </w:rPr>
        <w:t>eptember 2019</w:t>
      </w:r>
    </w:p>
    <w:p w14:paraId="6D56CB95" w14:textId="77777777" w:rsidR="00C612BF" w:rsidRDefault="00C612BF" w:rsidP="00C612BF">
      <w:pPr>
        <w:pStyle w:val="Stijl1"/>
        <w:tabs>
          <w:tab w:val="clear" w:pos="0"/>
        </w:tabs>
        <w:ind w:left="0" w:firstLine="0"/>
        <w:rPr>
          <w:b w:val="0"/>
          <w:color w:val="auto"/>
          <w:sz w:val="18"/>
          <w:szCs w:val="18"/>
        </w:rPr>
      </w:pPr>
    </w:p>
    <w:p w14:paraId="5A4327D9" w14:textId="6CF77BD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Harald Vonkeman</w:t>
      </w:r>
      <w:r>
        <w:rPr>
          <w:b w:val="0"/>
          <w:color w:val="auto"/>
          <w:sz w:val="18"/>
          <w:szCs w:val="18"/>
        </w:rPr>
        <w:t xml:space="preserve"> (vz)</w:t>
      </w:r>
    </w:p>
    <w:p w14:paraId="5D5C9116"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Caroline Terwee</w:t>
      </w:r>
      <w:r>
        <w:rPr>
          <w:b w:val="0"/>
          <w:color w:val="auto"/>
          <w:sz w:val="18"/>
          <w:szCs w:val="18"/>
        </w:rPr>
        <w:t xml:space="preserve"> (vz)</w:t>
      </w:r>
    </w:p>
    <w:p w14:paraId="4336F05A"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Annemarie de Bruijn</w:t>
      </w:r>
    </w:p>
    <w:p w14:paraId="2DAF9419"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Anouschka Rozendaal</w:t>
      </w:r>
    </w:p>
    <w:p w14:paraId="43D15009"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Barbara van Leiden</w:t>
      </w:r>
    </w:p>
    <w:p w14:paraId="4FF831A6"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Bart van Bruggen</w:t>
      </w:r>
    </w:p>
    <w:p w14:paraId="7F9598F9"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Bert Geertsma</w:t>
      </w:r>
    </w:p>
    <w:p w14:paraId="291A8956"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 xml:space="preserve">Charlotte Gaasterland </w:t>
      </w:r>
    </w:p>
    <w:p w14:paraId="7A136BE6"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Christine Cramer - van der Welle</w:t>
      </w:r>
    </w:p>
    <w:p w14:paraId="561F5795"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Coco Levendag</w:t>
      </w:r>
    </w:p>
    <w:p w14:paraId="0B6FC0E1"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Daan Rooijmans</w:t>
      </w:r>
    </w:p>
    <w:p w14:paraId="594731BB"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Dolf de Boer</w:t>
      </w:r>
    </w:p>
    <w:p w14:paraId="1B4BC367"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Ewout Smit</w:t>
      </w:r>
    </w:p>
    <w:p w14:paraId="4494128C"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Hileen Boosman</w:t>
      </w:r>
    </w:p>
    <w:p w14:paraId="7F984D50"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Hiske Ernst-Smelt</w:t>
      </w:r>
    </w:p>
    <w:p w14:paraId="10DAE8B5"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Ilse Hoogendijk</w:t>
      </w:r>
    </w:p>
    <w:p w14:paraId="391E17EF"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Ineke Lokker</w:t>
      </w:r>
    </w:p>
    <w:p w14:paraId="5288FDCC"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Jos Kroon</w:t>
      </w:r>
    </w:p>
    <w:p w14:paraId="6C7D4A02"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Katinka van Boxtel-Randewijk</w:t>
      </w:r>
    </w:p>
    <w:p w14:paraId="1D8D12D5"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Lindsey Lindhoud</w:t>
      </w:r>
    </w:p>
    <w:p w14:paraId="481842A1"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Marico van Leeuwe</w:t>
      </w:r>
      <w:r w:rsidRPr="00001F1E">
        <w:rPr>
          <w:b w:val="0"/>
          <w:color w:val="auto"/>
          <w:sz w:val="18"/>
          <w:szCs w:val="18"/>
        </w:rPr>
        <w:cr/>
        <w:t>Marilou Muris</w:t>
      </w:r>
    </w:p>
    <w:p w14:paraId="65C0FEBE"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Marina Tol</w:t>
      </w:r>
    </w:p>
    <w:p w14:paraId="37F99A36"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Marleen Harkes</w:t>
      </w:r>
    </w:p>
    <w:p w14:paraId="7D9DE5A0"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Marlie Oosterik</w:t>
      </w:r>
    </w:p>
    <w:p w14:paraId="2D7F2D6D"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Marloes Zuidgeest</w:t>
      </w:r>
    </w:p>
    <w:p w14:paraId="02FE83A5" w14:textId="77777777" w:rsidR="00C612BF" w:rsidRPr="00633EBD" w:rsidRDefault="00C612BF" w:rsidP="00C612BF">
      <w:pPr>
        <w:pStyle w:val="Stijl1"/>
        <w:tabs>
          <w:tab w:val="clear" w:pos="0"/>
        </w:tabs>
        <w:ind w:left="0" w:firstLine="0"/>
        <w:rPr>
          <w:b w:val="0"/>
          <w:color w:val="auto"/>
          <w:sz w:val="18"/>
          <w:szCs w:val="18"/>
        </w:rPr>
      </w:pPr>
      <w:r w:rsidRPr="00633EBD">
        <w:rPr>
          <w:b w:val="0"/>
          <w:color w:val="auto"/>
          <w:sz w:val="18"/>
          <w:szCs w:val="18"/>
        </w:rPr>
        <w:t>Mirthe Groothuis</w:t>
      </w:r>
    </w:p>
    <w:p w14:paraId="790D0AA2" w14:textId="77777777" w:rsidR="00C612BF" w:rsidRPr="00633EBD" w:rsidRDefault="00C612BF" w:rsidP="00C612BF">
      <w:pPr>
        <w:pStyle w:val="Stijl1"/>
        <w:tabs>
          <w:tab w:val="clear" w:pos="0"/>
        </w:tabs>
        <w:ind w:left="0" w:firstLine="0"/>
        <w:rPr>
          <w:b w:val="0"/>
          <w:color w:val="auto"/>
          <w:sz w:val="18"/>
          <w:szCs w:val="18"/>
        </w:rPr>
      </w:pPr>
      <w:r w:rsidRPr="00633EBD">
        <w:rPr>
          <w:b w:val="0"/>
          <w:color w:val="auto"/>
          <w:sz w:val="18"/>
          <w:szCs w:val="18"/>
        </w:rPr>
        <w:t>Nicky Narraina</w:t>
      </w:r>
    </w:p>
    <w:p w14:paraId="045DE3D1" w14:textId="77777777" w:rsidR="00C612BF" w:rsidRPr="00633EBD" w:rsidRDefault="00C612BF" w:rsidP="00C612BF">
      <w:pPr>
        <w:pStyle w:val="Stijl1"/>
        <w:tabs>
          <w:tab w:val="clear" w:pos="0"/>
        </w:tabs>
        <w:ind w:left="0" w:firstLine="0"/>
        <w:rPr>
          <w:b w:val="0"/>
          <w:color w:val="auto"/>
          <w:sz w:val="18"/>
          <w:szCs w:val="18"/>
        </w:rPr>
      </w:pPr>
      <w:r w:rsidRPr="00633EBD">
        <w:rPr>
          <w:b w:val="0"/>
          <w:color w:val="auto"/>
          <w:sz w:val="18"/>
          <w:szCs w:val="18"/>
        </w:rPr>
        <w:t>Onno Guicherit</w:t>
      </w:r>
    </w:p>
    <w:p w14:paraId="20F96FD1"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Pascale van der Kallen-Bierman</w:t>
      </w:r>
    </w:p>
    <w:p w14:paraId="1C4362D2"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Sabine Veldhuis</w:t>
      </w:r>
    </w:p>
    <w:p w14:paraId="6032C71D"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Samyra Keus</w:t>
      </w:r>
    </w:p>
    <w:p w14:paraId="170D7F8D"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 xml:space="preserve">Sandra Beurskens </w:t>
      </w:r>
    </w:p>
    <w:p w14:paraId="7BE2F9CB"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Saskia de Mare</w:t>
      </w:r>
    </w:p>
    <w:p w14:paraId="4D95DC14"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 xml:space="preserve">Simone van Dulmen </w:t>
      </w:r>
    </w:p>
    <w:p w14:paraId="0928C482" w14:textId="7777777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Sufia Amini</w:t>
      </w:r>
    </w:p>
    <w:p w14:paraId="7C076F83" w14:textId="6CD520B7" w:rsidR="00C612BF" w:rsidRPr="00001F1E" w:rsidRDefault="00C612BF" w:rsidP="00C612BF">
      <w:pPr>
        <w:pStyle w:val="Stijl1"/>
        <w:tabs>
          <w:tab w:val="clear" w:pos="0"/>
        </w:tabs>
        <w:ind w:left="0" w:firstLine="0"/>
        <w:rPr>
          <w:b w:val="0"/>
          <w:color w:val="auto"/>
          <w:sz w:val="18"/>
          <w:szCs w:val="18"/>
        </w:rPr>
      </w:pPr>
      <w:r w:rsidRPr="00001F1E">
        <w:rPr>
          <w:b w:val="0"/>
          <w:color w:val="auto"/>
          <w:sz w:val="18"/>
          <w:szCs w:val="18"/>
        </w:rPr>
        <w:t>Erik-Jan Haan</w:t>
      </w:r>
    </w:p>
    <w:sectPr w:rsidR="00C612BF" w:rsidRPr="00001F1E" w:rsidSect="00C612BF">
      <w:footerReference w:type="default" r:id="rId35"/>
      <w:pgSz w:w="11906" w:h="16838"/>
      <w:pgMar w:top="1843" w:right="1418" w:bottom="1702"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898CB" w16cid:durableId="21211758"/>
  <w16cid:commentId w16cid:paraId="0C9ACAFC" w16cid:durableId="21211842"/>
  <w16cid:commentId w16cid:paraId="29F6A643" w16cid:durableId="21211929"/>
  <w16cid:commentId w16cid:paraId="52027862" w16cid:durableId="21211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819B5" w14:textId="77777777" w:rsidR="00C0610C" w:rsidRDefault="00C0610C" w:rsidP="00B371CC">
      <w:pPr>
        <w:spacing w:line="240" w:lineRule="auto"/>
      </w:pPr>
      <w:r>
        <w:separator/>
      </w:r>
    </w:p>
  </w:endnote>
  <w:endnote w:type="continuationSeparator" w:id="0">
    <w:p w14:paraId="1CA97D2D" w14:textId="77777777" w:rsidR="00C0610C" w:rsidRDefault="00C0610C" w:rsidP="00B371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584D3" w14:textId="590926DC" w:rsidR="00C0610C" w:rsidRDefault="00C0610C" w:rsidP="00B371CC">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1416" w:firstLine="708"/>
      <w:rPr>
        <w:rFonts w:ascii="Calibri" w:hAnsi="Calibri" w:cs="Calibri"/>
        <w:i/>
        <w:iCs/>
        <w:color w:val="F16656"/>
        <w:sz w:val="22"/>
        <w:szCs w:val="22"/>
      </w:rPr>
    </w:pPr>
    <w:r>
      <w:rPr>
        <w:noProof/>
      </w:rPr>
      <w:drawing>
        <wp:anchor distT="0" distB="0" distL="114300" distR="114300" simplePos="0" relativeHeight="251658240" behindDoc="0" locked="0" layoutInCell="1" allowOverlap="1" wp14:anchorId="76516DEE" wp14:editId="2F945B67">
          <wp:simplePos x="0" y="0"/>
          <wp:positionH relativeFrom="margin">
            <wp:posOffset>9525</wp:posOffset>
          </wp:positionH>
          <wp:positionV relativeFrom="paragraph">
            <wp:posOffset>-117475</wp:posOffset>
          </wp:positionV>
          <wp:extent cx="1295392" cy="723900"/>
          <wp:effectExtent l="0" t="0" r="0" b="0"/>
          <wp:wrapNone/>
          <wp:docPr id="15" name="Picture 1" descr="C:\Users\ZZS\Dropbox\LINNEAN LOGO'S EN MATERIALEN\LOGO TRANSPARANT PNG\LINNEAN_logo_LR_300x150pixels_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ZZS\Dropbox\LINNEAN LOGO'S EN MATERIALEN\LOGO TRANSPARANT PNG\LINNEAN_logo_LR_300x150pixels_PNG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392" cy="723900"/>
                  </a:xfrm>
                  <a:prstGeom prst="rect">
                    <a:avLst/>
                  </a:prstGeom>
                  <a:noFill/>
                </pic:spPr>
              </pic:pic>
            </a:graphicData>
          </a:graphic>
          <wp14:sizeRelH relativeFrom="margin">
            <wp14:pctWidth>0</wp14:pctWidth>
          </wp14:sizeRelH>
          <wp14:sizeRelV relativeFrom="margin">
            <wp14:pctHeight>0</wp14:pctHeight>
          </wp14:sizeRelV>
        </wp:anchor>
      </w:drawing>
    </w:r>
  </w:p>
  <w:p w14:paraId="324B0C5E" w14:textId="2D63CB0C" w:rsidR="00C0610C" w:rsidRPr="00B371CC" w:rsidRDefault="00C0610C" w:rsidP="007F301C">
    <w:pPr>
      <w:pStyle w:val="Voettekst"/>
      <w:rPr>
        <w:color w:val="F16656"/>
      </w:rPr>
    </w:pPr>
    <w:r>
      <w:rPr>
        <w:rFonts w:ascii="Calibri" w:hAnsi="Calibri" w:cs="Calibri"/>
        <w:i/>
        <w:iCs/>
        <w:color w:val="F16656"/>
        <w:sz w:val="22"/>
        <w:szCs w:val="22"/>
      </w:rPr>
      <w:t xml:space="preserve">                                  </w:t>
    </w:r>
    <w:r w:rsidRPr="00B371CC">
      <w:rPr>
        <w:rFonts w:ascii="Calibri" w:hAnsi="Calibri" w:cs="Calibri"/>
        <w:i/>
        <w:iCs/>
        <w:color w:val="F16656"/>
        <w:sz w:val="22"/>
        <w:szCs w:val="22"/>
      </w:rPr>
      <w:t>werkgroep PROMs en PREMs</w:t>
    </w:r>
    <w:r>
      <w:rPr>
        <w:rFonts w:ascii="Calibri" w:hAnsi="Calibri" w:cs="Calibri"/>
        <w:i/>
        <w:iCs/>
        <w:color w:val="F16656"/>
        <w:sz w:val="22"/>
        <w:szCs w:val="22"/>
      </w:rPr>
      <w:t xml:space="preserve">                                                                              </w:t>
    </w:r>
    <w:sdt>
      <w:sdtPr>
        <w:id w:val="-198017016"/>
        <w:docPartObj>
          <w:docPartGallery w:val="Page Numbers (Bottom of Page)"/>
          <w:docPartUnique/>
        </w:docPartObj>
      </w:sdtPr>
      <w:sdtEndPr>
        <w:rPr>
          <w:color w:val="F16656"/>
        </w:rPr>
      </w:sdtEndPr>
      <w:sdtContent>
        <w:r w:rsidRPr="00B371CC">
          <w:rPr>
            <w:color w:val="F16656"/>
          </w:rPr>
          <w:fldChar w:fldCharType="begin"/>
        </w:r>
        <w:r w:rsidRPr="00B371CC">
          <w:rPr>
            <w:color w:val="F16656"/>
          </w:rPr>
          <w:instrText>PAGE   \* MERGEFORMAT</w:instrText>
        </w:r>
        <w:r w:rsidRPr="00B371CC">
          <w:rPr>
            <w:color w:val="F16656"/>
          </w:rPr>
          <w:fldChar w:fldCharType="separate"/>
        </w:r>
        <w:r w:rsidR="007904B9">
          <w:rPr>
            <w:noProof/>
            <w:color w:val="F16656"/>
          </w:rPr>
          <w:t>22</w:t>
        </w:r>
        <w:r w:rsidRPr="00B371CC">
          <w:rPr>
            <w:color w:val="F16656"/>
          </w:rPr>
          <w:fldChar w:fldCharType="end"/>
        </w:r>
      </w:sdtContent>
    </w:sdt>
  </w:p>
  <w:p w14:paraId="645F66A2" w14:textId="12BDD4ED" w:rsidR="00C0610C" w:rsidRPr="00B371CC" w:rsidRDefault="00C0610C" w:rsidP="00B371CC">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rPr>
        <w:rFonts w:ascii="Calibri" w:hAnsi="Calibri" w:cs="Calibri"/>
        <w:i/>
        <w:iCs/>
        <w:color w:val="F1665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980857"/>
      <w:docPartObj>
        <w:docPartGallery w:val="Page Numbers (Bottom of Page)"/>
        <w:docPartUnique/>
      </w:docPartObj>
    </w:sdtPr>
    <w:sdtEndPr>
      <w:rPr>
        <w:color w:val="F16656"/>
      </w:rPr>
    </w:sdtEndPr>
    <w:sdtContent>
      <w:p w14:paraId="0B28EF03" w14:textId="5DA0D119" w:rsidR="00C0610C" w:rsidRPr="00B371CC" w:rsidRDefault="00C0610C">
        <w:pPr>
          <w:pStyle w:val="Voettekst"/>
          <w:jc w:val="right"/>
          <w:rPr>
            <w:color w:val="F16656"/>
          </w:rPr>
        </w:pPr>
        <w:r w:rsidRPr="00B371CC">
          <w:rPr>
            <w:color w:val="F16656"/>
          </w:rPr>
          <w:fldChar w:fldCharType="begin"/>
        </w:r>
        <w:r w:rsidRPr="00B371CC">
          <w:rPr>
            <w:color w:val="F16656"/>
          </w:rPr>
          <w:instrText>PAGE   \* MERGEFORMAT</w:instrText>
        </w:r>
        <w:r w:rsidRPr="00B371CC">
          <w:rPr>
            <w:color w:val="F16656"/>
          </w:rPr>
          <w:fldChar w:fldCharType="separate"/>
        </w:r>
        <w:r w:rsidR="007904B9">
          <w:rPr>
            <w:noProof/>
            <w:color w:val="F16656"/>
          </w:rPr>
          <w:t>23</w:t>
        </w:r>
        <w:r w:rsidRPr="00B371CC">
          <w:rPr>
            <w:color w:val="F16656"/>
          </w:rPr>
          <w:fldChar w:fldCharType="end"/>
        </w:r>
      </w:p>
    </w:sdtContent>
  </w:sdt>
  <w:p w14:paraId="0F5E8CDF" w14:textId="77777777" w:rsidR="00C0610C" w:rsidRDefault="00C061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328396"/>
      <w:docPartObj>
        <w:docPartGallery w:val="Page Numbers (Bottom of Page)"/>
        <w:docPartUnique/>
      </w:docPartObj>
    </w:sdtPr>
    <w:sdtEndPr>
      <w:rPr>
        <w:b/>
        <w:sz w:val="20"/>
      </w:rPr>
    </w:sdtEndPr>
    <w:sdtContent>
      <w:p w14:paraId="05C73BAA" w14:textId="176E2345" w:rsidR="00C0610C" w:rsidRPr="00073972" w:rsidRDefault="00C0610C">
        <w:pPr>
          <w:pStyle w:val="Voettekst"/>
          <w:jc w:val="right"/>
          <w:rPr>
            <w:b/>
            <w:sz w:val="20"/>
          </w:rPr>
        </w:pPr>
        <w:r w:rsidRPr="00073972">
          <w:rPr>
            <w:b/>
            <w:noProof/>
            <w:color w:val="EB6F62"/>
            <w:sz w:val="20"/>
          </w:rPr>
          <w:drawing>
            <wp:anchor distT="0" distB="0" distL="114300" distR="114300" simplePos="0" relativeHeight="251660288" behindDoc="0" locked="0" layoutInCell="1" allowOverlap="1" wp14:anchorId="3DBF1D9B" wp14:editId="67DF96ED">
              <wp:simplePos x="0" y="0"/>
              <wp:positionH relativeFrom="column">
                <wp:posOffset>-709588</wp:posOffset>
              </wp:positionH>
              <wp:positionV relativeFrom="paragraph">
                <wp:posOffset>-385201</wp:posOffset>
              </wp:positionV>
              <wp:extent cx="1637713" cy="818857"/>
              <wp:effectExtent l="0" t="0" r="0" b="0"/>
              <wp:wrapNone/>
              <wp:docPr id="14" name="Afbeelding 14" descr="C:\Users\ZZS\Dropbox\LINNEAN LOGO'S EN MATERIALEN\LOGO TRANSPARANT PNG\LINNEAN_logo_LR_300x150pixels_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ZS\Dropbox\LINNEAN LOGO'S EN MATERIALEN\LOGO TRANSPARANT PNG\LINNEAN_logo_LR_300x150pixels_PNG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713" cy="8188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3972">
          <w:rPr>
            <w:b/>
            <w:color w:val="EB6F62"/>
            <w:sz w:val="20"/>
          </w:rPr>
          <w:fldChar w:fldCharType="begin"/>
        </w:r>
        <w:r w:rsidRPr="00073972">
          <w:rPr>
            <w:b/>
            <w:color w:val="EB6F62"/>
            <w:sz w:val="20"/>
          </w:rPr>
          <w:instrText>PAGE   \* MERGEFORMAT</w:instrText>
        </w:r>
        <w:r w:rsidRPr="00073972">
          <w:rPr>
            <w:b/>
            <w:color w:val="EB6F62"/>
            <w:sz w:val="20"/>
          </w:rPr>
          <w:fldChar w:fldCharType="separate"/>
        </w:r>
        <w:r>
          <w:rPr>
            <w:b/>
            <w:noProof/>
            <w:color w:val="EB6F62"/>
            <w:sz w:val="20"/>
          </w:rPr>
          <w:t>18</w:t>
        </w:r>
        <w:r w:rsidRPr="00073972">
          <w:rPr>
            <w:b/>
            <w:color w:val="EB6F62"/>
            <w:sz w:val="20"/>
          </w:rPr>
          <w:fldChar w:fldCharType="end"/>
        </w:r>
      </w:p>
    </w:sdtContent>
  </w:sdt>
  <w:p w14:paraId="474895A4" w14:textId="77777777" w:rsidR="00C0610C" w:rsidRDefault="00C061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0728F" w14:textId="77777777" w:rsidR="00C0610C" w:rsidRDefault="00C0610C" w:rsidP="00B371CC">
      <w:pPr>
        <w:spacing w:line="240" w:lineRule="auto"/>
      </w:pPr>
      <w:r>
        <w:separator/>
      </w:r>
    </w:p>
  </w:footnote>
  <w:footnote w:type="continuationSeparator" w:id="0">
    <w:p w14:paraId="73E7569A" w14:textId="77777777" w:rsidR="00C0610C" w:rsidRDefault="00C0610C" w:rsidP="00B371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in;height:3in" o:bullet="t"/>
    </w:pict>
  </w:numPicBullet>
  <w:numPicBullet w:numPicBulletId="1">
    <w:pict>
      <v:shape id="_x0000_i1063" type="#_x0000_t75" style="width:3in;height:3in" o:bullet="t"/>
    </w:pict>
  </w:numPicBullet>
  <w:numPicBullet w:numPicBulletId="2">
    <w:pict>
      <v:shape id="_x0000_i1064" type="#_x0000_t75" style="width:3in;height:3in" o:bullet="t"/>
    </w:pict>
  </w:numPicBullet>
  <w:numPicBullet w:numPicBulletId="3">
    <w:pict>
      <v:shape id="_x0000_i1065" type="#_x0000_t75" style="width:3in;height:3in" o:bullet="t"/>
    </w:pict>
  </w:numPicBullet>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70DBA"/>
    <w:multiLevelType w:val="hybridMultilevel"/>
    <w:tmpl w:val="CCD82EFA"/>
    <w:lvl w:ilvl="0" w:tplc="0AF492F2">
      <w:numFmt w:val="bullet"/>
      <w:lvlText w:val=""/>
      <w:lvlJc w:val="left"/>
      <w:pPr>
        <w:ind w:left="720" w:hanging="360"/>
      </w:pPr>
      <w:rPr>
        <w:rFonts w:ascii="Symbol" w:eastAsia="Times New Roman" w:hAnsi="Symbol"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1F33A2"/>
    <w:multiLevelType w:val="hybridMultilevel"/>
    <w:tmpl w:val="FFF86F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B0A2E"/>
    <w:multiLevelType w:val="hybridMultilevel"/>
    <w:tmpl w:val="6DF48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9" w15:restartNumberingAfterBreak="0">
    <w:nsid w:val="352B7683"/>
    <w:multiLevelType w:val="hybridMultilevel"/>
    <w:tmpl w:val="9F786C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54D0A85"/>
    <w:multiLevelType w:val="hybridMultilevel"/>
    <w:tmpl w:val="EF0645FE"/>
    <w:lvl w:ilvl="0" w:tplc="04130001">
      <w:start w:val="1"/>
      <w:numFmt w:val="bullet"/>
      <w:lvlText w:val=""/>
      <w:lvlJc w:val="left"/>
      <w:pPr>
        <w:ind w:left="947" w:hanging="360"/>
      </w:pPr>
      <w:rPr>
        <w:rFonts w:ascii="Symbol" w:hAnsi="Symbol" w:hint="default"/>
      </w:rPr>
    </w:lvl>
    <w:lvl w:ilvl="1" w:tplc="04130003" w:tentative="1">
      <w:start w:val="1"/>
      <w:numFmt w:val="bullet"/>
      <w:lvlText w:val="o"/>
      <w:lvlJc w:val="left"/>
      <w:pPr>
        <w:ind w:left="1667" w:hanging="360"/>
      </w:pPr>
      <w:rPr>
        <w:rFonts w:ascii="Courier New" w:hAnsi="Courier New" w:cs="Courier New" w:hint="default"/>
      </w:rPr>
    </w:lvl>
    <w:lvl w:ilvl="2" w:tplc="04130005" w:tentative="1">
      <w:start w:val="1"/>
      <w:numFmt w:val="bullet"/>
      <w:lvlText w:val=""/>
      <w:lvlJc w:val="left"/>
      <w:pPr>
        <w:ind w:left="2387" w:hanging="360"/>
      </w:pPr>
      <w:rPr>
        <w:rFonts w:ascii="Wingdings" w:hAnsi="Wingdings" w:hint="default"/>
      </w:rPr>
    </w:lvl>
    <w:lvl w:ilvl="3" w:tplc="04130001" w:tentative="1">
      <w:start w:val="1"/>
      <w:numFmt w:val="bullet"/>
      <w:lvlText w:val=""/>
      <w:lvlJc w:val="left"/>
      <w:pPr>
        <w:ind w:left="3107" w:hanging="360"/>
      </w:pPr>
      <w:rPr>
        <w:rFonts w:ascii="Symbol" w:hAnsi="Symbol" w:hint="default"/>
      </w:rPr>
    </w:lvl>
    <w:lvl w:ilvl="4" w:tplc="04130003" w:tentative="1">
      <w:start w:val="1"/>
      <w:numFmt w:val="bullet"/>
      <w:lvlText w:val="o"/>
      <w:lvlJc w:val="left"/>
      <w:pPr>
        <w:ind w:left="3827" w:hanging="360"/>
      </w:pPr>
      <w:rPr>
        <w:rFonts w:ascii="Courier New" w:hAnsi="Courier New" w:cs="Courier New" w:hint="default"/>
      </w:rPr>
    </w:lvl>
    <w:lvl w:ilvl="5" w:tplc="04130005" w:tentative="1">
      <w:start w:val="1"/>
      <w:numFmt w:val="bullet"/>
      <w:lvlText w:val=""/>
      <w:lvlJc w:val="left"/>
      <w:pPr>
        <w:ind w:left="4547" w:hanging="360"/>
      </w:pPr>
      <w:rPr>
        <w:rFonts w:ascii="Wingdings" w:hAnsi="Wingdings" w:hint="default"/>
      </w:rPr>
    </w:lvl>
    <w:lvl w:ilvl="6" w:tplc="04130001" w:tentative="1">
      <w:start w:val="1"/>
      <w:numFmt w:val="bullet"/>
      <w:lvlText w:val=""/>
      <w:lvlJc w:val="left"/>
      <w:pPr>
        <w:ind w:left="5267" w:hanging="360"/>
      </w:pPr>
      <w:rPr>
        <w:rFonts w:ascii="Symbol" w:hAnsi="Symbol" w:hint="default"/>
      </w:rPr>
    </w:lvl>
    <w:lvl w:ilvl="7" w:tplc="04130003" w:tentative="1">
      <w:start w:val="1"/>
      <w:numFmt w:val="bullet"/>
      <w:lvlText w:val="o"/>
      <w:lvlJc w:val="left"/>
      <w:pPr>
        <w:ind w:left="5987" w:hanging="360"/>
      </w:pPr>
      <w:rPr>
        <w:rFonts w:ascii="Courier New" w:hAnsi="Courier New" w:cs="Courier New" w:hint="default"/>
      </w:rPr>
    </w:lvl>
    <w:lvl w:ilvl="8" w:tplc="04130005" w:tentative="1">
      <w:start w:val="1"/>
      <w:numFmt w:val="bullet"/>
      <w:lvlText w:val=""/>
      <w:lvlJc w:val="left"/>
      <w:pPr>
        <w:ind w:left="6707" w:hanging="360"/>
      </w:pPr>
      <w:rPr>
        <w:rFonts w:ascii="Wingdings" w:hAnsi="Wingdings" w:hint="default"/>
      </w:rPr>
    </w:lvl>
  </w:abstractNum>
  <w:abstractNum w:abstractNumId="11"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876FC"/>
    <w:multiLevelType w:val="hybridMultilevel"/>
    <w:tmpl w:val="B94AC39A"/>
    <w:lvl w:ilvl="0" w:tplc="04D2469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5" w15:restartNumberingAfterBreak="0">
    <w:nsid w:val="52FD78F8"/>
    <w:multiLevelType w:val="hybridMultilevel"/>
    <w:tmpl w:val="03D8D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E2472C"/>
    <w:multiLevelType w:val="hybridMultilevel"/>
    <w:tmpl w:val="2C366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E30DEC"/>
    <w:multiLevelType w:val="hybridMultilevel"/>
    <w:tmpl w:val="A9CEB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530E0E"/>
    <w:multiLevelType w:val="hybridMultilevel"/>
    <w:tmpl w:val="A64C5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E945E8"/>
    <w:multiLevelType w:val="multilevel"/>
    <w:tmpl w:val="50B6AA3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EE507F"/>
    <w:multiLevelType w:val="multilevel"/>
    <w:tmpl w:val="A9A255C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421510"/>
    <w:multiLevelType w:val="hybridMultilevel"/>
    <w:tmpl w:val="8E18B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B81086"/>
    <w:multiLevelType w:val="hybridMultilevel"/>
    <w:tmpl w:val="38D6FB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D2D0838"/>
    <w:multiLevelType w:val="hybridMultilevel"/>
    <w:tmpl w:val="A4DE6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7"/>
  </w:num>
  <w:num w:numId="3">
    <w:abstractNumId w:val="0"/>
  </w:num>
  <w:num w:numId="4">
    <w:abstractNumId w:val="5"/>
  </w:num>
  <w:num w:numId="5">
    <w:abstractNumId w:val="12"/>
  </w:num>
  <w:num w:numId="6">
    <w:abstractNumId w:val="2"/>
  </w:num>
  <w:num w:numId="7">
    <w:abstractNumId w:val="8"/>
  </w:num>
  <w:num w:numId="8">
    <w:abstractNumId w:val="1"/>
  </w:num>
  <w:num w:numId="9">
    <w:abstractNumId w:val="14"/>
  </w:num>
  <w:num w:numId="10">
    <w:abstractNumId w:val="11"/>
  </w:num>
  <w:num w:numId="11">
    <w:abstractNumId w:val="13"/>
  </w:num>
  <w:num w:numId="12">
    <w:abstractNumId w:val="3"/>
  </w:num>
  <w:num w:numId="13">
    <w:abstractNumId w:val="10"/>
  </w:num>
  <w:num w:numId="14">
    <w:abstractNumId w:val="22"/>
  </w:num>
  <w:num w:numId="15">
    <w:abstractNumId w:val="16"/>
  </w:num>
  <w:num w:numId="16">
    <w:abstractNumId w:val="19"/>
  </w:num>
  <w:num w:numId="17">
    <w:abstractNumId w:val="20"/>
  </w:num>
  <w:num w:numId="18">
    <w:abstractNumId w:val="9"/>
  </w:num>
  <w:num w:numId="19">
    <w:abstractNumId w:val="6"/>
  </w:num>
  <w:num w:numId="20">
    <w:abstractNumId w:val="4"/>
  </w:num>
  <w:num w:numId="21">
    <w:abstractNumId w:val="17"/>
  </w:num>
  <w:num w:numId="22">
    <w:abstractNumId w:val="15"/>
  </w:num>
  <w:num w:numId="23">
    <w:abstractNumId w:val="2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F4"/>
    <w:rsid w:val="00031F0C"/>
    <w:rsid w:val="00052946"/>
    <w:rsid w:val="00086A54"/>
    <w:rsid w:val="000974CB"/>
    <w:rsid w:val="000A22C8"/>
    <w:rsid w:val="000F3F0C"/>
    <w:rsid w:val="0011092B"/>
    <w:rsid w:val="00113A2C"/>
    <w:rsid w:val="00116810"/>
    <w:rsid w:val="00132FC8"/>
    <w:rsid w:val="00144001"/>
    <w:rsid w:val="0016763B"/>
    <w:rsid w:val="001C33D8"/>
    <w:rsid w:val="001C6039"/>
    <w:rsid w:val="0027028E"/>
    <w:rsid w:val="002A684C"/>
    <w:rsid w:val="002A6982"/>
    <w:rsid w:val="002B7525"/>
    <w:rsid w:val="002D0CAA"/>
    <w:rsid w:val="002F068E"/>
    <w:rsid w:val="00301B91"/>
    <w:rsid w:val="003040B2"/>
    <w:rsid w:val="00304E35"/>
    <w:rsid w:val="00327A92"/>
    <w:rsid w:val="00346D3C"/>
    <w:rsid w:val="003571DC"/>
    <w:rsid w:val="003830E8"/>
    <w:rsid w:val="00384214"/>
    <w:rsid w:val="003962F0"/>
    <w:rsid w:val="003A2622"/>
    <w:rsid w:val="003D270B"/>
    <w:rsid w:val="003F1F38"/>
    <w:rsid w:val="00405153"/>
    <w:rsid w:val="0042339B"/>
    <w:rsid w:val="0043002F"/>
    <w:rsid w:val="00437910"/>
    <w:rsid w:val="00464237"/>
    <w:rsid w:val="004C36AE"/>
    <w:rsid w:val="004F125C"/>
    <w:rsid w:val="005455C3"/>
    <w:rsid w:val="00560FE3"/>
    <w:rsid w:val="005618B7"/>
    <w:rsid w:val="0059126C"/>
    <w:rsid w:val="005A1572"/>
    <w:rsid w:val="005A4CD0"/>
    <w:rsid w:val="005A634E"/>
    <w:rsid w:val="005C1093"/>
    <w:rsid w:val="005C3DEC"/>
    <w:rsid w:val="005D6AE1"/>
    <w:rsid w:val="005E5836"/>
    <w:rsid w:val="00614454"/>
    <w:rsid w:val="00633EBD"/>
    <w:rsid w:val="006445C4"/>
    <w:rsid w:val="00654EC4"/>
    <w:rsid w:val="006727A8"/>
    <w:rsid w:val="00690305"/>
    <w:rsid w:val="006B0A2E"/>
    <w:rsid w:val="006C7D47"/>
    <w:rsid w:val="006E2A2F"/>
    <w:rsid w:val="006F1110"/>
    <w:rsid w:val="007019F0"/>
    <w:rsid w:val="00762697"/>
    <w:rsid w:val="007632B3"/>
    <w:rsid w:val="007904B9"/>
    <w:rsid w:val="007D3FF2"/>
    <w:rsid w:val="007F301C"/>
    <w:rsid w:val="008045DB"/>
    <w:rsid w:val="00862F73"/>
    <w:rsid w:val="00870CC6"/>
    <w:rsid w:val="008764EA"/>
    <w:rsid w:val="009277F4"/>
    <w:rsid w:val="009311D1"/>
    <w:rsid w:val="00947AE9"/>
    <w:rsid w:val="00977172"/>
    <w:rsid w:val="009938C7"/>
    <w:rsid w:val="009D1581"/>
    <w:rsid w:val="009D50BD"/>
    <w:rsid w:val="009E379F"/>
    <w:rsid w:val="00A159C2"/>
    <w:rsid w:val="00A45B39"/>
    <w:rsid w:val="00A50158"/>
    <w:rsid w:val="00A5666F"/>
    <w:rsid w:val="00A57CB2"/>
    <w:rsid w:val="00A57FDB"/>
    <w:rsid w:val="00A8354B"/>
    <w:rsid w:val="00AA1BAD"/>
    <w:rsid w:val="00AD3FBD"/>
    <w:rsid w:val="00AF1CD9"/>
    <w:rsid w:val="00B371CC"/>
    <w:rsid w:val="00B436F0"/>
    <w:rsid w:val="00B54FCB"/>
    <w:rsid w:val="00BA5BF6"/>
    <w:rsid w:val="00BB31D8"/>
    <w:rsid w:val="00BE2728"/>
    <w:rsid w:val="00C0325D"/>
    <w:rsid w:val="00C03EB9"/>
    <w:rsid w:val="00C0610C"/>
    <w:rsid w:val="00C1729F"/>
    <w:rsid w:val="00C17B47"/>
    <w:rsid w:val="00C25785"/>
    <w:rsid w:val="00C26262"/>
    <w:rsid w:val="00C519DC"/>
    <w:rsid w:val="00C612BF"/>
    <w:rsid w:val="00C6465D"/>
    <w:rsid w:val="00C8556D"/>
    <w:rsid w:val="00CC2172"/>
    <w:rsid w:val="00CD285B"/>
    <w:rsid w:val="00CD45DA"/>
    <w:rsid w:val="00D00EC4"/>
    <w:rsid w:val="00D03EAF"/>
    <w:rsid w:val="00D048A4"/>
    <w:rsid w:val="00D0571B"/>
    <w:rsid w:val="00D5393A"/>
    <w:rsid w:val="00E03B9C"/>
    <w:rsid w:val="00E410AB"/>
    <w:rsid w:val="00E66309"/>
    <w:rsid w:val="00E962CD"/>
    <w:rsid w:val="00EA5B93"/>
    <w:rsid w:val="00EB5D2A"/>
    <w:rsid w:val="00ED4AEE"/>
    <w:rsid w:val="00F11E34"/>
    <w:rsid w:val="00F1392C"/>
    <w:rsid w:val="00F60191"/>
    <w:rsid w:val="00F85A44"/>
    <w:rsid w:val="00F85CF0"/>
    <w:rsid w:val="00F864C6"/>
    <w:rsid w:val="00F973F4"/>
    <w:rsid w:val="00FA371A"/>
    <w:rsid w:val="00FC24CB"/>
    <w:rsid w:val="00FD7059"/>
    <w:rsid w:val="00FE4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F6CEA"/>
  <w15:chartTrackingRefBased/>
  <w15:docId w15:val="{29C087FE-EA6D-4522-A8BB-FC28070F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3EB9"/>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after="0" w:line="240" w:lineRule="atLeast"/>
    </w:pPr>
    <w:rPr>
      <w:rFonts w:ascii="Verdana" w:eastAsia="Times New Roman" w:hAnsi="Verdana" w:cs="Times New Roman"/>
      <w:sz w:val="18"/>
      <w:szCs w:val="20"/>
      <w:lang w:eastAsia="nl-NL"/>
    </w:rPr>
  </w:style>
  <w:style w:type="paragraph" w:styleId="Kop1">
    <w:name w:val="heading 1"/>
    <w:basedOn w:val="Standaard"/>
    <w:next w:val="Standaard"/>
    <w:link w:val="Kop1Char"/>
    <w:qFormat/>
    <w:rsid w:val="00C03EB9"/>
    <w:pPr>
      <w:numPr>
        <w:numId w:val="2"/>
      </w:numPr>
      <w:spacing w:line="300" w:lineRule="atLeast"/>
      <w:outlineLvl w:val="0"/>
    </w:pPr>
    <w:rPr>
      <w:sz w:val="24"/>
    </w:rPr>
  </w:style>
  <w:style w:type="paragraph" w:styleId="Kop2">
    <w:name w:val="heading 2"/>
    <w:basedOn w:val="Standaard"/>
    <w:next w:val="Standaard"/>
    <w:link w:val="Kop2Char"/>
    <w:qFormat/>
    <w:rsid w:val="00C03EB9"/>
    <w:pPr>
      <w:numPr>
        <w:ilvl w:val="1"/>
        <w:numId w:val="2"/>
      </w:numPr>
      <w:outlineLvl w:val="1"/>
    </w:pPr>
    <w:rPr>
      <w:b/>
    </w:rPr>
  </w:style>
  <w:style w:type="paragraph" w:styleId="Kop3">
    <w:name w:val="heading 3"/>
    <w:basedOn w:val="Standaard"/>
    <w:next w:val="Standaard"/>
    <w:link w:val="Kop3Char"/>
    <w:qFormat/>
    <w:rsid w:val="00C03EB9"/>
    <w:pPr>
      <w:numPr>
        <w:ilvl w:val="2"/>
        <w:numId w:val="2"/>
      </w:numPr>
      <w:tabs>
        <w:tab w:val="clear" w:pos="1109"/>
        <w:tab w:val="left" w:pos="1111"/>
      </w:tabs>
      <w:outlineLvl w:val="2"/>
    </w:pPr>
    <w:rPr>
      <w:i/>
    </w:rPr>
  </w:style>
  <w:style w:type="paragraph" w:styleId="Kop4">
    <w:name w:val="heading 4"/>
    <w:basedOn w:val="Standaard"/>
    <w:next w:val="Standaard"/>
    <w:link w:val="Kop4Char"/>
    <w:qFormat/>
    <w:rsid w:val="00C03EB9"/>
    <w:pPr>
      <w:numPr>
        <w:ilvl w:val="3"/>
        <w:numId w:val="2"/>
      </w:numPr>
      <w:tabs>
        <w:tab w:val="clear" w:pos="1109"/>
        <w:tab w:val="left" w:pos="1111"/>
      </w:tabs>
      <w:outlineLvl w:val="3"/>
    </w:pPr>
    <w:rPr>
      <w:bCs/>
      <w:szCs w:val="28"/>
    </w:rPr>
  </w:style>
  <w:style w:type="paragraph" w:styleId="Kop5">
    <w:name w:val="heading 5"/>
    <w:basedOn w:val="Standaard"/>
    <w:next w:val="Standaard"/>
    <w:link w:val="Kop5Char"/>
    <w:qFormat/>
    <w:rsid w:val="00C03EB9"/>
    <w:pPr>
      <w:outlineLvl w:val="4"/>
    </w:pPr>
    <w:rPr>
      <w:bCs/>
      <w:iCs/>
      <w:szCs w:val="26"/>
    </w:rPr>
  </w:style>
  <w:style w:type="paragraph" w:styleId="Kop6">
    <w:name w:val="heading 6"/>
    <w:basedOn w:val="Standaard"/>
    <w:next w:val="Standaard"/>
    <w:link w:val="Kop6Char"/>
    <w:qFormat/>
    <w:rsid w:val="00C03EB9"/>
    <w:pPr>
      <w:outlineLvl w:val="5"/>
    </w:pPr>
    <w:rPr>
      <w:bCs/>
      <w:szCs w:val="22"/>
    </w:rPr>
  </w:style>
  <w:style w:type="paragraph" w:styleId="Kop7">
    <w:name w:val="heading 7"/>
    <w:basedOn w:val="Standaard"/>
    <w:next w:val="Standaard"/>
    <w:link w:val="Kop7Char"/>
    <w:qFormat/>
    <w:rsid w:val="00C03EB9"/>
    <w:pPr>
      <w:outlineLvl w:val="6"/>
    </w:pPr>
  </w:style>
  <w:style w:type="paragraph" w:styleId="Kop8">
    <w:name w:val="heading 8"/>
    <w:basedOn w:val="Standaard"/>
    <w:next w:val="Standaard"/>
    <w:link w:val="Kop8Char"/>
    <w:qFormat/>
    <w:rsid w:val="00C03EB9"/>
    <w:pPr>
      <w:outlineLvl w:val="7"/>
    </w:pPr>
    <w:rPr>
      <w:iCs/>
    </w:rPr>
  </w:style>
  <w:style w:type="paragraph" w:styleId="Kop9">
    <w:name w:val="heading 9"/>
    <w:basedOn w:val="Standaard"/>
    <w:next w:val="Standaard"/>
    <w:link w:val="Kop9Char"/>
    <w:qFormat/>
    <w:rsid w:val="00C03EB9"/>
    <w:pPr>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9277F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277F4"/>
    <w:rPr>
      <w:rFonts w:asciiTheme="majorHAnsi" w:eastAsiaTheme="majorEastAsia" w:hAnsiTheme="majorHAnsi" w:cstheme="majorBidi"/>
      <w:spacing w:val="-10"/>
      <w:kern w:val="28"/>
      <w:sz w:val="56"/>
      <w:szCs w:val="56"/>
      <w:lang w:eastAsia="nl-NL"/>
    </w:rPr>
  </w:style>
  <w:style w:type="table" w:styleId="Rastertabel4-Accent1">
    <w:name w:val="Grid Table 4 Accent 1"/>
    <w:basedOn w:val="Standaardtabel"/>
    <w:uiPriority w:val="49"/>
    <w:rsid w:val="00B436F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kstzonderopmaak">
    <w:name w:val="Plain Text"/>
    <w:basedOn w:val="Standaard"/>
    <w:link w:val="TekstzonderopmaakChar"/>
    <w:uiPriority w:val="99"/>
    <w:semiHidden/>
    <w:unhideWhenUsed/>
    <w:rsid w:val="007019F0"/>
    <w:pPr>
      <w:spacing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7019F0"/>
    <w:rPr>
      <w:rFonts w:ascii="Calibri" w:hAnsi="Calibri"/>
      <w:szCs w:val="21"/>
    </w:rPr>
  </w:style>
  <w:style w:type="character" w:styleId="Hyperlink">
    <w:name w:val="Hyperlink"/>
    <w:basedOn w:val="Standaardalinea-lettertype"/>
    <w:uiPriority w:val="99"/>
    <w:unhideWhenUsed/>
    <w:rsid w:val="0027028E"/>
    <w:rPr>
      <w:color w:val="0000FF"/>
      <w:u w:val="single"/>
    </w:rPr>
  </w:style>
  <w:style w:type="character" w:styleId="Verwijzingopmerking">
    <w:name w:val="annotation reference"/>
    <w:basedOn w:val="Standaardalinea-lettertype"/>
    <w:uiPriority w:val="99"/>
    <w:semiHidden/>
    <w:unhideWhenUsed/>
    <w:rsid w:val="00A57FDB"/>
    <w:rPr>
      <w:sz w:val="16"/>
      <w:szCs w:val="16"/>
    </w:rPr>
  </w:style>
  <w:style w:type="paragraph" w:styleId="Tekstopmerking">
    <w:name w:val="annotation text"/>
    <w:basedOn w:val="Standaard"/>
    <w:link w:val="TekstopmerkingChar"/>
    <w:uiPriority w:val="99"/>
    <w:semiHidden/>
    <w:unhideWhenUsed/>
    <w:rsid w:val="00A57FDB"/>
    <w:pPr>
      <w:spacing w:line="240" w:lineRule="auto"/>
    </w:pPr>
    <w:rPr>
      <w:sz w:val="20"/>
    </w:rPr>
  </w:style>
  <w:style w:type="character" w:customStyle="1" w:styleId="TekstopmerkingChar">
    <w:name w:val="Tekst opmerking Char"/>
    <w:basedOn w:val="Standaardalinea-lettertype"/>
    <w:link w:val="Tekstopmerking"/>
    <w:uiPriority w:val="99"/>
    <w:semiHidden/>
    <w:rsid w:val="00A57FDB"/>
    <w:rPr>
      <w:sz w:val="20"/>
      <w:szCs w:val="20"/>
    </w:rPr>
  </w:style>
  <w:style w:type="paragraph" w:styleId="Onderwerpvanopmerking">
    <w:name w:val="annotation subject"/>
    <w:basedOn w:val="Tekstopmerking"/>
    <w:next w:val="Tekstopmerking"/>
    <w:link w:val="OnderwerpvanopmerkingChar"/>
    <w:uiPriority w:val="99"/>
    <w:semiHidden/>
    <w:unhideWhenUsed/>
    <w:rsid w:val="00A57FDB"/>
    <w:rPr>
      <w:b/>
      <w:bCs/>
    </w:rPr>
  </w:style>
  <w:style w:type="character" w:customStyle="1" w:styleId="OnderwerpvanopmerkingChar">
    <w:name w:val="Onderwerp van opmerking Char"/>
    <w:basedOn w:val="TekstopmerkingChar"/>
    <w:link w:val="Onderwerpvanopmerking"/>
    <w:uiPriority w:val="99"/>
    <w:semiHidden/>
    <w:rsid w:val="00A57FDB"/>
    <w:rPr>
      <w:b/>
      <w:bCs/>
      <w:sz w:val="20"/>
      <w:szCs w:val="20"/>
    </w:rPr>
  </w:style>
  <w:style w:type="paragraph" w:styleId="Ballontekst">
    <w:name w:val="Balloon Text"/>
    <w:basedOn w:val="Standaard"/>
    <w:link w:val="BallontekstChar"/>
    <w:uiPriority w:val="99"/>
    <w:semiHidden/>
    <w:unhideWhenUsed/>
    <w:rsid w:val="00A57FDB"/>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57FDB"/>
    <w:rPr>
      <w:rFonts w:ascii="Segoe UI" w:hAnsi="Segoe UI" w:cs="Segoe UI"/>
      <w:sz w:val="18"/>
      <w:szCs w:val="18"/>
    </w:rPr>
  </w:style>
  <w:style w:type="character" w:customStyle="1" w:styleId="Kop1Char">
    <w:name w:val="Kop 1 Char"/>
    <w:basedOn w:val="Standaardalinea-lettertype"/>
    <w:link w:val="Kop1"/>
    <w:rsid w:val="005C1093"/>
    <w:rPr>
      <w:rFonts w:ascii="Verdana" w:eastAsia="Times New Roman" w:hAnsi="Verdana" w:cs="Times New Roman"/>
      <w:sz w:val="24"/>
      <w:szCs w:val="20"/>
      <w:lang w:eastAsia="nl-NL"/>
    </w:rPr>
  </w:style>
  <w:style w:type="character" w:customStyle="1" w:styleId="Kop2Char">
    <w:name w:val="Kop 2 Char"/>
    <w:basedOn w:val="Standaardalinea-lettertype"/>
    <w:link w:val="Kop2"/>
    <w:rsid w:val="005C1093"/>
    <w:rPr>
      <w:rFonts w:ascii="Verdana" w:eastAsia="Times New Roman" w:hAnsi="Verdana" w:cs="Times New Roman"/>
      <w:b/>
      <w:sz w:val="18"/>
      <w:szCs w:val="20"/>
      <w:lang w:eastAsia="nl-NL"/>
    </w:rPr>
  </w:style>
  <w:style w:type="character" w:customStyle="1" w:styleId="Kop3Char">
    <w:name w:val="Kop 3 Char"/>
    <w:basedOn w:val="Standaardalinea-lettertype"/>
    <w:link w:val="Kop3"/>
    <w:rsid w:val="005C1093"/>
    <w:rPr>
      <w:rFonts w:ascii="Verdana" w:eastAsia="Times New Roman" w:hAnsi="Verdana" w:cs="Times New Roman"/>
      <w:i/>
      <w:sz w:val="18"/>
      <w:szCs w:val="20"/>
      <w:lang w:eastAsia="nl-NL"/>
    </w:rPr>
  </w:style>
  <w:style w:type="character" w:customStyle="1" w:styleId="Kop4Char">
    <w:name w:val="Kop 4 Char"/>
    <w:basedOn w:val="Standaardalinea-lettertype"/>
    <w:link w:val="Kop4"/>
    <w:rsid w:val="005C1093"/>
    <w:rPr>
      <w:rFonts w:ascii="Verdana" w:eastAsia="Times New Roman" w:hAnsi="Verdana" w:cs="Times New Roman"/>
      <w:bCs/>
      <w:sz w:val="18"/>
      <w:szCs w:val="28"/>
      <w:lang w:eastAsia="nl-NL"/>
    </w:rPr>
  </w:style>
  <w:style w:type="character" w:customStyle="1" w:styleId="Kop5Char">
    <w:name w:val="Kop 5 Char"/>
    <w:basedOn w:val="Standaardalinea-lettertype"/>
    <w:link w:val="Kop5"/>
    <w:rsid w:val="005C1093"/>
    <w:rPr>
      <w:rFonts w:ascii="Verdana" w:eastAsia="Times New Roman" w:hAnsi="Verdana" w:cs="Times New Roman"/>
      <w:bCs/>
      <w:iCs/>
      <w:sz w:val="18"/>
      <w:szCs w:val="26"/>
      <w:lang w:eastAsia="nl-NL"/>
    </w:rPr>
  </w:style>
  <w:style w:type="character" w:customStyle="1" w:styleId="Kop6Char">
    <w:name w:val="Kop 6 Char"/>
    <w:basedOn w:val="Standaardalinea-lettertype"/>
    <w:link w:val="Kop6"/>
    <w:rsid w:val="005C1093"/>
    <w:rPr>
      <w:rFonts w:ascii="Verdana" w:eastAsia="Times New Roman" w:hAnsi="Verdana" w:cs="Times New Roman"/>
      <w:bCs/>
      <w:sz w:val="18"/>
      <w:lang w:eastAsia="nl-NL"/>
    </w:rPr>
  </w:style>
  <w:style w:type="character" w:customStyle="1" w:styleId="Kop7Char">
    <w:name w:val="Kop 7 Char"/>
    <w:basedOn w:val="Standaardalinea-lettertype"/>
    <w:link w:val="Kop7"/>
    <w:rsid w:val="005C1093"/>
    <w:rPr>
      <w:rFonts w:ascii="Verdana" w:eastAsia="Times New Roman" w:hAnsi="Verdana" w:cs="Times New Roman"/>
      <w:sz w:val="18"/>
      <w:szCs w:val="20"/>
      <w:lang w:eastAsia="nl-NL"/>
    </w:rPr>
  </w:style>
  <w:style w:type="character" w:customStyle="1" w:styleId="Kop8Char">
    <w:name w:val="Kop 8 Char"/>
    <w:basedOn w:val="Standaardalinea-lettertype"/>
    <w:link w:val="Kop8"/>
    <w:rsid w:val="005C1093"/>
    <w:rPr>
      <w:rFonts w:ascii="Verdana" w:eastAsia="Times New Roman" w:hAnsi="Verdana" w:cs="Times New Roman"/>
      <w:iCs/>
      <w:sz w:val="18"/>
      <w:szCs w:val="20"/>
      <w:lang w:eastAsia="nl-NL"/>
    </w:rPr>
  </w:style>
  <w:style w:type="character" w:customStyle="1" w:styleId="Kop9Char">
    <w:name w:val="Kop 9 Char"/>
    <w:basedOn w:val="Standaardalinea-lettertype"/>
    <w:link w:val="Kop9"/>
    <w:rsid w:val="005C1093"/>
    <w:rPr>
      <w:rFonts w:ascii="Verdana" w:eastAsia="Times New Roman" w:hAnsi="Verdana" w:cs="Arial"/>
      <w:sz w:val="18"/>
      <w:lang w:eastAsia="nl-NL"/>
    </w:rPr>
  </w:style>
  <w:style w:type="paragraph" w:customStyle="1" w:styleId="RAankruisvak-leeg">
    <w:name w:val="R_Aankruisvak-leeg"/>
    <w:basedOn w:val="Standaard"/>
    <w:rsid w:val="00C03EB9"/>
    <w:pPr>
      <w:numPr>
        <w:numId w:val="3"/>
      </w:numPr>
    </w:pPr>
  </w:style>
  <w:style w:type="paragraph" w:customStyle="1" w:styleId="RAankruisvak-vinkje">
    <w:name w:val="R_Aankruisvak-vinkje"/>
    <w:basedOn w:val="Standaard"/>
    <w:rsid w:val="00C03EB9"/>
    <w:pPr>
      <w:numPr>
        <w:numId w:val="4"/>
      </w:numPr>
    </w:pPr>
  </w:style>
  <w:style w:type="paragraph" w:customStyle="1" w:styleId="RAfzend-invulling">
    <w:name w:val="R_Afzend-invulling"/>
    <w:basedOn w:val="Standaard"/>
    <w:next w:val="Standaard"/>
    <w:rsid w:val="00C03EB9"/>
    <w:pPr>
      <w:spacing w:line="180" w:lineRule="atLeast"/>
    </w:pPr>
    <w:rPr>
      <w:sz w:val="13"/>
    </w:rPr>
  </w:style>
  <w:style w:type="paragraph" w:customStyle="1" w:styleId="RAfzend-kopje">
    <w:name w:val="R_Afzend-kopje"/>
    <w:basedOn w:val="Standaard"/>
    <w:next w:val="Standaard"/>
    <w:link w:val="RAfzend-kopjeChar"/>
    <w:rsid w:val="00C03EB9"/>
    <w:pPr>
      <w:spacing w:line="180" w:lineRule="atLeast"/>
    </w:pPr>
    <w:rPr>
      <w:b/>
      <w:sz w:val="13"/>
    </w:rPr>
  </w:style>
  <w:style w:type="character" w:customStyle="1" w:styleId="RAfzend-kopjeChar">
    <w:name w:val="R_Afzend-kopje Char"/>
    <w:basedOn w:val="Standaardalinea-lettertype"/>
    <w:link w:val="RAfzend-kopje"/>
    <w:rsid w:val="00C03EB9"/>
    <w:rPr>
      <w:rFonts w:ascii="Verdana" w:eastAsia="Times New Roman" w:hAnsi="Verdana" w:cs="Times New Roman"/>
      <w:b/>
      <w:sz w:val="13"/>
      <w:szCs w:val="20"/>
      <w:lang w:eastAsia="nl-NL"/>
    </w:rPr>
  </w:style>
  <w:style w:type="paragraph" w:customStyle="1" w:styleId="RAfzend-voorwaarden">
    <w:name w:val="R_Afzend-voorwaarden"/>
    <w:basedOn w:val="Standaard"/>
    <w:next w:val="Standaard"/>
    <w:rsid w:val="00C03EB9"/>
    <w:pPr>
      <w:spacing w:line="180" w:lineRule="atLeast"/>
    </w:pPr>
    <w:rPr>
      <w:i/>
      <w:sz w:val="13"/>
    </w:rPr>
  </w:style>
  <w:style w:type="paragraph" w:customStyle="1" w:styleId="RAfzend-witregel-groot">
    <w:name w:val="R_Afzend-witregel-groot"/>
    <w:basedOn w:val="Standaard"/>
    <w:next w:val="Standaard"/>
    <w:rsid w:val="00C03EB9"/>
    <w:pPr>
      <w:spacing w:line="270" w:lineRule="exact"/>
    </w:pPr>
  </w:style>
  <w:style w:type="paragraph" w:customStyle="1" w:styleId="RAfzend-witregel-klein">
    <w:name w:val="R_Afzend-witregel-klein"/>
    <w:basedOn w:val="Standaard"/>
    <w:next w:val="Standaard"/>
    <w:rsid w:val="00C03EB9"/>
    <w:pPr>
      <w:spacing w:line="90" w:lineRule="exact"/>
    </w:pPr>
    <w:rPr>
      <w:sz w:val="6"/>
    </w:rPr>
  </w:style>
  <w:style w:type="paragraph" w:customStyle="1" w:styleId="RAlineakop">
    <w:name w:val="R_Alineakop"/>
    <w:basedOn w:val="Standaard"/>
    <w:next w:val="Standaard"/>
    <w:rsid w:val="00C03EB9"/>
    <w:pPr>
      <w:keepNext/>
    </w:pPr>
    <w:rPr>
      <w:b/>
    </w:rPr>
  </w:style>
  <w:style w:type="paragraph" w:customStyle="1" w:styleId="RBestelcode">
    <w:name w:val="R_Bestelcode"/>
    <w:basedOn w:val="Standaard"/>
    <w:next w:val="Standaard"/>
    <w:rsid w:val="00C03EB9"/>
    <w:pPr>
      <w:spacing w:line="160" w:lineRule="atLeast"/>
    </w:pPr>
    <w:rPr>
      <w:sz w:val="10"/>
    </w:rPr>
  </w:style>
  <w:style w:type="paragraph" w:customStyle="1" w:styleId="RHoofdstuk-ongenummerd">
    <w:name w:val="R_Hoofdstuk-ongenummerd"/>
    <w:basedOn w:val="Standaard"/>
    <w:next w:val="Standaard"/>
    <w:rsid w:val="00C03EB9"/>
    <w:pPr>
      <w:spacing w:line="300" w:lineRule="atLeast"/>
    </w:pPr>
    <w:rPr>
      <w:sz w:val="24"/>
    </w:rPr>
  </w:style>
  <w:style w:type="paragraph" w:customStyle="1" w:styleId="RLijn-onder">
    <w:name w:val="R_Lijn-onder"/>
    <w:basedOn w:val="Standaard"/>
    <w:rsid w:val="00C03EB9"/>
    <w:pPr>
      <w:pBdr>
        <w:bottom w:val="single" w:sz="6" w:space="1" w:color="auto"/>
      </w:pBdr>
    </w:pPr>
    <w:rPr>
      <w:lang w:val="en-US"/>
    </w:rPr>
  </w:style>
  <w:style w:type="paragraph" w:customStyle="1" w:styleId="ROpsomming-bolletjes">
    <w:name w:val="R_Opsomming-bolletjes"/>
    <w:basedOn w:val="Standaard"/>
    <w:rsid w:val="00C03EB9"/>
    <w:pPr>
      <w:numPr>
        <w:numId w:val="5"/>
      </w:numPr>
    </w:pPr>
  </w:style>
  <w:style w:type="paragraph" w:customStyle="1" w:styleId="ROpsomming-bolletjes-klein">
    <w:name w:val="R_Opsomming-bolletjes-klein"/>
    <w:basedOn w:val="Standaard"/>
    <w:rsid w:val="00C03EB9"/>
    <w:pPr>
      <w:numPr>
        <w:numId w:val="6"/>
      </w:numPr>
      <w:spacing w:line="180" w:lineRule="atLeast"/>
    </w:pPr>
    <w:rPr>
      <w:sz w:val="13"/>
      <w:szCs w:val="18"/>
    </w:rPr>
  </w:style>
  <w:style w:type="paragraph" w:customStyle="1" w:styleId="ROpsomming-bullets">
    <w:name w:val="R_Opsomming-bullets"/>
    <w:basedOn w:val="Standaard"/>
    <w:rsid w:val="00C03EB9"/>
    <w:pPr>
      <w:numPr>
        <w:numId w:val="7"/>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C03EB9"/>
    <w:pPr>
      <w:numPr>
        <w:numId w:val="8"/>
      </w:numPr>
    </w:pPr>
  </w:style>
  <w:style w:type="paragraph" w:customStyle="1" w:styleId="ROpsomming-genummerd">
    <w:name w:val="R_Opsomming-genummerd"/>
    <w:basedOn w:val="Standaard"/>
    <w:rsid w:val="00C03EB9"/>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C03EB9"/>
    <w:pPr>
      <w:numPr>
        <w:numId w:val="10"/>
      </w:numPr>
    </w:pPr>
  </w:style>
  <w:style w:type="paragraph" w:customStyle="1" w:styleId="RPaginanummer">
    <w:name w:val="R_Paginanummer"/>
    <w:basedOn w:val="RAfzend-invulling"/>
    <w:next w:val="Standaard"/>
    <w:rsid w:val="00C03EB9"/>
    <w:rPr>
      <w:szCs w:val="18"/>
    </w:rPr>
  </w:style>
  <w:style w:type="paragraph" w:customStyle="1" w:styleId="RReferenties">
    <w:name w:val="R_Referenties"/>
    <w:basedOn w:val="Standaard"/>
    <w:next w:val="Standaard"/>
    <w:rsid w:val="00C03EB9"/>
    <w:rPr>
      <w:szCs w:val="18"/>
    </w:rPr>
  </w:style>
  <w:style w:type="paragraph" w:customStyle="1" w:styleId="RRetouradres">
    <w:name w:val="R_Retouradres"/>
    <w:basedOn w:val="RAfzend-invulling"/>
    <w:next w:val="Standaard"/>
    <w:rsid w:val="00C03EB9"/>
    <w:rPr>
      <w:szCs w:val="18"/>
    </w:rPr>
  </w:style>
  <w:style w:type="paragraph" w:customStyle="1" w:styleId="RRubricering">
    <w:name w:val="R_Rubricering"/>
    <w:basedOn w:val="Standaard"/>
    <w:next w:val="Standaard"/>
    <w:link w:val="RRubriceringChar"/>
    <w:rsid w:val="00C03EB9"/>
    <w:pPr>
      <w:spacing w:line="240" w:lineRule="exact"/>
    </w:pPr>
    <w:rPr>
      <w:b/>
      <w:caps/>
      <w:sz w:val="13"/>
    </w:rPr>
  </w:style>
  <w:style w:type="character" w:customStyle="1" w:styleId="RRubriceringChar">
    <w:name w:val="R_Rubricering Char"/>
    <w:basedOn w:val="Standaardalinea-lettertype"/>
    <w:link w:val="RRubricering"/>
    <w:rsid w:val="00C03EB9"/>
    <w:rPr>
      <w:rFonts w:ascii="Verdana" w:eastAsia="Times New Roman" w:hAnsi="Verdana" w:cs="Times New Roman"/>
      <w:b/>
      <w:caps/>
      <w:sz w:val="13"/>
      <w:szCs w:val="20"/>
      <w:lang w:eastAsia="nl-NL"/>
    </w:rPr>
  </w:style>
  <w:style w:type="paragraph" w:customStyle="1" w:styleId="RTabelkop">
    <w:name w:val="R_Tabelkop"/>
    <w:basedOn w:val="Standaard"/>
    <w:rsid w:val="00C03EB9"/>
    <w:rPr>
      <w:b/>
      <w:sz w:val="14"/>
    </w:rPr>
  </w:style>
  <w:style w:type="paragraph" w:customStyle="1" w:styleId="RTabeltekst">
    <w:name w:val="R_Tabeltekst"/>
    <w:basedOn w:val="Standaard"/>
    <w:rsid w:val="00C03EB9"/>
    <w:rPr>
      <w:sz w:val="14"/>
    </w:rPr>
  </w:style>
  <w:style w:type="paragraph" w:customStyle="1" w:styleId="RTitel">
    <w:name w:val="R_Titel"/>
    <w:basedOn w:val="Standaard"/>
    <w:next w:val="Standaard"/>
    <w:rsid w:val="00C03EB9"/>
    <w:pPr>
      <w:keepNext/>
      <w:spacing w:line="300" w:lineRule="atLeast"/>
    </w:pPr>
    <w:rPr>
      <w:b/>
      <w:sz w:val="24"/>
    </w:rPr>
  </w:style>
  <w:style w:type="paragraph" w:customStyle="1" w:styleId="RToezendgegevens">
    <w:name w:val="R_Toezendgegevens"/>
    <w:basedOn w:val="Standaard"/>
    <w:next w:val="Standaard"/>
    <w:rsid w:val="00C03EB9"/>
    <w:rPr>
      <w:szCs w:val="18"/>
    </w:rPr>
  </w:style>
  <w:style w:type="character" w:customStyle="1" w:styleId="RVoetnootmarkering">
    <w:name w:val="R_Voetnootmarkering"/>
    <w:basedOn w:val="Standaardalinea-lettertype"/>
    <w:rsid w:val="00C03EB9"/>
    <w:rPr>
      <w:rFonts w:ascii="Verdana" w:hAnsi="Verdana"/>
      <w:position w:val="4"/>
      <w:sz w:val="13"/>
    </w:rPr>
  </w:style>
  <w:style w:type="paragraph" w:customStyle="1" w:styleId="RVoetnoottekst">
    <w:name w:val="R_Voetnoottekst"/>
    <w:basedOn w:val="Standaard"/>
    <w:next w:val="Standaard"/>
    <w:rsid w:val="00C03EB9"/>
    <w:pPr>
      <w:spacing w:line="180" w:lineRule="atLeast"/>
      <w:ind w:left="227" w:hanging="227"/>
    </w:pPr>
    <w:rPr>
      <w:sz w:val="13"/>
    </w:rPr>
  </w:style>
  <w:style w:type="paragraph" w:customStyle="1" w:styleId="RHSformuliernaam">
    <w:name w:val="RHS formuliernaam"/>
    <w:basedOn w:val="Standaard"/>
    <w:next w:val="Standaard"/>
    <w:rsid w:val="00C03EB9"/>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C03EB9"/>
    <w:pPr>
      <w:keepLines/>
      <w:spacing w:after="0" w:line="240" w:lineRule="atLeast"/>
    </w:pPr>
    <w:rPr>
      <w:rFonts w:ascii="Verdana" w:eastAsia="Times New Roman" w:hAnsi="Verdana" w:cs="Times New Roman"/>
      <w:b/>
      <w:sz w:val="18"/>
      <w:szCs w:val="18"/>
      <w:lang w:eastAsia="nl-NL"/>
    </w:rPr>
  </w:style>
  <w:style w:type="paragraph" w:customStyle="1" w:styleId="RHSgroot-italic">
    <w:name w:val="RHS groot - italic"/>
    <w:link w:val="RHSgroot-italicChar"/>
    <w:rsid w:val="00C03EB9"/>
    <w:pPr>
      <w:keepLines/>
      <w:spacing w:after="0" w:line="240" w:lineRule="atLeast"/>
    </w:pPr>
    <w:rPr>
      <w:rFonts w:ascii="Verdana" w:eastAsia="Times New Roman" w:hAnsi="Verdana" w:cs="Times New Roman"/>
      <w:i/>
      <w:sz w:val="18"/>
      <w:szCs w:val="18"/>
      <w:lang w:eastAsia="nl-NL"/>
    </w:rPr>
  </w:style>
  <w:style w:type="paragraph" w:customStyle="1" w:styleId="RHSgroot-regular">
    <w:name w:val="RHS groot - regular"/>
    <w:link w:val="RHSgroot-regularChar"/>
    <w:rsid w:val="00C03EB9"/>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after="0" w:line="240" w:lineRule="atLeast"/>
    </w:pPr>
    <w:rPr>
      <w:rFonts w:ascii="Verdana" w:eastAsia="Times New Roman" w:hAnsi="Verdana" w:cs="Times New Roman"/>
      <w:sz w:val="18"/>
      <w:szCs w:val="18"/>
      <w:lang w:eastAsia="nl-NL"/>
    </w:rPr>
  </w:style>
  <w:style w:type="paragraph" w:customStyle="1" w:styleId="RHSgroot-W2">
    <w:name w:val="RHS groot - W2"/>
    <w:next w:val="Standaard"/>
    <w:rsid w:val="00C03EB9"/>
    <w:pPr>
      <w:keepLines/>
      <w:spacing w:after="0" w:line="270" w:lineRule="exact"/>
    </w:pPr>
    <w:rPr>
      <w:rFonts w:ascii="Verdana" w:eastAsia="Times New Roman" w:hAnsi="Verdana" w:cs="Times New Roman"/>
      <w:sz w:val="27"/>
      <w:szCs w:val="18"/>
      <w:lang w:eastAsia="nl-NL"/>
    </w:rPr>
  </w:style>
  <w:style w:type="paragraph" w:customStyle="1" w:styleId="RHSklein-bold">
    <w:name w:val="RHS klein - bold"/>
    <w:link w:val="RHSklein-boldChar"/>
    <w:rsid w:val="00C03EB9"/>
    <w:pPr>
      <w:keepLines/>
      <w:spacing w:after="0" w:line="180" w:lineRule="atLeast"/>
    </w:pPr>
    <w:rPr>
      <w:rFonts w:ascii="Verdana" w:eastAsia="Times New Roman" w:hAnsi="Verdana" w:cs="Times New Roman"/>
      <w:b/>
      <w:sz w:val="13"/>
      <w:szCs w:val="13"/>
      <w:lang w:eastAsia="nl-NL"/>
    </w:rPr>
  </w:style>
  <w:style w:type="paragraph" w:customStyle="1" w:styleId="RHSklein-italic">
    <w:name w:val="RHS klein - italic"/>
    <w:link w:val="RHSklein-italicChar"/>
    <w:rsid w:val="00C03EB9"/>
    <w:pPr>
      <w:keepLines/>
      <w:spacing w:after="0" w:line="180" w:lineRule="atLeast"/>
    </w:pPr>
    <w:rPr>
      <w:rFonts w:ascii="Verdana" w:eastAsia="Times New Roman" w:hAnsi="Verdana" w:cs="Times New Roman"/>
      <w:i/>
      <w:sz w:val="13"/>
      <w:szCs w:val="13"/>
      <w:lang w:eastAsia="nl-NL"/>
    </w:rPr>
  </w:style>
  <w:style w:type="paragraph" w:customStyle="1" w:styleId="RHSklein-regular">
    <w:name w:val="RHS klein - regular"/>
    <w:link w:val="RHSklein-regularChar"/>
    <w:rsid w:val="00C03EB9"/>
    <w:pPr>
      <w:keepLines/>
      <w:spacing w:after="0" w:line="180" w:lineRule="atLeast"/>
    </w:pPr>
    <w:rPr>
      <w:rFonts w:ascii="Verdana" w:eastAsia="Times New Roman" w:hAnsi="Verdana" w:cs="Times New Roman"/>
      <w:sz w:val="13"/>
      <w:szCs w:val="13"/>
      <w:lang w:eastAsia="nl-NL"/>
    </w:rPr>
  </w:style>
  <w:style w:type="paragraph" w:customStyle="1" w:styleId="RHSklein-W1">
    <w:name w:val="RHS klein - W1"/>
    <w:rsid w:val="00C03EB9"/>
    <w:pPr>
      <w:keepLines/>
      <w:spacing w:after="0" w:line="90" w:lineRule="exact"/>
    </w:pPr>
    <w:rPr>
      <w:rFonts w:ascii="Verdana" w:eastAsia="Times New Roman" w:hAnsi="Verdana" w:cs="Times New Roman"/>
      <w:sz w:val="9"/>
      <w:szCs w:val="9"/>
      <w:lang w:eastAsia="nl-NL"/>
    </w:rPr>
  </w:style>
  <w:style w:type="paragraph" w:styleId="Koptekst">
    <w:name w:val="header"/>
    <w:basedOn w:val="Standaard"/>
    <w:link w:val="KoptekstChar"/>
    <w:rsid w:val="00C03EB9"/>
    <w:pPr>
      <w:tabs>
        <w:tab w:val="center" w:pos="4536"/>
        <w:tab w:val="right" w:pos="9072"/>
      </w:tabs>
    </w:pPr>
  </w:style>
  <w:style w:type="character" w:customStyle="1" w:styleId="KoptekstChar">
    <w:name w:val="Koptekst Char"/>
    <w:basedOn w:val="Standaardalinea-lettertype"/>
    <w:link w:val="Koptekst"/>
    <w:rsid w:val="005C1093"/>
    <w:rPr>
      <w:rFonts w:ascii="Verdana" w:eastAsia="Times New Roman" w:hAnsi="Verdana" w:cs="Times New Roman"/>
      <w:sz w:val="18"/>
      <w:szCs w:val="20"/>
      <w:lang w:eastAsia="nl-NL"/>
    </w:rPr>
  </w:style>
  <w:style w:type="table" w:styleId="Tabelraster">
    <w:name w:val="Table Grid"/>
    <w:basedOn w:val="Standaardtabel"/>
    <w:rsid w:val="00C03EB9"/>
    <w:pPr>
      <w:suppressAutoHyphens/>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C03EB9"/>
    <w:rPr>
      <w:rFonts w:ascii="Verdana" w:hAnsi="Verdana"/>
      <w:position w:val="0"/>
      <w:sz w:val="20"/>
      <w:vertAlign w:val="superscript"/>
    </w:rPr>
  </w:style>
  <w:style w:type="paragraph" w:styleId="Voetnoottekst">
    <w:name w:val="footnote text"/>
    <w:basedOn w:val="Standaard"/>
    <w:next w:val="Standaard"/>
    <w:link w:val="VoetnoottekstChar"/>
    <w:semiHidden/>
    <w:rsid w:val="00C03EB9"/>
    <w:pPr>
      <w:spacing w:line="180" w:lineRule="atLeast"/>
      <w:ind w:left="227" w:hanging="227"/>
    </w:pPr>
    <w:rPr>
      <w:sz w:val="13"/>
    </w:rPr>
  </w:style>
  <w:style w:type="character" w:customStyle="1" w:styleId="VoetnoottekstChar">
    <w:name w:val="Voetnoottekst Char"/>
    <w:basedOn w:val="Standaardalinea-lettertype"/>
    <w:link w:val="Voetnoottekst"/>
    <w:semiHidden/>
    <w:rsid w:val="005C1093"/>
    <w:rPr>
      <w:rFonts w:ascii="Verdana" w:eastAsia="Times New Roman" w:hAnsi="Verdana" w:cs="Times New Roman"/>
      <w:sz w:val="13"/>
      <w:szCs w:val="20"/>
      <w:lang w:eastAsia="nl-NL"/>
    </w:rPr>
  </w:style>
  <w:style w:type="paragraph" w:styleId="Voettekst">
    <w:name w:val="footer"/>
    <w:basedOn w:val="Standaard"/>
    <w:link w:val="VoettekstChar"/>
    <w:rsid w:val="00C03EB9"/>
    <w:pPr>
      <w:tabs>
        <w:tab w:val="center" w:pos="4536"/>
        <w:tab w:val="right" w:pos="9072"/>
      </w:tabs>
    </w:pPr>
  </w:style>
  <w:style w:type="character" w:customStyle="1" w:styleId="VoettekstChar">
    <w:name w:val="Voettekst Char"/>
    <w:basedOn w:val="Standaardalinea-lettertype"/>
    <w:link w:val="Voettekst"/>
    <w:rsid w:val="005C1093"/>
    <w:rPr>
      <w:rFonts w:ascii="Verdana" w:eastAsia="Times New Roman" w:hAnsi="Verdana" w:cs="Times New Roman"/>
      <w:sz w:val="18"/>
      <w:szCs w:val="20"/>
      <w:lang w:eastAsia="nl-NL"/>
    </w:rPr>
  </w:style>
  <w:style w:type="paragraph" w:customStyle="1" w:styleId="RHStabel-koppen">
    <w:name w:val="RHS tabel - koppen"/>
    <w:basedOn w:val="Standaard"/>
    <w:link w:val="RHStabel-koppenChar"/>
    <w:rsid w:val="00C03EB9"/>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C03EB9"/>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C03EB9"/>
    <w:rPr>
      <w:rFonts w:ascii="Verdana" w:eastAsia="Times New Roman" w:hAnsi="Verdana" w:cs="Times New Roman"/>
      <w:b/>
      <w:sz w:val="18"/>
      <w:szCs w:val="18"/>
      <w:lang w:eastAsia="nl-NL"/>
    </w:rPr>
  </w:style>
  <w:style w:type="character" w:customStyle="1" w:styleId="RHSgroot-italicChar">
    <w:name w:val="RHS groot - italic Char"/>
    <w:basedOn w:val="Standaardalinea-lettertype"/>
    <w:link w:val="RHSgroot-italic"/>
    <w:rsid w:val="00C03EB9"/>
    <w:rPr>
      <w:rFonts w:ascii="Verdana" w:eastAsia="Times New Roman" w:hAnsi="Verdana" w:cs="Times New Roman"/>
      <w:i/>
      <w:sz w:val="18"/>
      <w:szCs w:val="18"/>
      <w:lang w:eastAsia="nl-NL"/>
    </w:rPr>
  </w:style>
  <w:style w:type="character" w:customStyle="1" w:styleId="RHSgroot-regularChar">
    <w:name w:val="RHS groot - regular Char"/>
    <w:basedOn w:val="Standaardalinea-lettertype"/>
    <w:link w:val="RHSgroot-regular"/>
    <w:rsid w:val="00C03EB9"/>
    <w:rPr>
      <w:rFonts w:ascii="Verdana" w:eastAsia="Times New Roman" w:hAnsi="Verdana" w:cs="Times New Roman"/>
      <w:sz w:val="18"/>
      <w:szCs w:val="18"/>
      <w:lang w:eastAsia="nl-NL"/>
    </w:rPr>
  </w:style>
  <w:style w:type="character" w:customStyle="1" w:styleId="RHSklein-boldChar">
    <w:name w:val="RHS klein - bold Char"/>
    <w:basedOn w:val="Standaardalinea-lettertype"/>
    <w:link w:val="RHSklein-bold"/>
    <w:rsid w:val="00C03EB9"/>
    <w:rPr>
      <w:rFonts w:ascii="Verdana" w:eastAsia="Times New Roman" w:hAnsi="Verdana" w:cs="Times New Roman"/>
      <w:b/>
      <w:sz w:val="13"/>
      <w:szCs w:val="13"/>
      <w:lang w:eastAsia="nl-NL"/>
    </w:rPr>
  </w:style>
  <w:style w:type="character" w:customStyle="1" w:styleId="RHSklein-italicChar">
    <w:name w:val="RHS klein - italic Char"/>
    <w:basedOn w:val="Standaardalinea-lettertype"/>
    <w:link w:val="RHSklein-italic"/>
    <w:rsid w:val="00C03EB9"/>
    <w:rPr>
      <w:rFonts w:ascii="Verdana" w:eastAsia="Times New Roman" w:hAnsi="Verdana" w:cs="Times New Roman"/>
      <w:i/>
      <w:sz w:val="13"/>
      <w:szCs w:val="13"/>
      <w:lang w:eastAsia="nl-NL"/>
    </w:rPr>
  </w:style>
  <w:style w:type="character" w:customStyle="1" w:styleId="RHSklein-regularChar">
    <w:name w:val="RHS klein - regular Char"/>
    <w:basedOn w:val="Standaardalinea-lettertype"/>
    <w:link w:val="RHSklein-regular"/>
    <w:rsid w:val="00C03EB9"/>
    <w:rPr>
      <w:rFonts w:ascii="Verdana" w:eastAsia="Times New Roman" w:hAnsi="Verdana" w:cs="Times New Roman"/>
      <w:sz w:val="13"/>
      <w:szCs w:val="13"/>
      <w:lang w:eastAsia="nl-NL"/>
    </w:rPr>
  </w:style>
  <w:style w:type="character" w:customStyle="1" w:styleId="RHStabel-koppenChar">
    <w:name w:val="RHS tabel - koppen Char"/>
    <w:basedOn w:val="Standaardalinea-lettertype"/>
    <w:link w:val="RHStabel-koppen"/>
    <w:rsid w:val="00C03EB9"/>
    <w:rPr>
      <w:rFonts w:ascii="Verdana" w:eastAsia="Times New Roman" w:hAnsi="Verdana" w:cs="Times New Roman"/>
      <w:b/>
      <w:sz w:val="14"/>
      <w:szCs w:val="14"/>
      <w:lang w:eastAsia="nl-NL"/>
    </w:rPr>
  </w:style>
  <w:style w:type="character" w:customStyle="1" w:styleId="RHStabel-tekstChar">
    <w:name w:val="RHS tabel - tekst Char"/>
    <w:basedOn w:val="Standaardalinea-lettertype"/>
    <w:link w:val="RHStabel-tekst"/>
    <w:rsid w:val="00C03EB9"/>
    <w:rPr>
      <w:rFonts w:ascii="Verdana" w:eastAsia="Times New Roman" w:hAnsi="Verdana" w:cs="Times New Roman"/>
      <w:sz w:val="14"/>
      <w:szCs w:val="14"/>
      <w:lang w:eastAsia="nl-NL"/>
    </w:rPr>
  </w:style>
  <w:style w:type="paragraph" w:styleId="Lijstalinea">
    <w:name w:val="List Paragraph"/>
    <w:basedOn w:val="Standaard"/>
    <w:uiPriority w:val="34"/>
    <w:qFormat/>
    <w:rsid w:val="005C1093"/>
    <w:pPr>
      <w:ind w:left="720"/>
      <w:contextualSpacing/>
    </w:pPr>
  </w:style>
  <w:style w:type="paragraph" w:styleId="Normaalweb">
    <w:name w:val="Normal (Web)"/>
    <w:basedOn w:val="Standaard"/>
    <w:uiPriority w:val="99"/>
    <w:semiHidden/>
    <w:unhideWhenUsed/>
    <w:rsid w:val="009D158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BA5BF6"/>
    <w:rPr>
      <w:b/>
      <w:bCs/>
    </w:rPr>
  </w:style>
  <w:style w:type="table" w:styleId="Lijsttabel6kleurrijk-Accent5">
    <w:name w:val="List Table 6 Colorful Accent 5"/>
    <w:basedOn w:val="Standaardtabel"/>
    <w:uiPriority w:val="51"/>
    <w:rsid w:val="00BA5BF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jsttabel3-Accent1">
    <w:name w:val="List Table 3 Accent 1"/>
    <w:basedOn w:val="Standaardtabel"/>
    <w:uiPriority w:val="48"/>
    <w:rsid w:val="00BA5B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Default">
    <w:name w:val="Default"/>
    <w:rsid w:val="00CD45DA"/>
    <w:pPr>
      <w:autoSpaceDE w:val="0"/>
      <w:autoSpaceDN w:val="0"/>
      <w:adjustRightInd w:val="0"/>
      <w:spacing w:after="0" w:line="240" w:lineRule="auto"/>
    </w:pPr>
    <w:rPr>
      <w:rFonts w:ascii="Times New Roman" w:hAnsi="Times New Roman" w:cs="Times New Roman"/>
      <w:color w:val="000000"/>
      <w:sz w:val="24"/>
      <w:szCs w:val="24"/>
    </w:rPr>
  </w:style>
  <w:style w:type="character" w:styleId="GevolgdeHyperlink">
    <w:name w:val="FollowedHyperlink"/>
    <w:basedOn w:val="Standaardalinea-lettertype"/>
    <w:uiPriority w:val="99"/>
    <w:semiHidden/>
    <w:unhideWhenUsed/>
    <w:rsid w:val="002B7525"/>
    <w:rPr>
      <w:color w:val="800080" w:themeColor="followedHyperlink"/>
      <w:u w:val="single"/>
    </w:rPr>
  </w:style>
  <w:style w:type="paragraph" w:customStyle="1" w:styleId="Stijl1">
    <w:name w:val="Stijl1"/>
    <w:basedOn w:val="Kop1"/>
    <w:link w:val="Stijl1Char"/>
    <w:qFormat/>
    <w:rsid w:val="00C612BF"/>
    <w:pPr>
      <w:numPr>
        <w:numId w:val="0"/>
      </w:numPr>
      <w:tabs>
        <w:tab w:val="num" w:pos="0"/>
      </w:tabs>
      <w:ind w:left="227" w:hanging="227"/>
    </w:pPr>
    <w:rPr>
      <w:b/>
      <w:color w:val="F16656"/>
    </w:rPr>
  </w:style>
  <w:style w:type="character" w:customStyle="1" w:styleId="Stijl1Char">
    <w:name w:val="Stijl1 Char"/>
    <w:basedOn w:val="Kop1Char"/>
    <w:link w:val="Stijl1"/>
    <w:rsid w:val="00C612BF"/>
    <w:rPr>
      <w:rFonts w:ascii="Verdana" w:eastAsia="Times New Roman" w:hAnsi="Verdana" w:cs="Times New Roman"/>
      <w:b/>
      <w:color w:val="F16656"/>
      <w:sz w:val="24"/>
      <w:szCs w:val="20"/>
      <w:lang w:eastAsia="nl-NL"/>
    </w:rPr>
  </w:style>
  <w:style w:type="character" w:styleId="Tekstvantijdelijkeaanduiding">
    <w:name w:val="Placeholder Text"/>
    <w:basedOn w:val="Standaardalinea-lettertype"/>
    <w:uiPriority w:val="99"/>
    <w:semiHidden/>
    <w:rsid w:val="00F13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11266">
      <w:bodyDiv w:val="1"/>
      <w:marLeft w:val="0"/>
      <w:marRight w:val="0"/>
      <w:marTop w:val="0"/>
      <w:marBottom w:val="0"/>
      <w:divBdr>
        <w:top w:val="none" w:sz="0" w:space="0" w:color="auto"/>
        <w:left w:val="none" w:sz="0" w:space="0" w:color="auto"/>
        <w:bottom w:val="none" w:sz="0" w:space="0" w:color="auto"/>
        <w:right w:val="none" w:sz="0" w:space="0" w:color="auto"/>
      </w:divBdr>
    </w:div>
    <w:div w:id="201014201">
      <w:bodyDiv w:val="1"/>
      <w:marLeft w:val="0"/>
      <w:marRight w:val="0"/>
      <w:marTop w:val="0"/>
      <w:marBottom w:val="0"/>
      <w:divBdr>
        <w:top w:val="none" w:sz="0" w:space="0" w:color="auto"/>
        <w:left w:val="none" w:sz="0" w:space="0" w:color="auto"/>
        <w:bottom w:val="none" w:sz="0" w:space="0" w:color="auto"/>
        <w:right w:val="none" w:sz="0" w:space="0" w:color="auto"/>
      </w:divBdr>
      <w:divsChild>
        <w:div w:id="768741908">
          <w:marLeft w:val="0"/>
          <w:marRight w:val="0"/>
          <w:marTop w:val="0"/>
          <w:marBottom w:val="0"/>
          <w:divBdr>
            <w:top w:val="none" w:sz="0" w:space="0" w:color="auto"/>
            <w:left w:val="none" w:sz="0" w:space="0" w:color="auto"/>
            <w:bottom w:val="none" w:sz="0" w:space="0" w:color="auto"/>
            <w:right w:val="none" w:sz="0" w:space="0" w:color="auto"/>
          </w:divBdr>
          <w:divsChild>
            <w:div w:id="604970691">
              <w:marLeft w:val="0"/>
              <w:marRight w:val="0"/>
              <w:marTop w:val="450"/>
              <w:marBottom w:val="0"/>
              <w:divBdr>
                <w:top w:val="none" w:sz="0" w:space="0" w:color="auto"/>
                <w:left w:val="none" w:sz="0" w:space="0" w:color="auto"/>
                <w:bottom w:val="none" w:sz="0" w:space="0" w:color="auto"/>
                <w:right w:val="none" w:sz="0" w:space="0" w:color="auto"/>
              </w:divBdr>
              <w:divsChild>
                <w:div w:id="1397708053">
                  <w:marLeft w:val="-225"/>
                  <w:marRight w:val="-225"/>
                  <w:marTop w:val="0"/>
                  <w:marBottom w:val="0"/>
                  <w:divBdr>
                    <w:top w:val="none" w:sz="0" w:space="0" w:color="auto"/>
                    <w:left w:val="none" w:sz="0" w:space="0" w:color="auto"/>
                    <w:bottom w:val="none" w:sz="0" w:space="0" w:color="auto"/>
                    <w:right w:val="none" w:sz="0" w:space="0" w:color="auto"/>
                  </w:divBdr>
                  <w:divsChild>
                    <w:div w:id="1095245648">
                      <w:marLeft w:val="0"/>
                      <w:marRight w:val="0"/>
                      <w:marTop w:val="0"/>
                      <w:marBottom w:val="0"/>
                      <w:divBdr>
                        <w:top w:val="none" w:sz="0" w:space="0" w:color="auto"/>
                        <w:left w:val="none" w:sz="0" w:space="0" w:color="auto"/>
                        <w:bottom w:val="none" w:sz="0" w:space="0" w:color="auto"/>
                        <w:right w:val="none" w:sz="0" w:space="0" w:color="auto"/>
                      </w:divBdr>
                      <w:divsChild>
                        <w:div w:id="687487822">
                          <w:marLeft w:val="-225"/>
                          <w:marRight w:val="-225"/>
                          <w:marTop w:val="0"/>
                          <w:marBottom w:val="0"/>
                          <w:divBdr>
                            <w:top w:val="none" w:sz="0" w:space="0" w:color="auto"/>
                            <w:left w:val="none" w:sz="0" w:space="0" w:color="auto"/>
                            <w:bottom w:val="none" w:sz="0" w:space="0" w:color="auto"/>
                            <w:right w:val="none" w:sz="0" w:space="0" w:color="auto"/>
                          </w:divBdr>
                          <w:divsChild>
                            <w:div w:id="1414014636">
                              <w:marLeft w:val="0"/>
                              <w:marRight w:val="0"/>
                              <w:marTop w:val="0"/>
                              <w:marBottom w:val="0"/>
                              <w:divBdr>
                                <w:top w:val="none" w:sz="0" w:space="0" w:color="auto"/>
                                <w:left w:val="none" w:sz="0" w:space="0" w:color="auto"/>
                                <w:bottom w:val="none" w:sz="0" w:space="0" w:color="auto"/>
                                <w:right w:val="none" w:sz="0" w:space="0" w:color="auto"/>
                              </w:divBdr>
                              <w:divsChild>
                                <w:div w:id="10418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634764">
      <w:bodyDiv w:val="1"/>
      <w:marLeft w:val="0"/>
      <w:marRight w:val="0"/>
      <w:marTop w:val="0"/>
      <w:marBottom w:val="0"/>
      <w:divBdr>
        <w:top w:val="none" w:sz="0" w:space="0" w:color="auto"/>
        <w:left w:val="none" w:sz="0" w:space="0" w:color="auto"/>
        <w:bottom w:val="none" w:sz="0" w:space="0" w:color="auto"/>
        <w:right w:val="none" w:sz="0" w:space="0" w:color="auto"/>
      </w:divBdr>
    </w:div>
    <w:div w:id="339965887">
      <w:bodyDiv w:val="1"/>
      <w:marLeft w:val="0"/>
      <w:marRight w:val="0"/>
      <w:marTop w:val="0"/>
      <w:marBottom w:val="0"/>
      <w:divBdr>
        <w:top w:val="none" w:sz="0" w:space="0" w:color="auto"/>
        <w:left w:val="none" w:sz="0" w:space="0" w:color="auto"/>
        <w:bottom w:val="none" w:sz="0" w:space="0" w:color="auto"/>
        <w:right w:val="none" w:sz="0" w:space="0" w:color="auto"/>
      </w:divBdr>
    </w:div>
    <w:div w:id="369233805">
      <w:bodyDiv w:val="1"/>
      <w:marLeft w:val="0"/>
      <w:marRight w:val="0"/>
      <w:marTop w:val="0"/>
      <w:marBottom w:val="0"/>
      <w:divBdr>
        <w:top w:val="none" w:sz="0" w:space="0" w:color="auto"/>
        <w:left w:val="none" w:sz="0" w:space="0" w:color="auto"/>
        <w:bottom w:val="none" w:sz="0" w:space="0" w:color="auto"/>
        <w:right w:val="none" w:sz="0" w:space="0" w:color="auto"/>
      </w:divBdr>
    </w:div>
    <w:div w:id="401873827">
      <w:bodyDiv w:val="1"/>
      <w:marLeft w:val="0"/>
      <w:marRight w:val="0"/>
      <w:marTop w:val="0"/>
      <w:marBottom w:val="0"/>
      <w:divBdr>
        <w:top w:val="none" w:sz="0" w:space="0" w:color="auto"/>
        <w:left w:val="none" w:sz="0" w:space="0" w:color="auto"/>
        <w:bottom w:val="none" w:sz="0" w:space="0" w:color="auto"/>
        <w:right w:val="none" w:sz="0" w:space="0" w:color="auto"/>
      </w:divBdr>
    </w:div>
    <w:div w:id="691960215">
      <w:bodyDiv w:val="1"/>
      <w:marLeft w:val="0"/>
      <w:marRight w:val="0"/>
      <w:marTop w:val="0"/>
      <w:marBottom w:val="0"/>
      <w:divBdr>
        <w:top w:val="none" w:sz="0" w:space="0" w:color="auto"/>
        <w:left w:val="none" w:sz="0" w:space="0" w:color="auto"/>
        <w:bottom w:val="none" w:sz="0" w:space="0" w:color="auto"/>
        <w:right w:val="none" w:sz="0" w:space="0" w:color="auto"/>
      </w:divBdr>
    </w:div>
    <w:div w:id="721488564">
      <w:bodyDiv w:val="1"/>
      <w:marLeft w:val="0"/>
      <w:marRight w:val="0"/>
      <w:marTop w:val="0"/>
      <w:marBottom w:val="0"/>
      <w:divBdr>
        <w:top w:val="none" w:sz="0" w:space="0" w:color="auto"/>
        <w:left w:val="none" w:sz="0" w:space="0" w:color="auto"/>
        <w:bottom w:val="none" w:sz="0" w:space="0" w:color="auto"/>
        <w:right w:val="none" w:sz="0" w:space="0" w:color="auto"/>
      </w:divBdr>
    </w:div>
    <w:div w:id="764616903">
      <w:bodyDiv w:val="1"/>
      <w:marLeft w:val="0"/>
      <w:marRight w:val="0"/>
      <w:marTop w:val="0"/>
      <w:marBottom w:val="0"/>
      <w:divBdr>
        <w:top w:val="none" w:sz="0" w:space="0" w:color="auto"/>
        <w:left w:val="none" w:sz="0" w:space="0" w:color="auto"/>
        <w:bottom w:val="none" w:sz="0" w:space="0" w:color="auto"/>
        <w:right w:val="none" w:sz="0" w:space="0" w:color="auto"/>
      </w:divBdr>
    </w:div>
    <w:div w:id="799962151">
      <w:bodyDiv w:val="1"/>
      <w:marLeft w:val="0"/>
      <w:marRight w:val="0"/>
      <w:marTop w:val="0"/>
      <w:marBottom w:val="0"/>
      <w:divBdr>
        <w:top w:val="none" w:sz="0" w:space="0" w:color="auto"/>
        <w:left w:val="none" w:sz="0" w:space="0" w:color="auto"/>
        <w:bottom w:val="none" w:sz="0" w:space="0" w:color="auto"/>
        <w:right w:val="none" w:sz="0" w:space="0" w:color="auto"/>
      </w:divBdr>
    </w:div>
    <w:div w:id="806900427">
      <w:bodyDiv w:val="1"/>
      <w:marLeft w:val="0"/>
      <w:marRight w:val="0"/>
      <w:marTop w:val="0"/>
      <w:marBottom w:val="0"/>
      <w:divBdr>
        <w:top w:val="none" w:sz="0" w:space="0" w:color="auto"/>
        <w:left w:val="none" w:sz="0" w:space="0" w:color="auto"/>
        <w:bottom w:val="none" w:sz="0" w:space="0" w:color="auto"/>
        <w:right w:val="none" w:sz="0" w:space="0" w:color="auto"/>
      </w:divBdr>
    </w:div>
    <w:div w:id="1098142678">
      <w:bodyDiv w:val="1"/>
      <w:marLeft w:val="0"/>
      <w:marRight w:val="0"/>
      <w:marTop w:val="0"/>
      <w:marBottom w:val="0"/>
      <w:divBdr>
        <w:top w:val="none" w:sz="0" w:space="0" w:color="auto"/>
        <w:left w:val="none" w:sz="0" w:space="0" w:color="auto"/>
        <w:bottom w:val="none" w:sz="0" w:space="0" w:color="auto"/>
        <w:right w:val="none" w:sz="0" w:space="0" w:color="auto"/>
      </w:divBdr>
    </w:div>
    <w:div w:id="1133408778">
      <w:bodyDiv w:val="1"/>
      <w:marLeft w:val="0"/>
      <w:marRight w:val="0"/>
      <w:marTop w:val="0"/>
      <w:marBottom w:val="0"/>
      <w:divBdr>
        <w:top w:val="none" w:sz="0" w:space="0" w:color="auto"/>
        <w:left w:val="none" w:sz="0" w:space="0" w:color="auto"/>
        <w:bottom w:val="none" w:sz="0" w:space="0" w:color="auto"/>
        <w:right w:val="none" w:sz="0" w:space="0" w:color="auto"/>
      </w:divBdr>
    </w:div>
    <w:div w:id="1142304780">
      <w:bodyDiv w:val="1"/>
      <w:marLeft w:val="0"/>
      <w:marRight w:val="0"/>
      <w:marTop w:val="0"/>
      <w:marBottom w:val="0"/>
      <w:divBdr>
        <w:top w:val="none" w:sz="0" w:space="0" w:color="auto"/>
        <w:left w:val="none" w:sz="0" w:space="0" w:color="auto"/>
        <w:bottom w:val="none" w:sz="0" w:space="0" w:color="auto"/>
        <w:right w:val="none" w:sz="0" w:space="0" w:color="auto"/>
      </w:divBdr>
      <w:divsChild>
        <w:div w:id="1825471585">
          <w:marLeft w:val="144"/>
          <w:marRight w:val="0"/>
          <w:marTop w:val="240"/>
          <w:marBottom w:val="40"/>
          <w:divBdr>
            <w:top w:val="none" w:sz="0" w:space="0" w:color="auto"/>
            <w:left w:val="none" w:sz="0" w:space="0" w:color="auto"/>
            <w:bottom w:val="none" w:sz="0" w:space="0" w:color="auto"/>
            <w:right w:val="none" w:sz="0" w:space="0" w:color="auto"/>
          </w:divBdr>
        </w:div>
        <w:div w:id="1343164846">
          <w:marLeft w:val="144"/>
          <w:marRight w:val="0"/>
          <w:marTop w:val="240"/>
          <w:marBottom w:val="40"/>
          <w:divBdr>
            <w:top w:val="none" w:sz="0" w:space="0" w:color="auto"/>
            <w:left w:val="none" w:sz="0" w:space="0" w:color="auto"/>
            <w:bottom w:val="none" w:sz="0" w:space="0" w:color="auto"/>
            <w:right w:val="none" w:sz="0" w:space="0" w:color="auto"/>
          </w:divBdr>
        </w:div>
      </w:divsChild>
    </w:div>
    <w:div w:id="1220704498">
      <w:bodyDiv w:val="1"/>
      <w:marLeft w:val="0"/>
      <w:marRight w:val="0"/>
      <w:marTop w:val="0"/>
      <w:marBottom w:val="0"/>
      <w:divBdr>
        <w:top w:val="none" w:sz="0" w:space="0" w:color="auto"/>
        <w:left w:val="none" w:sz="0" w:space="0" w:color="auto"/>
        <w:bottom w:val="none" w:sz="0" w:space="0" w:color="auto"/>
        <w:right w:val="none" w:sz="0" w:space="0" w:color="auto"/>
      </w:divBdr>
    </w:div>
    <w:div w:id="1278684467">
      <w:bodyDiv w:val="1"/>
      <w:marLeft w:val="0"/>
      <w:marRight w:val="0"/>
      <w:marTop w:val="0"/>
      <w:marBottom w:val="0"/>
      <w:divBdr>
        <w:top w:val="none" w:sz="0" w:space="0" w:color="auto"/>
        <w:left w:val="none" w:sz="0" w:space="0" w:color="auto"/>
        <w:bottom w:val="none" w:sz="0" w:space="0" w:color="auto"/>
        <w:right w:val="none" w:sz="0" w:space="0" w:color="auto"/>
      </w:divBdr>
    </w:div>
    <w:div w:id="1508400212">
      <w:bodyDiv w:val="1"/>
      <w:marLeft w:val="0"/>
      <w:marRight w:val="0"/>
      <w:marTop w:val="0"/>
      <w:marBottom w:val="0"/>
      <w:divBdr>
        <w:top w:val="none" w:sz="0" w:space="0" w:color="auto"/>
        <w:left w:val="none" w:sz="0" w:space="0" w:color="auto"/>
        <w:bottom w:val="none" w:sz="0" w:space="0" w:color="auto"/>
        <w:right w:val="none" w:sz="0" w:space="0" w:color="auto"/>
      </w:divBdr>
    </w:div>
    <w:div w:id="1569415627">
      <w:bodyDiv w:val="1"/>
      <w:marLeft w:val="0"/>
      <w:marRight w:val="0"/>
      <w:marTop w:val="0"/>
      <w:marBottom w:val="0"/>
      <w:divBdr>
        <w:top w:val="none" w:sz="0" w:space="0" w:color="auto"/>
        <w:left w:val="none" w:sz="0" w:space="0" w:color="auto"/>
        <w:bottom w:val="none" w:sz="0" w:space="0" w:color="auto"/>
        <w:right w:val="none" w:sz="0" w:space="0" w:color="auto"/>
      </w:divBdr>
    </w:div>
    <w:div w:id="1583683993">
      <w:bodyDiv w:val="1"/>
      <w:marLeft w:val="0"/>
      <w:marRight w:val="0"/>
      <w:marTop w:val="0"/>
      <w:marBottom w:val="0"/>
      <w:divBdr>
        <w:top w:val="none" w:sz="0" w:space="0" w:color="auto"/>
        <w:left w:val="none" w:sz="0" w:space="0" w:color="auto"/>
        <w:bottom w:val="none" w:sz="0" w:space="0" w:color="auto"/>
        <w:right w:val="none" w:sz="0" w:space="0" w:color="auto"/>
      </w:divBdr>
    </w:div>
    <w:div w:id="1686790230">
      <w:bodyDiv w:val="1"/>
      <w:marLeft w:val="0"/>
      <w:marRight w:val="0"/>
      <w:marTop w:val="0"/>
      <w:marBottom w:val="0"/>
      <w:divBdr>
        <w:top w:val="none" w:sz="0" w:space="0" w:color="auto"/>
        <w:left w:val="none" w:sz="0" w:space="0" w:color="auto"/>
        <w:bottom w:val="none" w:sz="0" w:space="0" w:color="auto"/>
        <w:right w:val="none" w:sz="0" w:space="0" w:color="auto"/>
      </w:divBdr>
    </w:div>
    <w:div w:id="1842114781">
      <w:bodyDiv w:val="1"/>
      <w:marLeft w:val="0"/>
      <w:marRight w:val="0"/>
      <w:marTop w:val="0"/>
      <w:marBottom w:val="0"/>
      <w:divBdr>
        <w:top w:val="none" w:sz="0" w:space="0" w:color="auto"/>
        <w:left w:val="none" w:sz="0" w:space="0" w:color="auto"/>
        <w:bottom w:val="none" w:sz="0" w:space="0" w:color="auto"/>
        <w:right w:val="none" w:sz="0" w:space="0" w:color="auto"/>
      </w:divBdr>
    </w:div>
    <w:div w:id="1847405132">
      <w:bodyDiv w:val="1"/>
      <w:marLeft w:val="0"/>
      <w:marRight w:val="0"/>
      <w:marTop w:val="0"/>
      <w:marBottom w:val="0"/>
      <w:divBdr>
        <w:top w:val="none" w:sz="0" w:space="0" w:color="auto"/>
        <w:left w:val="none" w:sz="0" w:space="0" w:color="auto"/>
        <w:bottom w:val="none" w:sz="0" w:space="0" w:color="auto"/>
        <w:right w:val="none" w:sz="0" w:space="0" w:color="auto"/>
      </w:divBdr>
    </w:div>
    <w:div w:id="2128163222">
      <w:bodyDiv w:val="1"/>
      <w:marLeft w:val="0"/>
      <w:marRight w:val="0"/>
      <w:marTop w:val="0"/>
      <w:marBottom w:val="0"/>
      <w:divBdr>
        <w:top w:val="none" w:sz="0" w:space="0" w:color="auto"/>
        <w:left w:val="none" w:sz="0" w:space="0" w:color="auto"/>
        <w:bottom w:val="none" w:sz="0" w:space="0" w:color="auto"/>
        <w:right w:val="none" w:sz="0" w:space="0" w:color="auto"/>
      </w:divBdr>
      <w:divsChild>
        <w:div w:id="1039546795">
          <w:marLeft w:val="0"/>
          <w:marRight w:val="0"/>
          <w:marTop w:val="100"/>
          <w:marBottom w:val="100"/>
          <w:divBdr>
            <w:top w:val="none" w:sz="0" w:space="0" w:color="auto"/>
            <w:left w:val="none" w:sz="0" w:space="0" w:color="auto"/>
            <w:bottom w:val="none" w:sz="0" w:space="0" w:color="auto"/>
            <w:right w:val="none" w:sz="0" w:space="0" w:color="auto"/>
          </w:divBdr>
          <w:divsChild>
            <w:div w:id="12092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hyperlink" Target="http://www.hetklikt.nu" TargetMode="External"/><Relationship Id="rId26" Type="http://schemas.openxmlformats.org/officeDocument/2006/relationships/hyperlink" Target="https://meetinstrumentenzorg.blob.core.windows.net/test-documents/Instrument333/453_1_N.pdf" TargetMode="External"/><Relationship Id="rId3" Type="http://schemas.openxmlformats.org/officeDocument/2006/relationships/styles" Target="styles.xml"/><Relationship Id="rId21" Type="http://schemas.openxmlformats.org/officeDocument/2006/relationships/hyperlink" Target="https://www.meetinstrumentenzorg.nl/Home/SearchPost?meetinstrument=392" TargetMode="External"/><Relationship Id="rId34" Type="http://schemas.openxmlformats.org/officeDocument/2006/relationships/image" Target="media/image10.jpeg"/><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hyperlink" Target="http://www.euroqol.org" TargetMode="External"/><Relationship Id="rId33" Type="http://schemas.openxmlformats.org/officeDocument/2006/relationships/image" Target="media/image9.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dutchflemishpromis.nl" TargetMode="External"/><Relationship Id="rId29" Type="http://schemas.openxmlformats.org/officeDocument/2006/relationships/hyperlink" Target="https://www.pedsq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prosettastone.org/measures/SF-36/Pages/default.aspx" TargetMode="External"/><Relationship Id="rId32" Type="http://schemas.openxmlformats.org/officeDocument/2006/relationships/hyperlink" Target="https://topics-mds.eu/wp-content/uploads/2018/08/TOPICS-MDS-achtergrond-informatie-ronde-5.pdf"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optum.com/solutions/life-sciences/answer-research/patient-insights/sf-health-surveys/sf-36v2-health-survey.html" TargetMode="External"/><Relationship Id="rId28" Type="http://schemas.openxmlformats.org/officeDocument/2006/relationships/hyperlink" Target="https://www.pedsql.org/PedsQL-Core-UserAgreement.doc"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ealthmeasures.net/promis" TargetMode="External"/><Relationship Id="rId31" Type="http://schemas.openxmlformats.org/officeDocument/2006/relationships/hyperlink" Target="https://topics-mds.eu/" TargetMode="External"/><Relationship Id="rId4" Type="http://schemas.openxmlformats.org/officeDocument/2006/relationships/settings" Target="settings.xml"/><Relationship Id="rId9" Type="http://schemas.openxmlformats.org/officeDocument/2006/relationships/hyperlink" Target="mailto:linnean@zinl.nl" TargetMode="External"/><Relationship Id="rId14" Type="http://schemas.openxmlformats.org/officeDocument/2006/relationships/image" Target="media/image6.jpeg"/><Relationship Id="rId22" Type="http://schemas.openxmlformats.org/officeDocument/2006/relationships/hyperlink" Target="https://www.rand.org/health-care/surveys_tools/mos/36-item-short-form.html" TargetMode="External"/><Relationship Id="rId27" Type="http://schemas.openxmlformats.org/officeDocument/2006/relationships/hyperlink" Target="https://qol.eortc.org/questionnaire/eortc-qlq-c30/" TargetMode="External"/><Relationship Id="rId30" Type="http://schemas.openxmlformats.org/officeDocument/2006/relationships/hyperlink" Target="https://eprovide.mapi-trust.org/instruments/pediatric-quality-of-life-inventory"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00D087AF-C165-49EE-ADB4-BC81CD3EA7A4}"/>
      </w:docPartPr>
      <w:docPartBody>
        <w:p w:rsidR="00ED35A0" w:rsidRDefault="00ED35A0">
          <w:r w:rsidRPr="001B067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A0"/>
    <w:rsid w:val="00ED35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D35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2472C-1E45-4EB8-B3CF-AF4EE89F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5830</Words>
  <Characters>32065</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
    </vt:vector>
  </TitlesOfParts>
  <Company>VUmc</Company>
  <LinksUpToDate>false</LinksUpToDate>
  <CharactersWithSpaces>37820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Terwee, C.B.</dc:creator>
  <cp:keywords/>
  <dc:description/>
  <cp:lastModifiedBy>Zuidgeest, M.</cp:lastModifiedBy>
  <cp:revision>2</cp:revision>
  <dcterms:created xsi:type="dcterms:W3CDTF">2019-09-22T07:00:00Z</dcterms:created>
  <dcterms:modified xsi:type="dcterms:W3CDTF">2019-09-22T07:00:00Z</dcterms:modified>
</cp:coreProperties>
</file>